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228" w:rsidRDefault="008D6228" w:rsidP="008D6228">
      <w:pPr>
        <w:tabs>
          <w:tab w:val="left" w:pos="3840"/>
        </w:tabs>
        <w:spacing w:after="200" w:line="276" w:lineRule="auto"/>
        <w:rPr>
          <w:rFonts w:ascii="Times New Roman" w:eastAsia="Calibri" w:hAnsi="Times New Roman" w:cs="Times New Roman"/>
          <w:sz w:val="24"/>
        </w:rPr>
      </w:pPr>
      <w:r>
        <w:rPr>
          <w:rFonts w:ascii="Times New Roman" w:eastAsia="Calibri" w:hAnsi="Times New Roman" w:cs="Times New Roman"/>
          <w:sz w:val="24"/>
        </w:rPr>
        <w:t xml:space="preserve">Муниципальное дошкольное образовательное учреждение «Детский сад № 42» </w:t>
      </w:r>
    </w:p>
    <w:p w:rsidR="008D6228" w:rsidRDefault="008D6228" w:rsidP="008D6228">
      <w:pPr>
        <w:tabs>
          <w:tab w:val="left" w:pos="3840"/>
        </w:tabs>
        <w:spacing w:after="200" w:line="276" w:lineRule="auto"/>
        <w:rPr>
          <w:rFonts w:ascii="Times New Roman" w:eastAsia="Calibri" w:hAnsi="Times New Roman" w:cs="Times New Roman"/>
          <w:sz w:val="24"/>
        </w:rPr>
      </w:pPr>
    </w:p>
    <w:p w:rsidR="008D6228" w:rsidRDefault="008D6228" w:rsidP="008D6228">
      <w:pPr>
        <w:tabs>
          <w:tab w:val="left" w:pos="3840"/>
        </w:tabs>
        <w:spacing w:after="200" w:line="276" w:lineRule="auto"/>
        <w:rPr>
          <w:rFonts w:ascii="Times New Roman" w:eastAsia="Calibri" w:hAnsi="Times New Roman" w:cs="Times New Roman"/>
          <w:sz w:val="24"/>
        </w:rPr>
      </w:pPr>
    </w:p>
    <w:p w:rsidR="008D6228" w:rsidRDefault="008D6228" w:rsidP="008D6228">
      <w:pPr>
        <w:tabs>
          <w:tab w:val="left" w:pos="3840"/>
        </w:tabs>
        <w:spacing w:after="200" w:line="276" w:lineRule="auto"/>
        <w:jc w:val="right"/>
        <w:rPr>
          <w:rFonts w:ascii="Times New Roman" w:eastAsia="Calibri" w:hAnsi="Times New Roman" w:cs="Times New Roman"/>
          <w:sz w:val="24"/>
        </w:rPr>
      </w:pPr>
      <w:r>
        <w:rPr>
          <w:rFonts w:ascii="Times New Roman" w:eastAsia="Calibri" w:hAnsi="Times New Roman" w:cs="Times New Roman"/>
          <w:sz w:val="24"/>
        </w:rPr>
        <w:t>Утверждаю</w:t>
      </w:r>
    </w:p>
    <w:p w:rsidR="008D6228" w:rsidRDefault="008D6228" w:rsidP="008D6228">
      <w:pPr>
        <w:tabs>
          <w:tab w:val="left" w:pos="3840"/>
        </w:tabs>
        <w:spacing w:after="200" w:line="276" w:lineRule="auto"/>
        <w:jc w:val="right"/>
        <w:rPr>
          <w:rFonts w:ascii="Times New Roman" w:eastAsia="Calibri" w:hAnsi="Times New Roman" w:cs="Times New Roman"/>
          <w:sz w:val="24"/>
        </w:rPr>
      </w:pPr>
      <w:r>
        <w:rPr>
          <w:rFonts w:ascii="Times New Roman" w:eastAsia="Calibri" w:hAnsi="Times New Roman" w:cs="Times New Roman"/>
          <w:sz w:val="24"/>
        </w:rPr>
        <w:t xml:space="preserve">Заведующий </w:t>
      </w:r>
    </w:p>
    <w:p w:rsidR="008D6228" w:rsidRDefault="008D6228" w:rsidP="008D6228">
      <w:pPr>
        <w:tabs>
          <w:tab w:val="left" w:pos="3840"/>
        </w:tabs>
        <w:spacing w:after="200" w:line="276" w:lineRule="auto"/>
        <w:jc w:val="right"/>
        <w:rPr>
          <w:rFonts w:ascii="Times New Roman" w:eastAsia="Calibri" w:hAnsi="Times New Roman" w:cs="Times New Roman"/>
          <w:sz w:val="24"/>
        </w:rPr>
      </w:pPr>
      <w:r>
        <w:rPr>
          <w:rFonts w:ascii="Times New Roman" w:eastAsia="Calibri" w:hAnsi="Times New Roman" w:cs="Times New Roman"/>
          <w:sz w:val="24"/>
        </w:rPr>
        <w:t>МДОУ «Детский сад № 42»</w:t>
      </w:r>
    </w:p>
    <w:p w:rsidR="008D6228" w:rsidRDefault="008D6228" w:rsidP="008D6228">
      <w:pPr>
        <w:tabs>
          <w:tab w:val="left" w:pos="3840"/>
        </w:tabs>
        <w:spacing w:after="200" w:line="276" w:lineRule="auto"/>
        <w:jc w:val="right"/>
        <w:rPr>
          <w:rFonts w:ascii="Times New Roman" w:eastAsia="Calibri" w:hAnsi="Times New Roman" w:cs="Times New Roman"/>
          <w:sz w:val="24"/>
        </w:rPr>
      </w:pPr>
      <w:r>
        <w:rPr>
          <w:rFonts w:ascii="Times New Roman" w:eastAsia="Calibri" w:hAnsi="Times New Roman" w:cs="Times New Roman"/>
          <w:sz w:val="24"/>
        </w:rPr>
        <w:t>_____________Асеева Н.А.</w:t>
      </w:r>
    </w:p>
    <w:p w:rsidR="008D6228" w:rsidRDefault="008D6228" w:rsidP="008D6228">
      <w:pPr>
        <w:tabs>
          <w:tab w:val="left" w:pos="3840"/>
        </w:tabs>
        <w:spacing w:after="200" w:line="276" w:lineRule="auto"/>
        <w:jc w:val="right"/>
        <w:rPr>
          <w:rFonts w:ascii="Times New Roman" w:eastAsia="Calibri" w:hAnsi="Times New Roman" w:cs="Times New Roman"/>
          <w:sz w:val="24"/>
        </w:rPr>
      </w:pPr>
      <w:r>
        <w:rPr>
          <w:rFonts w:ascii="Times New Roman" w:eastAsia="Calibri" w:hAnsi="Times New Roman" w:cs="Times New Roman"/>
          <w:sz w:val="24"/>
        </w:rPr>
        <w:t xml:space="preserve">     «___»_________2022-2023 г.</w:t>
      </w:r>
    </w:p>
    <w:p w:rsidR="008D6228" w:rsidRPr="00BA0DC9" w:rsidRDefault="008D6228" w:rsidP="008D6228">
      <w:pPr>
        <w:spacing w:after="200" w:line="276" w:lineRule="auto"/>
        <w:rPr>
          <w:rFonts w:ascii="Times New Roman" w:eastAsia="Calibri" w:hAnsi="Times New Roman" w:cs="Times New Roman"/>
          <w:sz w:val="24"/>
        </w:rPr>
      </w:pPr>
    </w:p>
    <w:p w:rsidR="008D6228" w:rsidRPr="00BA0DC9" w:rsidRDefault="008D6228" w:rsidP="008D6228">
      <w:pPr>
        <w:spacing w:after="200" w:line="276" w:lineRule="auto"/>
        <w:jc w:val="center"/>
        <w:rPr>
          <w:rFonts w:ascii="Times New Roman" w:eastAsia="Calibri" w:hAnsi="Times New Roman" w:cs="Times New Roman"/>
          <w:sz w:val="2"/>
        </w:rPr>
      </w:pPr>
    </w:p>
    <w:p w:rsidR="008D6228" w:rsidRPr="00BA0DC9" w:rsidRDefault="008D6228" w:rsidP="008D6228">
      <w:pPr>
        <w:spacing w:after="200" w:line="276" w:lineRule="auto"/>
        <w:jc w:val="center"/>
        <w:rPr>
          <w:rFonts w:ascii="Times New Roman" w:eastAsia="Calibri" w:hAnsi="Times New Roman" w:cs="Times New Roman"/>
          <w:sz w:val="24"/>
        </w:rPr>
      </w:pPr>
    </w:p>
    <w:p w:rsidR="008D6228" w:rsidRDefault="008D6228" w:rsidP="008D6228">
      <w:pPr>
        <w:spacing w:after="240" w:line="276" w:lineRule="auto"/>
        <w:rPr>
          <w:rFonts w:ascii="Times New Roman" w:eastAsia="Calibri" w:hAnsi="Times New Roman" w:cs="Times New Roman"/>
          <w:sz w:val="24"/>
        </w:rPr>
      </w:pPr>
    </w:p>
    <w:p w:rsidR="008D6228" w:rsidRPr="00BA0DC9" w:rsidRDefault="008D6228" w:rsidP="008D6228">
      <w:pPr>
        <w:spacing w:after="240" w:line="276" w:lineRule="auto"/>
        <w:rPr>
          <w:rFonts w:ascii="Times New Roman" w:eastAsia="Calibri" w:hAnsi="Times New Roman" w:cs="Times New Roman"/>
          <w:b/>
          <w:sz w:val="32"/>
        </w:rPr>
      </w:pPr>
      <w:r w:rsidRPr="00BA0DC9">
        <w:rPr>
          <w:rFonts w:ascii="Times New Roman" w:eastAsia="Calibri" w:hAnsi="Times New Roman" w:cs="Times New Roman"/>
          <w:b/>
          <w:sz w:val="32"/>
        </w:rPr>
        <w:t>Дополнительная образовательная программа</w:t>
      </w:r>
      <w:r>
        <w:rPr>
          <w:rFonts w:ascii="Times New Roman" w:eastAsia="Calibri" w:hAnsi="Times New Roman" w:cs="Times New Roman"/>
          <w:b/>
          <w:sz w:val="32"/>
        </w:rPr>
        <w:t xml:space="preserve"> по </w:t>
      </w:r>
      <w:r w:rsidRPr="00BA0DC9">
        <w:rPr>
          <w:rFonts w:ascii="Times New Roman" w:eastAsia="Calibri" w:hAnsi="Times New Roman" w:cs="Times New Roman"/>
          <w:b/>
          <w:sz w:val="32"/>
        </w:rPr>
        <w:t xml:space="preserve">развитию </w:t>
      </w:r>
      <w:r>
        <w:rPr>
          <w:rFonts w:ascii="Times New Roman" w:eastAsia="Calibri" w:hAnsi="Times New Roman" w:cs="Times New Roman"/>
          <w:b/>
          <w:sz w:val="32"/>
        </w:rPr>
        <w:t>мелкой моторики кружка «Волшебные пальчики</w:t>
      </w:r>
      <w:r w:rsidRPr="00BA0DC9">
        <w:rPr>
          <w:rFonts w:ascii="Times New Roman" w:eastAsia="Calibri" w:hAnsi="Times New Roman" w:cs="Times New Roman"/>
          <w:b/>
          <w:sz w:val="32"/>
        </w:rPr>
        <w:t>»</w:t>
      </w:r>
    </w:p>
    <w:p w:rsidR="008D6228" w:rsidRPr="00BA0DC9" w:rsidRDefault="008D6228" w:rsidP="008D6228">
      <w:pPr>
        <w:spacing w:after="240" w:line="276" w:lineRule="auto"/>
        <w:jc w:val="center"/>
        <w:rPr>
          <w:rFonts w:ascii="Times New Roman" w:eastAsia="Calibri" w:hAnsi="Times New Roman" w:cs="Times New Roman"/>
          <w:b/>
          <w:sz w:val="32"/>
        </w:rPr>
      </w:pPr>
      <w:r>
        <w:rPr>
          <w:rFonts w:ascii="Times New Roman" w:eastAsia="Calibri" w:hAnsi="Times New Roman" w:cs="Times New Roman"/>
          <w:b/>
          <w:sz w:val="32"/>
        </w:rPr>
        <w:t xml:space="preserve">для детей среднего дошкольного возраста (4-5 </w:t>
      </w:r>
      <w:r w:rsidRPr="00BA0DC9">
        <w:rPr>
          <w:rFonts w:ascii="Times New Roman" w:eastAsia="Calibri" w:hAnsi="Times New Roman" w:cs="Times New Roman"/>
          <w:b/>
          <w:sz w:val="32"/>
        </w:rPr>
        <w:t>лет)</w:t>
      </w:r>
    </w:p>
    <w:p w:rsidR="008D6228" w:rsidRPr="00BA0DC9" w:rsidRDefault="008D6228" w:rsidP="008D6228">
      <w:pPr>
        <w:spacing w:after="240" w:line="276" w:lineRule="auto"/>
        <w:jc w:val="center"/>
        <w:rPr>
          <w:rFonts w:ascii="Times New Roman" w:eastAsia="Calibri" w:hAnsi="Times New Roman" w:cs="Times New Roman"/>
          <w:b/>
          <w:color w:val="FF0000"/>
          <w:sz w:val="6"/>
        </w:rPr>
      </w:pPr>
    </w:p>
    <w:p w:rsidR="008D6228" w:rsidRPr="00BA0DC9" w:rsidRDefault="008D6228" w:rsidP="008D6228">
      <w:pPr>
        <w:spacing w:after="240" w:line="276" w:lineRule="auto"/>
        <w:jc w:val="center"/>
        <w:rPr>
          <w:rFonts w:ascii="Times New Roman" w:eastAsia="Calibri" w:hAnsi="Times New Roman" w:cs="Times New Roman"/>
          <w:color w:val="FF0000"/>
          <w:sz w:val="2"/>
        </w:rPr>
      </w:pPr>
    </w:p>
    <w:p w:rsidR="008D6228" w:rsidRPr="00BA0DC9" w:rsidRDefault="008D6228" w:rsidP="008D6228">
      <w:pPr>
        <w:spacing w:after="240" w:line="276" w:lineRule="auto"/>
        <w:jc w:val="center"/>
        <w:rPr>
          <w:rFonts w:ascii="Times New Roman" w:eastAsia="Calibri" w:hAnsi="Times New Roman" w:cs="Times New Roman"/>
          <w:color w:val="FF0000"/>
          <w:sz w:val="24"/>
        </w:rPr>
      </w:pPr>
    </w:p>
    <w:p w:rsidR="008D6228" w:rsidRPr="00BA0DC9" w:rsidRDefault="008D6228" w:rsidP="008D6228">
      <w:pPr>
        <w:spacing w:after="240" w:line="276" w:lineRule="auto"/>
        <w:jc w:val="center"/>
        <w:rPr>
          <w:rFonts w:ascii="Times New Roman" w:eastAsia="Calibri" w:hAnsi="Times New Roman" w:cs="Times New Roman"/>
          <w:color w:val="FF0000"/>
          <w:sz w:val="24"/>
        </w:rPr>
      </w:pPr>
    </w:p>
    <w:p w:rsidR="008D6228" w:rsidRPr="00BA0DC9" w:rsidRDefault="008D6228" w:rsidP="008D6228">
      <w:pPr>
        <w:spacing w:after="240" w:line="276" w:lineRule="auto"/>
        <w:jc w:val="center"/>
        <w:rPr>
          <w:rFonts w:ascii="Times New Roman" w:eastAsia="Calibri" w:hAnsi="Times New Roman" w:cs="Times New Roman"/>
          <w:color w:val="FF0000"/>
          <w:sz w:val="24"/>
        </w:rPr>
      </w:pPr>
    </w:p>
    <w:p w:rsidR="008D6228" w:rsidRPr="00BA0DC9" w:rsidRDefault="008D6228" w:rsidP="008D6228">
      <w:pPr>
        <w:spacing w:after="240" w:line="276" w:lineRule="auto"/>
        <w:jc w:val="center"/>
        <w:rPr>
          <w:rFonts w:ascii="Times New Roman" w:eastAsia="Calibri" w:hAnsi="Times New Roman" w:cs="Times New Roman"/>
          <w:color w:val="FF0000"/>
          <w:sz w:val="24"/>
        </w:rPr>
      </w:pPr>
    </w:p>
    <w:p w:rsidR="008D6228" w:rsidRPr="00BA0DC9" w:rsidRDefault="008D6228" w:rsidP="008D6228">
      <w:pPr>
        <w:spacing w:after="240" w:line="276" w:lineRule="auto"/>
        <w:jc w:val="center"/>
        <w:rPr>
          <w:rFonts w:ascii="Times New Roman" w:eastAsia="Calibri" w:hAnsi="Times New Roman" w:cs="Times New Roman"/>
          <w:sz w:val="24"/>
          <w:szCs w:val="24"/>
        </w:rPr>
      </w:pPr>
      <w:r w:rsidRPr="00BA0DC9">
        <w:rPr>
          <w:rFonts w:ascii="Times New Roman" w:eastAsia="Calibri" w:hAnsi="Times New Roman" w:cs="Times New Roman"/>
          <w:sz w:val="24"/>
          <w:szCs w:val="24"/>
        </w:rPr>
        <w:t xml:space="preserve">        Составитель:</w:t>
      </w:r>
    </w:p>
    <w:p w:rsidR="008D6228" w:rsidRPr="00BA0DC9" w:rsidRDefault="008D6228" w:rsidP="008D6228">
      <w:pPr>
        <w:spacing w:after="240" w:line="276" w:lineRule="auto"/>
        <w:jc w:val="center"/>
        <w:rPr>
          <w:rFonts w:ascii="Times New Roman" w:eastAsia="Calibri" w:hAnsi="Times New Roman" w:cs="Times New Roman"/>
          <w:sz w:val="24"/>
          <w:szCs w:val="24"/>
        </w:rPr>
      </w:pPr>
      <w:r w:rsidRPr="00BA0DC9">
        <w:rPr>
          <w:rFonts w:ascii="Times New Roman" w:eastAsia="Calibri" w:hAnsi="Times New Roman" w:cs="Times New Roman"/>
          <w:sz w:val="24"/>
          <w:szCs w:val="24"/>
        </w:rPr>
        <w:t xml:space="preserve">                                                        Воспитатель логопедической группы №11</w:t>
      </w:r>
    </w:p>
    <w:p w:rsidR="008D6228" w:rsidRPr="00BA0DC9" w:rsidRDefault="008D6228" w:rsidP="008D6228">
      <w:pPr>
        <w:spacing w:after="240" w:line="276" w:lineRule="auto"/>
        <w:jc w:val="right"/>
        <w:rPr>
          <w:rFonts w:ascii="Times New Roman" w:eastAsia="Calibri" w:hAnsi="Times New Roman" w:cs="Times New Roman"/>
          <w:sz w:val="24"/>
          <w:szCs w:val="24"/>
        </w:rPr>
      </w:pPr>
      <w:r w:rsidRPr="00BA0DC9">
        <w:rPr>
          <w:rFonts w:ascii="Times New Roman" w:eastAsia="Calibri" w:hAnsi="Times New Roman" w:cs="Times New Roman"/>
          <w:sz w:val="24"/>
          <w:szCs w:val="24"/>
        </w:rPr>
        <w:t>Машкина Ф.Д.- первая квалификационная категория.</w:t>
      </w:r>
    </w:p>
    <w:p w:rsidR="008D6228" w:rsidRPr="00BA0DC9" w:rsidRDefault="008D6228" w:rsidP="008D6228">
      <w:pPr>
        <w:spacing w:after="240" w:line="276" w:lineRule="auto"/>
        <w:jc w:val="center"/>
        <w:rPr>
          <w:rFonts w:ascii="Times New Roman" w:eastAsia="Calibri" w:hAnsi="Times New Roman" w:cs="Times New Roman"/>
          <w:color w:val="FF0000"/>
          <w:sz w:val="24"/>
          <w:szCs w:val="24"/>
        </w:rPr>
      </w:pPr>
    </w:p>
    <w:p w:rsidR="008D6228" w:rsidRPr="00BA0DC9" w:rsidRDefault="008D6228" w:rsidP="008D6228">
      <w:pPr>
        <w:spacing w:after="240" w:line="276" w:lineRule="auto"/>
        <w:jc w:val="center"/>
        <w:rPr>
          <w:rFonts w:ascii="Times New Roman" w:eastAsia="Calibri" w:hAnsi="Times New Roman" w:cs="Times New Roman"/>
          <w:color w:val="FF0000"/>
          <w:sz w:val="4"/>
        </w:rPr>
      </w:pPr>
    </w:p>
    <w:p w:rsidR="008D6228" w:rsidRPr="00BA0DC9" w:rsidRDefault="008D6228" w:rsidP="008D6228">
      <w:pPr>
        <w:spacing w:after="240" w:line="276" w:lineRule="auto"/>
        <w:jc w:val="center"/>
        <w:rPr>
          <w:rFonts w:ascii="Times New Roman" w:eastAsia="Calibri" w:hAnsi="Times New Roman" w:cs="Times New Roman"/>
          <w:color w:val="FF0000"/>
          <w:sz w:val="4"/>
        </w:rPr>
      </w:pPr>
    </w:p>
    <w:p w:rsidR="008D6228" w:rsidRPr="00BA0DC9" w:rsidRDefault="008D6228" w:rsidP="008D6228">
      <w:pPr>
        <w:spacing w:after="240" w:line="276" w:lineRule="auto"/>
        <w:jc w:val="center"/>
        <w:rPr>
          <w:rFonts w:ascii="Times New Roman" w:eastAsia="Calibri" w:hAnsi="Times New Roman" w:cs="Times New Roman"/>
          <w:color w:val="FF0000"/>
          <w:sz w:val="4"/>
        </w:rPr>
      </w:pPr>
    </w:p>
    <w:p w:rsidR="008D6228" w:rsidRPr="00BA0DC9" w:rsidRDefault="008D6228" w:rsidP="008D6228">
      <w:pPr>
        <w:spacing w:after="240" w:line="276" w:lineRule="auto"/>
        <w:rPr>
          <w:rFonts w:ascii="Times New Roman" w:eastAsia="Calibri" w:hAnsi="Times New Roman" w:cs="Times New Roman"/>
          <w:color w:val="FF0000"/>
          <w:sz w:val="4"/>
        </w:rPr>
      </w:pPr>
    </w:p>
    <w:p w:rsidR="008D6228" w:rsidRPr="00BA0DC9" w:rsidRDefault="008D6228" w:rsidP="008D6228">
      <w:pPr>
        <w:spacing w:after="240" w:line="276" w:lineRule="auto"/>
        <w:jc w:val="center"/>
        <w:rPr>
          <w:rFonts w:ascii="Times New Roman" w:eastAsia="Calibri" w:hAnsi="Times New Roman" w:cs="Times New Roman"/>
          <w:sz w:val="24"/>
        </w:rPr>
        <w:sectPr w:rsidR="008D6228" w:rsidRPr="00BA0DC9" w:rsidSect="00BA0DC9">
          <w:footerReference w:type="default" r:id="rId5"/>
          <w:pgSz w:w="11906" w:h="16838"/>
          <w:pgMar w:top="720" w:right="851" w:bottom="1134" w:left="992" w:header="709" w:footer="709" w:gutter="0"/>
          <w:pgNumType w:start="1"/>
          <w:cols w:space="708"/>
          <w:titlePg/>
          <w:docGrid w:linePitch="360"/>
        </w:sectPr>
      </w:pPr>
      <w:r w:rsidRPr="00BA0DC9">
        <w:rPr>
          <w:rFonts w:ascii="Times New Roman" w:eastAsia="Calibri" w:hAnsi="Times New Roman" w:cs="Times New Roman"/>
          <w:sz w:val="24"/>
        </w:rPr>
        <w:t>Ярославль, 20</w:t>
      </w:r>
      <w:r>
        <w:rPr>
          <w:rFonts w:ascii="Times New Roman" w:eastAsia="Calibri" w:hAnsi="Times New Roman" w:cs="Times New Roman"/>
          <w:sz w:val="24"/>
        </w:rPr>
        <w:t>22</w:t>
      </w:r>
    </w:p>
    <w:p w:rsidR="008D6228" w:rsidRDefault="008D6228" w:rsidP="008D6228">
      <w:pPr>
        <w:tabs>
          <w:tab w:val="left" w:pos="3840"/>
        </w:tabs>
        <w:spacing w:after="200" w:line="276" w:lineRule="auto"/>
        <w:jc w:val="right"/>
        <w:rPr>
          <w:rFonts w:ascii="Times New Roman" w:eastAsia="Calibri" w:hAnsi="Times New Roman" w:cs="Times New Roman"/>
          <w:sz w:val="24"/>
        </w:rPr>
      </w:pPr>
    </w:p>
    <w:p w:rsidR="008D6228" w:rsidRDefault="008D6228" w:rsidP="008D6228">
      <w:pPr>
        <w:tabs>
          <w:tab w:val="left" w:pos="3840"/>
        </w:tabs>
        <w:spacing w:after="200" w:line="276" w:lineRule="auto"/>
        <w:jc w:val="right"/>
        <w:rPr>
          <w:rFonts w:ascii="Times New Roman" w:eastAsia="Calibri" w:hAnsi="Times New Roman" w:cs="Times New Roman"/>
          <w:sz w:val="24"/>
        </w:rPr>
      </w:pPr>
    </w:p>
    <w:p w:rsidR="008D6228" w:rsidRDefault="008D6228" w:rsidP="008D6228">
      <w:pPr>
        <w:tabs>
          <w:tab w:val="left" w:pos="3840"/>
        </w:tabs>
        <w:spacing w:after="200" w:line="276" w:lineRule="auto"/>
        <w:jc w:val="center"/>
        <w:rPr>
          <w:rFonts w:ascii="Times New Roman" w:eastAsia="Calibri" w:hAnsi="Times New Roman" w:cs="Times New Roman"/>
          <w:b/>
          <w:sz w:val="36"/>
          <w:szCs w:val="36"/>
        </w:rPr>
      </w:pPr>
      <w:r w:rsidRPr="00BA3834">
        <w:rPr>
          <w:rFonts w:ascii="Times New Roman" w:eastAsia="Calibri" w:hAnsi="Times New Roman" w:cs="Times New Roman"/>
          <w:b/>
          <w:sz w:val="36"/>
          <w:szCs w:val="36"/>
        </w:rPr>
        <w:t>Документация по кружковой деятельности:</w:t>
      </w:r>
    </w:p>
    <w:p w:rsidR="008D6228" w:rsidRPr="00BA3834" w:rsidRDefault="008D6228" w:rsidP="008D6228">
      <w:pPr>
        <w:tabs>
          <w:tab w:val="left" w:pos="3840"/>
        </w:tabs>
        <w:spacing w:after="200" w:line="276" w:lineRule="auto"/>
        <w:jc w:val="center"/>
        <w:rPr>
          <w:rFonts w:ascii="Times New Roman" w:eastAsia="Calibri" w:hAnsi="Times New Roman" w:cs="Times New Roman"/>
          <w:b/>
          <w:sz w:val="36"/>
          <w:szCs w:val="36"/>
        </w:rPr>
      </w:pPr>
    </w:p>
    <w:p w:rsidR="008D6228" w:rsidRPr="00BA3834" w:rsidRDefault="008D6228" w:rsidP="008D6228">
      <w:pPr>
        <w:pStyle w:val="a6"/>
        <w:numPr>
          <w:ilvl w:val="0"/>
          <w:numId w:val="1"/>
        </w:numPr>
        <w:tabs>
          <w:tab w:val="left" w:pos="3840"/>
        </w:tabs>
        <w:spacing w:after="200" w:line="276" w:lineRule="auto"/>
        <w:rPr>
          <w:rFonts w:ascii="Times New Roman" w:eastAsia="Calibri" w:hAnsi="Times New Roman" w:cs="Times New Roman"/>
          <w:sz w:val="36"/>
          <w:szCs w:val="36"/>
        </w:rPr>
      </w:pPr>
      <w:r w:rsidRPr="00BA3834">
        <w:rPr>
          <w:rFonts w:ascii="Times New Roman" w:eastAsia="Calibri" w:hAnsi="Times New Roman" w:cs="Times New Roman"/>
          <w:sz w:val="36"/>
          <w:szCs w:val="36"/>
        </w:rPr>
        <w:t>Программа кружка</w:t>
      </w:r>
    </w:p>
    <w:p w:rsidR="008D6228" w:rsidRPr="00BA3834" w:rsidRDefault="008D6228" w:rsidP="008D6228">
      <w:pPr>
        <w:pStyle w:val="a6"/>
        <w:numPr>
          <w:ilvl w:val="0"/>
          <w:numId w:val="2"/>
        </w:numPr>
        <w:tabs>
          <w:tab w:val="left" w:pos="3840"/>
        </w:tabs>
        <w:spacing w:after="200" w:line="276" w:lineRule="auto"/>
        <w:rPr>
          <w:rFonts w:ascii="Times New Roman" w:eastAsia="Calibri" w:hAnsi="Times New Roman" w:cs="Times New Roman"/>
          <w:sz w:val="36"/>
          <w:szCs w:val="36"/>
        </w:rPr>
      </w:pPr>
      <w:r w:rsidRPr="00BA3834">
        <w:rPr>
          <w:rFonts w:ascii="Times New Roman" w:eastAsia="Calibri" w:hAnsi="Times New Roman" w:cs="Times New Roman"/>
          <w:sz w:val="36"/>
          <w:szCs w:val="36"/>
        </w:rPr>
        <w:t>План работы кружка</w:t>
      </w:r>
    </w:p>
    <w:p w:rsidR="008D6228" w:rsidRPr="00BA3834" w:rsidRDefault="008D6228" w:rsidP="008D6228">
      <w:pPr>
        <w:pStyle w:val="a6"/>
        <w:numPr>
          <w:ilvl w:val="0"/>
          <w:numId w:val="2"/>
        </w:numPr>
        <w:tabs>
          <w:tab w:val="left" w:pos="3840"/>
        </w:tabs>
        <w:spacing w:after="200" w:line="276" w:lineRule="auto"/>
        <w:rPr>
          <w:rFonts w:ascii="Times New Roman" w:eastAsia="Calibri" w:hAnsi="Times New Roman" w:cs="Times New Roman"/>
          <w:sz w:val="36"/>
          <w:szCs w:val="36"/>
        </w:rPr>
      </w:pPr>
      <w:r w:rsidRPr="00BA3834">
        <w:rPr>
          <w:rFonts w:ascii="Times New Roman" w:eastAsia="Calibri" w:hAnsi="Times New Roman" w:cs="Times New Roman"/>
          <w:sz w:val="36"/>
          <w:szCs w:val="36"/>
        </w:rPr>
        <w:t>Календарно- тематический план</w:t>
      </w:r>
    </w:p>
    <w:p w:rsidR="008D6228" w:rsidRPr="00BA3834" w:rsidRDefault="008D6228" w:rsidP="008D6228">
      <w:pPr>
        <w:pStyle w:val="a6"/>
        <w:numPr>
          <w:ilvl w:val="0"/>
          <w:numId w:val="1"/>
        </w:numPr>
        <w:tabs>
          <w:tab w:val="left" w:pos="3840"/>
        </w:tabs>
        <w:spacing w:after="200" w:line="276" w:lineRule="auto"/>
        <w:rPr>
          <w:rFonts w:ascii="Times New Roman" w:eastAsia="Calibri" w:hAnsi="Times New Roman" w:cs="Times New Roman"/>
          <w:sz w:val="36"/>
          <w:szCs w:val="36"/>
        </w:rPr>
      </w:pPr>
      <w:r w:rsidRPr="00BA3834">
        <w:rPr>
          <w:rFonts w:ascii="Times New Roman" w:eastAsia="Calibri" w:hAnsi="Times New Roman" w:cs="Times New Roman"/>
          <w:sz w:val="36"/>
          <w:szCs w:val="36"/>
        </w:rPr>
        <w:t>Список детей</w:t>
      </w:r>
    </w:p>
    <w:p w:rsidR="008D6228" w:rsidRPr="00BA3834" w:rsidRDefault="008D6228" w:rsidP="008D6228">
      <w:pPr>
        <w:pStyle w:val="a6"/>
        <w:numPr>
          <w:ilvl w:val="0"/>
          <w:numId w:val="1"/>
        </w:numPr>
        <w:tabs>
          <w:tab w:val="left" w:pos="3840"/>
        </w:tabs>
        <w:spacing w:after="200" w:line="276" w:lineRule="auto"/>
        <w:rPr>
          <w:rFonts w:ascii="Times New Roman" w:eastAsia="Calibri" w:hAnsi="Times New Roman" w:cs="Times New Roman"/>
          <w:sz w:val="36"/>
          <w:szCs w:val="36"/>
        </w:rPr>
      </w:pPr>
      <w:r w:rsidRPr="00BA3834">
        <w:rPr>
          <w:rFonts w:ascii="Times New Roman" w:eastAsia="Calibri" w:hAnsi="Times New Roman" w:cs="Times New Roman"/>
          <w:sz w:val="36"/>
          <w:szCs w:val="36"/>
        </w:rPr>
        <w:t>Табель посещаемости</w:t>
      </w:r>
    </w:p>
    <w:p w:rsidR="008D6228" w:rsidRPr="00BA3834" w:rsidRDefault="008D6228" w:rsidP="008D6228">
      <w:pPr>
        <w:pStyle w:val="a6"/>
        <w:numPr>
          <w:ilvl w:val="0"/>
          <w:numId w:val="1"/>
        </w:numPr>
        <w:tabs>
          <w:tab w:val="left" w:pos="3840"/>
        </w:tabs>
        <w:spacing w:after="200" w:line="276" w:lineRule="auto"/>
        <w:rPr>
          <w:rFonts w:ascii="Times New Roman" w:eastAsia="Calibri" w:hAnsi="Times New Roman" w:cs="Times New Roman"/>
          <w:sz w:val="36"/>
          <w:szCs w:val="36"/>
        </w:rPr>
      </w:pPr>
      <w:r w:rsidRPr="00BA3834">
        <w:rPr>
          <w:rFonts w:ascii="Times New Roman" w:eastAsia="Calibri" w:hAnsi="Times New Roman" w:cs="Times New Roman"/>
          <w:sz w:val="36"/>
          <w:szCs w:val="36"/>
        </w:rPr>
        <w:t>Диагностические карты</w:t>
      </w:r>
    </w:p>
    <w:p w:rsidR="008D6228" w:rsidRPr="00BA3834" w:rsidRDefault="008D6228" w:rsidP="008D6228">
      <w:pPr>
        <w:tabs>
          <w:tab w:val="left" w:pos="3840"/>
        </w:tabs>
        <w:spacing w:after="200" w:line="276" w:lineRule="auto"/>
        <w:rPr>
          <w:rFonts w:ascii="Times New Roman" w:eastAsia="Calibri" w:hAnsi="Times New Roman" w:cs="Times New Roman"/>
          <w:sz w:val="36"/>
          <w:szCs w:val="36"/>
        </w:rPr>
      </w:pPr>
    </w:p>
    <w:p w:rsidR="008D6228" w:rsidRDefault="008D6228" w:rsidP="008D6228">
      <w:pPr>
        <w:tabs>
          <w:tab w:val="left" w:pos="3840"/>
        </w:tabs>
        <w:spacing w:after="200" w:line="276" w:lineRule="auto"/>
        <w:rPr>
          <w:rFonts w:ascii="Times New Roman" w:eastAsia="Calibri" w:hAnsi="Times New Roman" w:cs="Times New Roman"/>
          <w:b/>
          <w:sz w:val="24"/>
          <w:szCs w:val="24"/>
        </w:rPr>
      </w:pPr>
    </w:p>
    <w:p w:rsidR="008D6228" w:rsidRDefault="008D6228" w:rsidP="008D6228">
      <w:pPr>
        <w:tabs>
          <w:tab w:val="left" w:pos="3840"/>
        </w:tabs>
        <w:spacing w:after="200" w:line="276" w:lineRule="auto"/>
        <w:rPr>
          <w:rFonts w:ascii="Times New Roman" w:eastAsia="Calibri" w:hAnsi="Times New Roman" w:cs="Times New Roman"/>
          <w:b/>
          <w:sz w:val="24"/>
          <w:szCs w:val="24"/>
        </w:rPr>
      </w:pPr>
    </w:p>
    <w:p w:rsidR="008D6228" w:rsidRDefault="008D6228" w:rsidP="008D6228">
      <w:pPr>
        <w:tabs>
          <w:tab w:val="left" w:pos="3840"/>
        </w:tabs>
        <w:spacing w:after="200" w:line="276" w:lineRule="auto"/>
        <w:rPr>
          <w:rFonts w:ascii="Times New Roman" w:eastAsia="Calibri" w:hAnsi="Times New Roman" w:cs="Times New Roman"/>
          <w:b/>
          <w:sz w:val="24"/>
          <w:szCs w:val="24"/>
        </w:rPr>
      </w:pPr>
    </w:p>
    <w:p w:rsidR="008D6228" w:rsidRDefault="008D6228" w:rsidP="008D6228">
      <w:pPr>
        <w:tabs>
          <w:tab w:val="left" w:pos="3840"/>
        </w:tabs>
        <w:spacing w:after="200" w:line="276" w:lineRule="auto"/>
        <w:rPr>
          <w:rFonts w:ascii="Times New Roman" w:eastAsia="Calibri" w:hAnsi="Times New Roman" w:cs="Times New Roman"/>
          <w:b/>
          <w:sz w:val="24"/>
          <w:szCs w:val="24"/>
        </w:rPr>
      </w:pPr>
    </w:p>
    <w:p w:rsidR="008D6228" w:rsidRDefault="008D6228" w:rsidP="008D6228">
      <w:pPr>
        <w:tabs>
          <w:tab w:val="left" w:pos="3840"/>
        </w:tabs>
        <w:spacing w:after="200" w:line="276" w:lineRule="auto"/>
        <w:rPr>
          <w:rFonts w:ascii="Times New Roman" w:eastAsia="Calibri" w:hAnsi="Times New Roman" w:cs="Times New Roman"/>
          <w:b/>
          <w:sz w:val="24"/>
          <w:szCs w:val="24"/>
        </w:rPr>
      </w:pPr>
    </w:p>
    <w:p w:rsidR="008D6228" w:rsidRDefault="008D6228" w:rsidP="008D6228">
      <w:pPr>
        <w:tabs>
          <w:tab w:val="left" w:pos="3840"/>
        </w:tabs>
        <w:spacing w:after="200" w:line="276" w:lineRule="auto"/>
        <w:rPr>
          <w:rFonts w:ascii="Times New Roman" w:eastAsia="Calibri" w:hAnsi="Times New Roman" w:cs="Times New Roman"/>
          <w:b/>
          <w:sz w:val="24"/>
          <w:szCs w:val="24"/>
        </w:rPr>
      </w:pPr>
    </w:p>
    <w:p w:rsidR="008D6228" w:rsidRDefault="008D6228" w:rsidP="008D6228">
      <w:pPr>
        <w:pStyle w:val="a6"/>
        <w:tabs>
          <w:tab w:val="left" w:pos="3840"/>
        </w:tabs>
        <w:spacing w:after="200" w:line="276" w:lineRule="auto"/>
        <w:jc w:val="center"/>
        <w:rPr>
          <w:rFonts w:ascii="Times New Roman" w:eastAsia="Calibri" w:hAnsi="Times New Roman" w:cs="Times New Roman"/>
          <w:b/>
          <w:sz w:val="24"/>
          <w:szCs w:val="24"/>
        </w:rPr>
      </w:pPr>
    </w:p>
    <w:p w:rsidR="008D6228" w:rsidRDefault="008D6228" w:rsidP="008D6228">
      <w:pPr>
        <w:pStyle w:val="a6"/>
        <w:tabs>
          <w:tab w:val="left" w:pos="3840"/>
        </w:tabs>
        <w:spacing w:after="200" w:line="276" w:lineRule="auto"/>
        <w:jc w:val="center"/>
        <w:rPr>
          <w:rFonts w:ascii="Times New Roman" w:eastAsia="Calibri" w:hAnsi="Times New Roman" w:cs="Times New Roman"/>
          <w:b/>
          <w:sz w:val="24"/>
          <w:szCs w:val="24"/>
        </w:rPr>
      </w:pPr>
    </w:p>
    <w:p w:rsidR="008D6228" w:rsidRDefault="008D6228" w:rsidP="008D6228">
      <w:pPr>
        <w:pStyle w:val="a6"/>
        <w:tabs>
          <w:tab w:val="left" w:pos="3840"/>
        </w:tabs>
        <w:spacing w:after="200" w:line="276" w:lineRule="auto"/>
        <w:jc w:val="center"/>
        <w:rPr>
          <w:rFonts w:ascii="Times New Roman" w:eastAsia="Calibri" w:hAnsi="Times New Roman" w:cs="Times New Roman"/>
          <w:b/>
          <w:sz w:val="24"/>
          <w:szCs w:val="24"/>
        </w:rPr>
      </w:pPr>
    </w:p>
    <w:p w:rsidR="008D6228" w:rsidRDefault="008D6228" w:rsidP="008D6228">
      <w:pPr>
        <w:pStyle w:val="a6"/>
        <w:tabs>
          <w:tab w:val="left" w:pos="3840"/>
        </w:tabs>
        <w:spacing w:after="200" w:line="276" w:lineRule="auto"/>
        <w:jc w:val="center"/>
        <w:rPr>
          <w:rFonts w:ascii="Times New Roman" w:eastAsia="Calibri" w:hAnsi="Times New Roman" w:cs="Times New Roman"/>
          <w:b/>
          <w:sz w:val="24"/>
          <w:szCs w:val="24"/>
        </w:rPr>
      </w:pPr>
    </w:p>
    <w:p w:rsidR="008D6228" w:rsidRDefault="008D6228" w:rsidP="008D6228">
      <w:pPr>
        <w:pStyle w:val="a6"/>
        <w:tabs>
          <w:tab w:val="left" w:pos="3840"/>
        </w:tabs>
        <w:spacing w:after="200" w:line="276" w:lineRule="auto"/>
        <w:jc w:val="center"/>
        <w:rPr>
          <w:rFonts w:ascii="Times New Roman" w:eastAsia="Calibri" w:hAnsi="Times New Roman" w:cs="Times New Roman"/>
          <w:b/>
          <w:sz w:val="24"/>
          <w:szCs w:val="24"/>
        </w:rPr>
      </w:pPr>
    </w:p>
    <w:p w:rsidR="008D6228" w:rsidRDefault="008D6228" w:rsidP="008D6228">
      <w:pPr>
        <w:pStyle w:val="a6"/>
        <w:tabs>
          <w:tab w:val="left" w:pos="3840"/>
        </w:tabs>
        <w:spacing w:after="200" w:line="276" w:lineRule="auto"/>
        <w:jc w:val="center"/>
        <w:rPr>
          <w:rFonts w:ascii="Times New Roman" w:eastAsia="Calibri" w:hAnsi="Times New Roman" w:cs="Times New Roman"/>
          <w:b/>
          <w:sz w:val="24"/>
          <w:szCs w:val="24"/>
        </w:rPr>
      </w:pPr>
    </w:p>
    <w:p w:rsidR="008D6228" w:rsidRDefault="008D6228" w:rsidP="008D6228">
      <w:pPr>
        <w:pStyle w:val="a6"/>
        <w:tabs>
          <w:tab w:val="left" w:pos="3840"/>
        </w:tabs>
        <w:spacing w:after="20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p>
    <w:p w:rsidR="008D6228" w:rsidRDefault="008D6228" w:rsidP="008D6228">
      <w:pPr>
        <w:pStyle w:val="a6"/>
        <w:tabs>
          <w:tab w:val="left" w:pos="3840"/>
        </w:tabs>
        <w:spacing w:after="200" w:line="276" w:lineRule="auto"/>
        <w:jc w:val="center"/>
        <w:rPr>
          <w:rFonts w:ascii="Times New Roman" w:eastAsia="Calibri" w:hAnsi="Times New Roman" w:cs="Times New Roman"/>
          <w:b/>
          <w:sz w:val="24"/>
          <w:szCs w:val="24"/>
        </w:rPr>
      </w:pPr>
    </w:p>
    <w:p w:rsidR="008D6228" w:rsidRDefault="008D6228" w:rsidP="008D6228">
      <w:pPr>
        <w:pStyle w:val="a6"/>
        <w:tabs>
          <w:tab w:val="left" w:pos="3840"/>
        </w:tabs>
        <w:spacing w:after="200" w:line="276" w:lineRule="auto"/>
        <w:jc w:val="center"/>
        <w:rPr>
          <w:rFonts w:ascii="Times New Roman" w:eastAsia="Calibri" w:hAnsi="Times New Roman" w:cs="Times New Roman"/>
          <w:b/>
          <w:sz w:val="24"/>
          <w:szCs w:val="24"/>
        </w:rPr>
      </w:pPr>
    </w:p>
    <w:p w:rsidR="008D6228" w:rsidRDefault="008D6228" w:rsidP="008D6228">
      <w:pPr>
        <w:pStyle w:val="a6"/>
        <w:tabs>
          <w:tab w:val="left" w:pos="3840"/>
        </w:tabs>
        <w:spacing w:after="200" w:line="276" w:lineRule="auto"/>
        <w:jc w:val="center"/>
        <w:rPr>
          <w:rFonts w:ascii="Times New Roman" w:eastAsia="Calibri" w:hAnsi="Times New Roman" w:cs="Times New Roman"/>
          <w:b/>
          <w:sz w:val="24"/>
          <w:szCs w:val="24"/>
        </w:rPr>
      </w:pPr>
    </w:p>
    <w:p w:rsidR="008D6228" w:rsidRPr="00BA3834" w:rsidRDefault="008D6228" w:rsidP="008D6228">
      <w:pPr>
        <w:pStyle w:val="a6"/>
        <w:tabs>
          <w:tab w:val="left" w:pos="3840"/>
        </w:tabs>
        <w:spacing w:after="200" w:line="276" w:lineRule="auto"/>
        <w:jc w:val="center"/>
        <w:rPr>
          <w:rFonts w:ascii="Times New Roman" w:eastAsia="Calibri" w:hAnsi="Times New Roman" w:cs="Times New Roman"/>
          <w:b/>
          <w:sz w:val="24"/>
          <w:szCs w:val="24"/>
        </w:rPr>
      </w:pPr>
    </w:p>
    <w:p w:rsidR="008D6228" w:rsidRPr="00BA0DC9" w:rsidRDefault="008D6228" w:rsidP="008D6228">
      <w:pPr>
        <w:tabs>
          <w:tab w:val="left" w:pos="3840"/>
        </w:tabs>
        <w:spacing w:after="200" w:line="276" w:lineRule="auto"/>
        <w:rPr>
          <w:rFonts w:ascii="Times New Roman" w:eastAsia="Calibri" w:hAnsi="Times New Roman" w:cs="Times New Roman"/>
          <w:b/>
          <w:sz w:val="24"/>
          <w:szCs w:val="24"/>
        </w:rPr>
      </w:pPr>
    </w:p>
    <w:p w:rsidR="008D6228" w:rsidRPr="00BA0DC9" w:rsidRDefault="008D6228" w:rsidP="008D6228">
      <w:pPr>
        <w:tabs>
          <w:tab w:val="left" w:pos="3840"/>
        </w:tabs>
        <w:spacing w:after="200" w:line="276" w:lineRule="auto"/>
        <w:rPr>
          <w:rFonts w:ascii="Times New Roman" w:eastAsia="Calibri" w:hAnsi="Times New Roman" w:cs="Times New Roman"/>
          <w:b/>
          <w:sz w:val="24"/>
          <w:szCs w:val="24"/>
        </w:rPr>
      </w:pPr>
    </w:p>
    <w:p w:rsidR="008D6228" w:rsidRPr="00BA0DC9" w:rsidRDefault="008D6228" w:rsidP="008D6228">
      <w:pPr>
        <w:tabs>
          <w:tab w:val="left" w:pos="3840"/>
        </w:tabs>
        <w:spacing w:after="200" w:line="276" w:lineRule="auto"/>
        <w:rPr>
          <w:rFonts w:ascii="Times New Roman" w:eastAsia="Calibri" w:hAnsi="Times New Roman" w:cs="Times New Roman"/>
          <w:b/>
          <w:sz w:val="24"/>
          <w:szCs w:val="24"/>
        </w:rPr>
      </w:pPr>
    </w:p>
    <w:p w:rsidR="008D6228" w:rsidRPr="00890696" w:rsidRDefault="008D6228" w:rsidP="008D6228">
      <w:pPr>
        <w:tabs>
          <w:tab w:val="left" w:pos="2437"/>
        </w:tabs>
        <w:spacing w:after="200" w:line="276" w:lineRule="auto"/>
        <w:jc w:val="center"/>
        <w:rPr>
          <w:rFonts w:ascii="Times New Roman" w:eastAsia="Calibri" w:hAnsi="Times New Roman" w:cs="Times New Roman"/>
          <w:b/>
          <w:sz w:val="36"/>
          <w:szCs w:val="36"/>
        </w:rPr>
      </w:pPr>
      <w:r w:rsidRPr="00890696">
        <w:rPr>
          <w:rFonts w:ascii="Times New Roman" w:eastAsia="Calibri" w:hAnsi="Times New Roman" w:cs="Times New Roman"/>
          <w:b/>
          <w:sz w:val="36"/>
          <w:szCs w:val="36"/>
        </w:rPr>
        <w:lastRenderedPageBreak/>
        <w:t>Список детей,</w:t>
      </w:r>
    </w:p>
    <w:p w:rsidR="008D6228" w:rsidRPr="00890696" w:rsidRDefault="008D6228" w:rsidP="008D6228">
      <w:pPr>
        <w:tabs>
          <w:tab w:val="left" w:pos="2437"/>
        </w:tabs>
        <w:spacing w:after="200" w:line="276" w:lineRule="auto"/>
        <w:jc w:val="center"/>
        <w:rPr>
          <w:rFonts w:ascii="Times New Roman" w:eastAsia="Calibri" w:hAnsi="Times New Roman" w:cs="Times New Roman"/>
          <w:b/>
          <w:sz w:val="36"/>
          <w:szCs w:val="36"/>
        </w:rPr>
      </w:pPr>
      <w:r>
        <w:rPr>
          <w:rFonts w:ascii="Times New Roman" w:eastAsia="Calibri" w:hAnsi="Times New Roman" w:cs="Times New Roman"/>
          <w:b/>
          <w:sz w:val="36"/>
          <w:szCs w:val="36"/>
        </w:rPr>
        <w:t>посещающих кружок по развитию мелкой моторике «Волшебные пальчики</w:t>
      </w:r>
      <w:r w:rsidRPr="00890696">
        <w:rPr>
          <w:rFonts w:ascii="Times New Roman" w:eastAsia="Calibri" w:hAnsi="Times New Roman" w:cs="Times New Roman"/>
          <w:b/>
          <w:sz w:val="36"/>
          <w:szCs w:val="36"/>
        </w:rPr>
        <w:t>»</w:t>
      </w:r>
    </w:p>
    <w:p w:rsidR="008D6228" w:rsidRPr="00890696" w:rsidRDefault="008D6228" w:rsidP="008D6228">
      <w:pPr>
        <w:tabs>
          <w:tab w:val="left" w:pos="2437"/>
        </w:tabs>
        <w:spacing w:after="200" w:line="276" w:lineRule="auto"/>
        <w:jc w:val="center"/>
        <w:rPr>
          <w:rFonts w:ascii="Times New Roman" w:eastAsia="Calibri" w:hAnsi="Times New Roman" w:cs="Times New Roman"/>
          <w:sz w:val="36"/>
          <w:szCs w:val="36"/>
        </w:rPr>
      </w:pPr>
    </w:p>
    <w:p w:rsidR="008D6228" w:rsidRPr="00890696" w:rsidRDefault="008D6228" w:rsidP="008D6228">
      <w:pPr>
        <w:tabs>
          <w:tab w:val="left" w:pos="2437"/>
        </w:tabs>
        <w:spacing w:after="200" w:line="276" w:lineRule="auto"/>
        <w:jc w:val="center"/>
        <w:rPr>
          <w:rFonts w:ascii="Times New Roman" w:eastAsia="Calibri" w:hAnsi="Times New Roman" w:cs="Times New Roman"/>
          <w:sz w:val="36"/>
          <w:szCs w:val="36"/>
        </w:rPr>
      </w:pPr>
    </w:p>
    <w:p w:rsidR="008D6228" w:rsidRPr="00890696" w:rsidRDefault="008D6228" w:rsidP="008D6228">
      <w:pPr>
        <w:tabs>
          <w:tab w:val="left" w:pos="2437"/>
        </w:tabs>
        <w:spacing w:after="200" w:line="276" w:lineRule="auto"/>
        <w:rPr>
          <w:rFonts w:ascii="Times New Roman" w:eastAsia="Calibri" w:hAnsi="Times New Roman" w:cs="Times New Roman"/>
          <w:sz w:val="28"/>
          <w:szCs w:val="24"/>
        </w:rPr>
      </w:pPr>
      <w:r>
        <w:rPr>
          <w:rFonts w:ascii="Times New Roman" w:eastAsia="Calibri" w:hAnsi="Times New Roman" w:cs="Times New Roman"/>
          <w:sz w:val="28"/>
          <w:szCs w:val="24"/>
        </w:rPr>
        <w:t>1.Дугина Анастасия Дмитриевна</w:t>
      </w:r>
    </w:p>
    <w:p w:rsidR="008D6228" w:rsidRDefault="008D6228" w:rsidP="008D6228">
      <w:pPr>
        <w:tabs>
          <w:tab w:val="left" w:pos="2437"/>
        </w:tabs>
        <w:spacing w:after="200" w:line="276" w:lineRule="auto"/>
        <w:rPr>
          <w:rFonts w:ascii="Times New Roman" w:eastAsia="Calibri" w:hAnsi="Times New Roman" w:cs="Times New Roman"/>
          <w:sz w:val="28"/>
          <w:szCs w:val="24"/>
        </w:rPr>
      </w:pPr>
      <w:r>
        <w:rPr>
          <w:rFonts w:ascii="Times New Roman" w:eastAsia="Calibri" w:hAnsi="Times New Roman" w:cs="Times New Roman"/>
          <w:sz w:val="28"/>
          <w:szCs w:val="24"/>
        </w:rPr>
        <w:t>2.Парфёнов Артём Сергеевич</w:t>
      </w:r>
    </w:p>
    <w:p w:rsidR="008D6228" w:rsidRPr="00890696" w:rsidRDefault="008D6228" w:rsidP="008D6228">
      <w:pPr>
        <w:tabs>
          <w:tab w:val="left" w:pos="2437"/>
        </w:tabs>
        <w:spacing w:after="200" w:line="276" w:lineRule="auto"/>
        <w:rPr>
          <w:rFonts w:ascii="Times New Roman" w:eastAsia="Calibri" w:hAnsi="Times New Roman" w:cs="Times New Roman"/>
          <w:sz w:val="28"/>
          <w:szCs w:val="24"/>
        </w:rPr>
      </w:pPr>
      <w:r>
        <w:rPr>
          <w:rFonts w:ascii="Times New Roman" w:eastAsia="Calibri" w:hAnsi="Times New Roman" w:cs="Times New Roman"/>
          <w:sz w:val="28"/>
          <w:szCs w:val="24"/>
        </w:rPr>
        <w:t>3.Машкин Андрей Дмитриевич</w:t>
      </w:r>
    </w:p>
    <w:p w:rsidR="008D6228" w:rsidRPr="00890696" w:rsidRDefault="008D6228" w:rsidP="008D6228">
      <w:pPr>
        <w:tabs>
          <w:tab w:val="left" w:pos="2437"/>
        </w:tabs>
        <w:spacing w:after="200" w:line="276" w:lineRule="auto"/>
        <w:rPr>
          <w:rFonts w:ascii="Times New Roman" w:eastAsia="Calibri" w:hAnsi="Times New Roman" w:cs="Times New Roman"/>
          <w:sz w:val="28"/>
          <w:szCs w:val="24"/>
        </w:rPr>
      </w:pPr>
      <w:r>
        <w:rPr>
          <w:rFonts w:ascii="Times New Roman" w:eastAsia="Calibri" w:hAnsi="Times New Roman" w:cs="Times New Roman"/>
          <w:sz w:val="28"/>
          <w:szCs w:val="24"/>
        </w:rPr>
        <w:t>4.Романова Серафима Андреевна</w:t>
      </w:r>
    </w:p>
    <w:p w:rsidR="008D6228" w:rsidRPr="00890696" w:rsidRDefault="008D6228" w:rsidP="008D6228">
      <w:pPr>
        <w:tabs>
          <w:tab w:val="left" w:pos="2437"/>
        </w:tabs>
        <w:spacing w:after="200" w:line="276" w:lineRule="auto"/>
        <w:rPr>
          <w:rFonts w:ascii="Times New Roman" w:eastAsia="Calibri" w:hAnsi="Times New Roman" w:cs="Times New Roman"/>
          <w:sz w:val="28"/>
          <w:szCs w:val="24"/>
        </w:rPr>
      </w:pPr>
      <w:r>
        <w:rPr>
          <w:rFonts w:ascii="Times New Roman" w:eastAsia="Calibri" w:hAnsi="Times New Roman" w:cs="Times New Roman"/>
          <w:sz w:val="28"/>
          <w:szCs w:val="24"/>
        </w:rPr>
        <w:t>5.Сергеев Дамир Вениаминович</w:t>
      </w:r>
    </w:p>
    <w:p w:rsidR="008D6228" w:rsidRPr="00890696" w:rsidRDefault="008D6228" w:rsidP="008D6228">
      <w:pPr>
        <w:tabs>
          <w:tab w:val="left" w:pos="2437"/>
        </w:tabs>
        <w:spacing w:after="200" w:line="276" w:lineRule="auto"/>
        <w:rPr>
          <w:rFonts w:ascii="Times New Roman" w:eastAsia="Calibri" w:hAnsi="Times New Roman" w:cs="Times New Roman"/>
          <w:sz w:val="28"/>
          <w:szCs w:val="24"/>
        </w:rPr>
      </w:pPr>
      <w:r>
        <w:rPr>
          <w:rFonts w:ascii="Times New Roman" w:eastAsia="Calibri" w:hAnsi="Times New Roman" w:cs="Times New Roman"/>
          <w:sz w:val="28"/>
          <w:szCs w:val="24"/>
        </w:rPr>
        <w:t>6.Кайнов Марк Ярославович</w:t>
      </w:r>
    </w:p>
    <w:p w:rsidR="008D6228" w:rsidRPr="00890696" w:rsidRDefault="008D6228" w:rsidP="008D6228">
      <w:pPr>
        <w:tabs>
          <w:tab w:val="left" w:pos="2437"/>
        </w:tabs>
        <w:spacing w:after="200" w:line="276" w:lineRule="auto"/>
        <w:rPr>
          <w:rFonts w:ascii="Times New Roman" w:eastAsia="Calibri" w:hAnsi="Times New Roman" w:cs="Times New Roman"/>
          <w:sz w:val="28"/>
          <w:szCs w:val="24"/>
        </w:rPr>
      </w:pPr>
    </w:p>
    <w:p w:rsidR="008D6228" w:rsidRPr="00890696" w:rsidRDefault="008D6228" w:rsidP="008D6228">
      <w:pPr>
        <w:tabs>
          <w:tab w:val="left" w:pos="2437"/>
        </w:tabs>
        <w:spacing w:after="200" w:line="276" w:lineRule="auto"/>
        <w:rPr>
          <w:rFonts w:ascii="Times New Roman" w:eastAsia="Calibri" w:hAnsi="Times New Roman" w:cs="Times New Roman"/>
          <w:sz w:val="28"/>
          <w:szCs w:val="24"/>
        </w:rPr>
      </w:pPr>
    </w:p>
    <w:p w:rsidR="008D6228" w:rsidRPr="00890696" w:rsidRDefault="008D6228" w:rsidP="008D6228">
      <w:pPr>
        <w:tabs>
          <w:tab w:val="left" w:pos="2437"/>
        </w:tabs>
        <w:spacing w:after="200" w:line="276" w:lineRule="auto"/>
        <w:jc w:val="center"/>
        <w:rPr>
          <w:rFonts w:ascii="Times New Roman" w:eastAsia="Calibri" w:hAnsi="Times New Roman" w:cs="Times New Roman"/>
          <w:b/>
          <w:sz w:val="40"/>
          <w:szCs w:val="40"/>
        </w:rPr>
      </w:pPr>
      <w:r w:rsidRPr="00890696">
        <w:rPr>
          <w:rFonts w:ascii="Times New Roman" w:eastAsia="Calibri" w:hAnsi="Times New Roman" w:cs="Times New Roman"/>
          <w:b/>
          <w:sz w:val="40"/>
          <w:szCs w:val="40"/>
        </w:rPr>
        <w:t>Расписание занятий:</w:t>
      </w:r>
    </w:p>
    <w:p w:rsidR="008D6228" w:rsidRPr="00890696" w:rsidRDefault="008D6228" w:rsidP="008D6228">
      <w:pPr>
        <w:tabs>
          <w:tab w:val="left" w:pos="2437"/>
        </w:tabs>
        <w:spacing w:after="200" w:line="276" w:lineRule="auto"/>
        <w:jc w:val="center"/>
        <w:rPr>
          <w:rFonts w:ascii="Times New Roman" w:eastAsia="Calibri" w:hAnsi="Times New Roman" w:cs="Times New Roman"/>
          <w:b/>
          <w:sz w:val="40"/>
          <w:szCs w:val="40"/>
        </w:rPr>
      </w:pPr>
    </w:p>
    <w:p w:rsidR="008D6228" w:rsidRPr="00890696" w:rsidRDefault="008D6228" w:rsidP="008D6228">
      <w:pPr>
        <w:tabs>
          <w:tab w:val="left" w:pos="2437"/>
        </w:tabs>
        <w:spacing w:after="200" w:line="276" w:lineRule="auto"/>
        <w:jc w:val="center"/>
        <w:rPr>
          <w:rFonts w:ascii="Times New Roman" w:eastAsia="Calibri" w:hAnsi="Times New Roman" w:cs="Times New Roman"/>
          <w:b/>
          <w:sz w:val="40"/>
          <w:szCs w:val="40"/>
        </w:rPr>
      </w:pPr>
    </w:p>
    <w:p w:rsidR="008D6228" w:rsidRPr="00890696" w:rsidRDefault="008D6228" w:rsidP="008D6228">
      <w:pPr>
        <w:tabs>
          <w:tab w:val="left" w:pos="2437"/>
        </w:tabs>
        <w:spacing w:after="200" w:line="276" w:lineRule="auto"/>
        <w:rPr>
          <w:rFonts w:ascii="Times New Roman" w:eastAsia="Calibri" w:hAnsi="Times New Roman" w:cs="Times New Roman"/>
          <w:sz w:val="32"/>
          <w:szCs w:val="32"/>
        </w:rPr>
      </w:pPr>
      <w:r w:rsidRPr="00890696">
        <w:rPr>
          <w:rFonts w:ascii="Times New Roman" w:eastAsia="Calibri" w:hAnsi="Times New Roman" w:cs="Times New Roman"/>
          <w:sz w:val="32"/>
          <w:szCs w:val="32"/>
        </w:rPr>
        <w:t>Четверг – в 15.30.</w:t>
      </w:r>
    </w:p>
    <w:p w:rsidR="008D6228" w:rsidRPr="00890696" w:rsidRDefault="008D6228" w:rsidP="008D6228">
      <w:pPr>
        <w:tabs>
          <w:tab w:val="left" w:pos="2437"/>
        </w:tabs>
        <w:spacing w:after="200" w:line="276" w:lineRule="auto"/>
        <w:rPr>
          <w:rFonts w:ascii="Times New Roman" w:eastAsia="Calibri" w:hAnsi="Times New Roman" w:cs="Times New Roman"/>
          <w:sz w:val="32"/>
          <w:szCs w:val="32"/>
        </w:rPr>
      </w:pPr>
    </w:p>
    <w:p w:rsidR="008D6228" w:rsidRPr="008D0AE5" w:rsidRDefault="008D6228" w:rsidP="008D6228">
      <w:pPr>
        <w:spacing w:after="240" w:line="240" w:lineRule="auto"/>
        <w:rPr>
          <w:rFonts w:ascii="Times New Roman" w:eastAsia="Times New Roman" w:hAnsi="Times New Roman" w:cs="Times New Roman"/>
          <w:color w:val="464646"/>
          <w:sz w:val="40"/>
          <w:szCs w:val="40"/>
          <w:lang w:eastAsia="ru-RU"/>
        </w:rPr>
      </w:pPr>
      <w:r w:rsidRPr="008D0AE5">
        <w:rPr>
          <w:rFonts w:ascii="Times New Roman" w:eastAsia="Times New Roman" w:hAnsi="Times New Roman" w:cs="Times New Roman"/>
          <w:b/>
          <w:bCs/>
          <w:color w:val="464646"/>
          <w:sz w:val="40"/>
          <w:szCs w:val="40"/>
          <w:lang w:eastAsia="ru-RU"/>
        </w:rPr>
        <w:t>Кружок «Волшебные ручки»</w:t>
      </w:r>
    </w:p>
    <w:p w:rsidR="008D6228" w:rsidRPr="008D0AE5" w:rsidRDefault="008D6228" w:rsidP="008D6228">
      <w:pPr>
        <w:spacing w:after="240" w:line="240" w:lineRule="auto"/>
        <w:rPr>
          <w:rFonts w:ascii="Times New Roman" w:eastAsia="Times New Roman" w:hAnsi="Times New Roman" w:cs="Times New Roman"/>
          <w:i/>
          <w:color w:val="464646"/>
          <w:sz w:val="36"/>
          <w:szCs w:val="36"/>
          <w:lang w:eastAsia="ru-RU"/>
        </w:rPr>
      </w:pPr>
      <w:r w:rsidRPr="008D0AE5">
        <w:rPr>
          <w:rFonts w:ascii="Times New Roman" w:eastAsia="Times New Roman" w:hAnsi="Times New Roman" w:cs="Times New Roman"/>
          <w:i/>
          <w:color w:val="464646"/>
          <w:sz w:val="36"/>
          <w:szCs w:val="36"/>
          <w:lang w:eastAsia="ru-RU"/>
        </w:rPr>
        <w:t>Программа деятельности детей по развитию мелкой моторики пальцев рук</w:t>
      </w:r>
    </w:p>
    <w:p w:rsidR="008D6228" w:rsidRPr="008D0AE5" w:rsidRDefault="008D6228" w:rsidP="008D6228">
      <w:pPr>
        <w:spacing w:after="240" w:line="240" w:lineRule="auto"/>
        <w:rPr>
          <w:rFonts w:ascii="Times New Roman" w:eastAsia="Times New Roman" w:hAnsi="Times New Roman" w:cs="Times New Roman"/>
          <w:i/>
          <w:color w:val="464646"/>
          <w:sz w:val="36"/>
          <w:szCs w:val="36"/>
          <w:lang w:eastAsia="ru-RU"/>
        </w:rPr>
      </w:pPr>
      <w:r w:rsidRPr="008D0AE5">
        <w:rPr>
          <w:rFonts w:ascii="Times New Roman" w:eastAsia="Times New Roman" w:hAnsi="Times New Roman" w:cs="Times New Roman"/>
          <w:i/>
          <w:color w:val="464646"/>
          <w:sz w:val="36"/>
          <w:szCs w:val="36"/>
          <w:lang w:eastAsia="ru-RU"/>
        </w:rPr>
        <w:t>для детей среднего дошкольного возраста 4-5 лет.</w:t>
      </w:r>
    </w:p>
    <w:p w:rsidR="008D6228" w:rsidRPr="008D0AE5" w:rsidRDefault="008D6228" w:rsidP="008D6228">
      <w:pPr>
        <w:spacing w:after="240" w:line="240" w:lineRule="auto"/>
        <w:rPr>
          <w:rFonts w:ascii="Times New Roman" w:eastAsia="Times New Roman" w:hAnsi="Times New Roman" w:cs="Times New Roman"/>
          <w:i/>
          <w:color w:val="464646"/>
          <w:sz w:val="36"/>
          <w:szCs w:val="36"/>
          <w:lang w:eastAsia="ru-RU"/>
        </w:rPr>
      </w:pPr>
      <w:r w:rsidRPr="008D0AE5">
        <w:rPr>
          <w:rFonts w:ascii="Times New Roman" w:eastAsia="Times New Roman" w:hAnsi="Times New Roman" w:cs="Times New Roman"/>
          <w:i/>
          <w:color w:val="464646"/>
          <w:sz w:val="36"/>
          <w:szCs w:val="36"/>
          <w:lang w:eastAsia="ru-RU"/>
        </w:rPr>
        <w:t>Воспитатель: Машкина Ф.Д., МДОУ «Детский сад № 42»</w:t>
      </w:r>
    </w:p>
    <w:p w:rsidR="008D6228" w:rsidRPr="008D0AE5" w:rsidRDefault="008D6228" w:rsidP="008D6228">
      <w:pPr>
        <w:spacing w:after="240" w:line="240" w:lineRule="auto"/>
        <w:rPr>
          <w:rFonts w:ascii="Times New Roman" w:eastAsia="Times New Roman" w:hAnsi="Times New Roman" w:cs="Times New Roman"/>
          <w:b/>
          <w:color w:val="464646"/>
          <w:sz w:val="28"/>
          <w:szCs w:val="28"/>
          <w:lang w:eastAsia="ru-RU"/>
        </w:rPr>
      </w:pPr>
      <w:r w:rsidRPr="008D0AE5">
        <w:rPr>
          <w:rFonts w:ascii="Times New Roman" w:eastAsia="Times New Roman" w:hAnsi="Times New Roman" w:cs="Times New Roman"/>
          <w:b/>
          <w:color w:val="464646"/>
          <w:sz w:val="28"/>
          <w:szCs w:val="28"/>
          <w:lang w:eastAsia="ru-RU"/>
        </w:rPr>
        <w:lastRenderedPageBreak/>
        <w:t>Раздел 1. Пояснительная записка</w:t>
      </w:r>
    </w:p>
    <w:p w:rsidR="008D6228" w:rsidRPr="00B923FF" w:rsidRDefault="008D6228" w:rsidP="008D6228">
      <w:pPr>
        <w:spacing w:after="0" w:line="240" w:lineRule="auto"/>
        <w:rPr>
          <w:rFonts w:ascii="Tahoma" w:eastAsia="Times New Roman" w:hAnsi="Tahoma" w:cs="Tahoma"/>
          <w:color w:val="464646"/>
          <w:sz w:val="24"/>
          <w:szCs w:val="24"/>
          <w:lang w:eastAsia="ru-RU"/>
        </w:rPr>
      </w:pPr>
      <w:r w:rsidRPr="00B923FF">
        <w:rPr>
          <w:rFonts w:ascii="Tahoma" w:eastAsia="Times New Roman" w:hAnsi="Tahoma" w:cs="Tahoma"/>
          <w:color w:val="464646"/>
          <w:sz w:val="24"/>
          <w:szCs w:val="24"/>
          <w:lang w:eastAsia="ru-RU"/>
        </w:rPr>
        <w:t>Учёные доказали, что развитие мелкой моторики напрямую связано с развитием речи, внимания, памяти, способствует интеллектуальному развитию детей. Всё дело в головном мозге человека, а точнее в центрах, отвечающих за движения пальцев рук и речь. Данные центры расположены очень близко друг к другу. Таким образом, массируя пальцы и развивая мелкую моторику, мы стимулируем, активизируем соответствующие отделы мозга, отвечающие за речь и мышление. Чем теснее взаимосвязь мыслительных и речевых процессов, тем лучше речь, мышление, внимание, выше способности ребенка. Массаж стимулирует взаимосвязь между полушариями головного мозга – чувства и образы запускают речевые процессы. Благодаря массажным и двигательным упражнениям для пальцев происходит компенсация левого полушария и активация межполушарного взаимодействия, гармонизация головного мозга в целом.</w:t>
      </w:r>
    </w:p>
    <w:p w:rsidR="008D6228" w:rsidRPr="00B923FF" w:rsidRDefault="008D6228" w:rsidP="008D6228">
      <w:pPr>
        <w:spacing w:after="240" w:line="240" w:lineRule="auto"/>
        <w:rPr>
          <w:rFonts w:ascii="Tahoma" w:eastAsia="Times New Roman" w:hAnsi="Tahoma" w:cs="Tahoma"/>
          <w:color w:val="464646"/>
          <w:sz w:val="24"/>
          <w:szCs w:val="24"/>
          <w:lang w:eastAsia="ru-RU"/>
        </w:rPr>
      </w:pPr>
      <w:r w:rsidRPr="00B923FF">
        <w:rPr>
          <w:rFonts w:ascii="Tahoma" w:eastAsia="Times New Roman" w:hAnsi="Tahoma" w:cs="Tahoma"/>
          <w:color w:val="464646"/>
          <w:sz w:val="24"/>
          <w:szCs w:val="24"/>
          <w:lang w:eastAsia="ru-RU"/>
        </w:rPr>
        <w:t xml:space="preserve">М. М. Кольцова, доктор медицинских наук, профессор- физиолог, считает, что «есть все основания рассматривать кисть руки как орган речи – такой же, как артикуляционный </w:t>
      </w:r>
      <w:r>
        <w:rPr>
          <w:rFonts w:ascii="Tahoma" w:eastAsia="Times New Roman" w:hAnsi="Tahoma" w:cs="Tahoma"/>
          <w:color w:val="464646"/>
          <w:sz w:val="24"/>
          <w:szCs w:val="24"/>
          <w:lang w:eastAsia="ru-RU"/>
        </w:rPr>
        <w:t>аппарат», поэтому очень важно развивать мелкую моторику пальцев у детей с ТНР.</w:t>
      </w:r>
    </w:p>
    <w:p w:rsidR="008D6228" w:rsidRPr="00B923FF" w:rsidRDefault="008D6228" w:rsidP="008D6228">
      <w:pPr>
        <w:spacing w:after="240" w:line="240" w:lineRule="auto"/>
        <w:rPr>
          <w:rFonts w:ascii="Tahoma" w:eastAsia="Times New Roman" w:hAnsi="Tahoma" w:cs="Tahoma"/>
          <w:color w:val="464646"/>
          <w:sz w:val="24"/>
          <w:szCs w:val="24"/>
          <w:lang w:eastAsia="ru-RU"/>
        </w:rPr>
      </w:pPr>
      <w:r w:rsidRPr="00B923FF">
        <w:rPr>
          <w:rFonts w:ascii="Tahoma" w:eastAsia="Times New Roman" w:hAnsi="Tahoma" w:cs="Tahoma"/>
          <w:color w:val="464646"/>
          <w:sz w:val="24"/>
          <w:szCs w:val="24"/>
          <w:lang w:eastAsia="ru-RU"/>
        </w:rPr>
        <w:t>Развитие мелкой моторики важно еще и потому, что вся дальнейшая жизнь ребенка потребует использования точных, координированных движений пальцев рук, которые необходимы, чтобы одеваться, рисовать, писать, выполнять множество бытовых и учебных действий.</w:t>
      </w:r>
    </w:p>
    <w:p w:rsidR="008D6228" w:rsidRPr="00B923FF" w:rsidRDefault="008D6228" w:rsidP="008D6228">
      <w:pPr>
        <w:spacing w:after="240" w:line="240" w:lineRule="auto"/>
        <w:rPr>
          <w:rFonts w:ascii="Tahoma" w:eastAsia="Times New Roman" w:hAnsi="Tahoma" w:cs="Tahoma"/>
          <w:color w:val="464646"/>
          <w:sz w:val="24"/>
          <w:szCs w:val="24"/>
          <w:lang w:eastAsia="ru-RU"/>
        </w:rPr>
      </w:pPr>
      <w:r w:rsidRPr="00B923FF">
        <w:rPr>
          <w:rFonts w:ascii="Tahoma" w:eastAsia="Times New Roman" w:hAnsi="Tahoma" w:cs="Tahoma"/>
          <w:color w:val="464646"/>
          <w:sz w:val="24"/>
          <w:szCs w:val="24"/>
          <w:lang w:eastAsia="ru-RU"/>
        </w:rPr>
        <w:t>Чтобы будущий первоклассник умело обращался с ручкой, карандашом, фломастером, кистью, а затем и клавиатурой компьютера, нужно развивать движения его пальцев, стремясь к тому, чтобы они были свободными, уверенными, согласованными.</w:t>
      </w:r>
    </w:p>
    <w:p w:rsidR="008D6228" w:rsidRPr="00B923FF" w:rsidRDefault="008D6228" w:rsidP="008D6228">
      <w:pPr>
        <w:spacing w:after="240" w:line="240" w:lineRule="auto"/>
        <w:rPr>
          <w:rFonts w:ascii="Tahoma" w:eastAsia="Times New Roman" w:hAnsi="Tahoma" w:cs="Tahoma"/>
          <w:color w:val="464646"/>
          <w:sz w:val="24"/>
          <w:szCs w:val="24"/>
          <w:lang w:eastAsia="ru-RU"/>
        </w:rPr>
      </w:pPr>
      <w:r w:rsidRPr="00B923FF">
        <w:rPr>
          <w:rFonts w:ascii="Tahoma" w:eastAsia="Times New Roman" w:hAnsi="Tahoma" w:cs="Tahoma"/>
          <w:color w:val="464646"/>
          <w:sz w:val="24"/>
          <w:szCs w:val="24"/>
          <w:lang w:eastAsia="ru-RU"/>
        </w:rPr>
        <w:t>Работа по развитию мелкой моторики рук должна начаться задолго до поступления ребенка в школу. Родители и мы воспитатели, уделяя должное внимание упражнениям, играм, различным заданиям на развитие мелкой моторики и координации движений рук, решаем сразу две задачи: косвенным образом влияем на общее интеллектуальное развитие ребенка; готовим к овладению навыкам письма, что в будущем поможет избежать многих проблем школьного обучения.</w:t>
      </w:r>
    </w:p>
    <w:p w:rsidR="008D6228" w:rsidRPr="00B923FF" w:rsidRDefault="008D6228" w:rsidP="008D6228">
      <w:pPr>
        <w:spacing w:after="240" w:line="240" w:lineRule="auto"/>
        <w:rPr>
          <w:rFonts w:ascii="Tahoma" w:eastAsia="Times New Roman" w:hAnsi="Tahoma" w:cs="Tahoma"/>
          <w:color w:val="464646"/>
          <w:sz w:val="24"/>
          <w:szCs w:val="24"/>
          <w:lang w:eastAsia="ru-RU"/>
        </w:rPr>
      </w:pPr>
      <w:r w:rsidRPr="00B923FF">
        <w:rPr>
          <w:rFonts w:ascii="Tahoma" w:eastAsia="Times New Roman" w:hAnsi="Tahoma" w:cs="Tahoma"/>
          <w:b/>
          <w:bCs/>
          <w:i/>
          <w:iCs/>
          <w:color w:val="464646"/>
          <w:sz w:val="24"/>
          <w:szCs w:val="24"/>
          <w:lang w:eastAsia="ru-RU"/>
        </w:rPr>
        <w:t>Цель программы: </w:t>
      </w:r>
      <w:r w:rsidRPr="00B923FF">
        <w:rPr>
          <w:rFonts w:ascii="Tahoma" w:eastAsia="Times New Roman" w:hAnsi="Tahoma" w:cs="Tahoma"/>
          <w:color w:val="464646"/>
          <w:sz w:val="24"/>
          <w:szCs w:val="24"/>
          <w:lang w:eastAsia="ru-RU"/>
        </w:rPr>
        <w:t>Развивать и совершенствовать мелкую моторику и координацию движений руки с помощью игрового массажа, упражнений и игр.</w:t>
      </w:r>
    </w:p>
    <w:p w:rsidR="008D6228" w:rsidRDefault="008D6228" w:rsidP="008D6228">
      <w:pPr>
        <w:spacing w:after="240" w:line="240" w:lineRule="auto"/>
        <w:rPr>
          <w:rFonts w:ascii="Tahoma" w:eastAsia="Times New Roman" w:hAnsi="Tahoma" w:cs="Tahoma"/>
          <w:b/>
          <w:bCs/>
          <w:color w:val="464646"/>
          <w:sz w:val="24"/>
          <w:szCs w:val="24"/>
          <w:lang w:eastAsia="ru-RU"/>
        </w:rPr>
      </w:pPr>
      <w:r w:rsidRPr="00B923FF">
        <w:rPr>
          <w:rFonts w:ascii="Tahoma" w:eastAsia="Times New Roman" w:hAnsi="Tahoma" w:cs="Tahoma"/>
          <w:b/>
          <w:bCs/>
          <w:color w:val="464646"/>
          <w:sz w:val="24"/>
          <w:szCs w:val="24"/>
          <w:lang w:eastAsia="ru-RU"/>
        </w:rPr>
        <w:t>Задачи:</w:t>
      </w:r>
      <w:r>
        <w:rPr>
          <w:rFonts w:ascii="Tahoma" w:eastAsia="Times New Roman" w:hAnsi="Tahoma" w:cs="Tahoma"/>
          <w:b/>
          <w:bCs/>
          <w:color w:val="464646"/>
          <w:sz w:val="24"/>
          <w:szCs w:val="24"/>
          <w:lang w:eastAsia="ru-RU"/>
        </w:rPr>
        <w:t xml:space="preserve"> </w:t>
      </w:r>
    </w:p>
    <w:p w:rsidR="008D6228" w:rsidRPr="00B923FF" w:rsidRDefault="008D6228" w:rsidP="008D6228">
      <w:pPr>
        <w:spacing w:after="240" w:line="240" w:lineRule="auto"/>
        <w:rPr>
          <w:rFonts w:ascii="Tahoma" w:eastAsia="Times New Roman" w:hAnsi="Tahoma" w:cs="Tahoma"/>
          <w:color w:val="464646"/>
          <w:sz w:val="24"/>
          <w:szCs w:val="24"/>
          <w:lang w:eastAsia="ru-RU"/>
        </w:rPr>
      </w:pPr>
      <w:r w:rsidRPr="00B923FF">
        <w:rPr>
          <w:rFonts w:ascii="Tahoma" w:eastAsia="Times New Roman" w:hAnsi="Tahoma" w:cs="Tahoma"/>
          <w:color w:val="464646"/>
          <w:sz w:val="24"/>
          <w:szCs w:val="24"/>
          <w:lang w:eastAsia="ru-RU"/>
        </w:rPr>
        <w:t>Учить детей владеть своими руками, развивать мелкую моторику, ловкость рук, координацию движений.</w:t>
      </w:r>
    </w:p>
    <w:p w:rsidR="008D6228" w:rsidRPr="00B923FF" w:rsidRDefault="008D6228" w:rsidP="008D6228">
      <w:pPr>
        <w:spacing w:after="240" w:line="240" w:lineRule="auto"/>
        <w:rPr>
          <w:rFonts w:ascii="Tahoma" w:eastAsia="Times New Roman" w:hAnsi="Tahoma" w:cs="Tahoma"/>
          <w:color w:val="464646"/>
          <w:sz w:val="24"/>
          <w:szCs w:val="24"/>
          <w:lang w:eastAsia="ru-RU"/>
        </w:rPr>
      </w:pPr>
      <w:r w:rsidRPr="00B923FF">
        <w:rPr>
          <w:rFonts w:ascii="Tahoma" w:eastAsia="Times New Roman" w:hAnsi="Tahoma" w:cs="Tahoma"/>
          <w:color w:val="464646"/>
          <w:sz w:val="24"/>
          <w:szCs w:val="24"/>
          <w:lang w:eastAsia="ru-RU"/>
        </w:rPr>
        <w:t>Развивать воображение, мышление, прививать способность к анализу и синтезу, тренировать логику.</w:t>
      </w:r>
    </w:p>
    <w:p w:rsidR="008D6228" w:rsidRPr="00B923FF" w:rsidRDefault="008D6228" w:rsidP="008D6228">
      <w:pPr>
        <w:spacing w:after="240" w:line="240" w:lineRule="auto"/>
        <w:rPr>
          <w:rFonts w:ascii="Tahoma" w:eastAsia="Times New Roman" w:hAnsi="Tahoma" w:cs="Tahoma"/>
          <w:color w:val="464646"/>
          <w:sz w:val="24"/>
          <w:szCs w:val="24"/>
          <w:lang w:eastAsia="ru-RU"/>
        </w:rPr>
      </w:pPr>
      <w:r w:rsidRPr="00B923FF">
        <w:rPr>
          <w:rFonts w:ascii="Tahoma" w:eastAsia="Times New Roman" w:hAnsi="Tahoma" w:cs="Tahoma"/>
          <w:color w:val="464646"/>
          <w:sz w:val="24"/>
          <w:szCs w:val="24"/>
          <w:lang w:eastAsia="ru-RU"/>
        </w:rPr>
        <w:t>Формировать общие речевые навыки детей, обогащать словарный запас.</w:t>
      </w:r>
    </w:p>
    <w:p w:rsidR="008D6228" w:rsidRPr="00B923FF" w:rsidRDefault="008D6228" w:rsidP="008D6228">
      <w:pPr>
        <w:spacing w:after="240" w:line="240" w:lineRule="auto"/>
        <w:rPr>
          <w:rFonts w:ascii="Tahoma" w:eastAsia="Times New Roman" w:hAnsi="Tahoma" w:cs="Tahoma"/>
          <w:color w:val="464646"/>
          <w:sz w:val="24"/>
          <w:szCs w:val="24"/>
          <w:lang w:eastAsia="ru-RU"/>
        </w:rPr>
      </w:pPr>
      <w:r w:rsidRPr="00B923FF">
        <w:rPr>
          <w:rFonts w:ascii="Tahoma" w:eastAsia="Times New Roman" w:hAnsi="Tahoma" w:cs="Tahoma"/>
          <w:color w:val="464646"/>
          <w:sz w:val="24"/>
          <w:szCs w:val="24"/>
          <w:lang w:eastAsia="ru-RU"/>
        </w:rPr>
        <w:t>Способствовать развитию предметной деятельности, развитию тактильной чувствительности; развивать глазомер, зрительное внимание.</w:t>
      </w:r>
    </w:p>
    <w:p w:rsidR="008D6228" w:rsidRPr="00B923FF" w:rsidRDefault="008D6228" w:rsidP="008D6228">
      <w:pPr>
        <w:spacing w:after="240" w:line="240" w:lineRule="auto"/>
        <w:rPr>
          <w:rFonts w:ascii="Tahoma" w:eastAsia="Times New Roman" w:hAnsi="Tahoma" w:cs="Tahoma"/>
          <w:color w:val="464646"/>
          <w:sz w:val="24"/>
          <w:szCs w:val="24"/>
          <w:lang w:eastAsia="ru-RU"/>
        </w:rPr>
      </w:pPr>
      <w:r w:rsidRPr="00B923FF">
        <w:rPr>
          <w:rFonts w:ascii="Tahoma" w:eastAsia="Times New Roman" w:hAnsi="Tahoma" w:cs="Tahoma"/>
          <w:color w:val="464646"/>
          <w:sz w:val="24"/>
          <w:szCs w:val="24"/>
          <w:lang w:eastAsia="ru-RU"/>
        </w:rPr>
        <w:t>Развивать художественный вкус, конструкторские навыки, формировать интерес к рисованию, составлению узоров, симметричному расположению фигур.</w:t>
      </w:r>
    </w:p>
    <w:p w:rsidR="008D6228" w:rsidRPr="00B923FF" w:rsidRDefault="008D6228" w:rsidP="008D6228">
      <w:pPr>
        <w:spacing w:after="240" w:line="240" w:lineRule="auto"/>
        <w:rPr>
          <w:rFonts w:ascii="Tahoma" w:eastAsia="Times New Roman" w:hAnsi="Tahoma" w:cs="Tahoma"/>
          <w:color w:val="464646"/>
          <w:sz w:val="24"/>
          <w:szCs w:val="24"/>
          <w:lang w:eastAsia="ru-RU"/>
        </w:rPr>
      </w:pPr>
      <w:r w:rsidRPr="00B923FF">
        <w:rPr>
          <w:rFonts w:ascii="Tahoma" w:eastAsia="Times New Roman" w:hAnsi="Tahoma" w:cs="Tahoma"/>
          <w:color w:val="464646"/>
          <w:sz w:val="24"/>
          <w:szCs w:val="24"/>
          <w:lang w:eastAsia="ru-RU"/>
        </w:rPr>
        <w:lastRenderedPageBreak/>
        <w:t>Развивать творческие способности.</w:t>
      </w:r>
    </w:p>
    <w:p w:rsidR="008D6228" w:rsidRPr="00B923FF" w:rsidRDefault="008D6228" w:rsidP="008D6228">
      <w:pPr>
        <w:spacing w:after="240" w:line="240" w:lineRule="auto"/>
        <w:rPr>
          <w:rFonts w:ascii="Tahoma" w:eastAsia="Times New Roman" w:hAnsi="Tahoma" w:cs="Tahoma"/>
          <w:color w:val="464646"/>
          <w:sz w:val="24"/>
          <w:szCs w:val="24"/>
          <w:lang w:eastAsia="ru-RU"/>
        </w:rPr>
      </w:pPr>
      <w:r w:rsidRPr="00B923FF">
        <w:rPr>
          <w:rFonts w:ascii="Tahoma" w:eastAsia="Times New Roman" w:hAnsi="Tahoma" w:cs="Tahoma"/>
          <w:color w:val="464646"/>
          <w:sz w:val="24"/>
          <w:szCs w:val="24"/>
          <w:lang w:eastAsia="ru-RU"/>
        </w:rPr>
        <w:t>Воспитывать доброту и инициативу; воспитывать усидчивость и терпение.</w:t>
      </w:r>
    </w:p>
    <w:p w:rsidR="008D6228" w:rsidRPr="00B923FF" w:rsidRDefault="008D6228" w:rsidP="008D6228">
      <w:pPr>
        <w:spacing w:after="240" w:line="240" w:lineRule="auto"/>
        <w:rPr>
          <w:rFonts w:ascii="Tahoma" w:eastAsia="Times New Roman" w:hAnsi="Tahoma" w:cs="Tahoma"/>
          <w:color w:val="464646"/>
          <w:sz w:val="24"/>
          <w:szCs w:val="24"/>
          <w:lang w:eastAsia="ru-RU"/>
        </w:rPr>
      </w:pPr>
      <w:r w:rsidRPr="00B923FF">
        <w:rPr>
          <w:rFonts w:ascii="Tahoma" w:eastAsia="Times New Roman" w:hAnsi="Tahoma" w:cs="Tahoma"/>
          <w:b/>
          <w:bCs/>
          <w:color w:val="464646"/>
          <w:sz w:val="24"/>
          <w:szCs w:val="24"/>
          <w:lang w:eastAsia="ru-RU"/>
        </w:rPr>
        <w:t>Программа </w:t>
      </w:r>
      <w:r w:rsidRPr="00B923FF">
        <w:rPr>
          <w:rFonts w:ascii="Tahoma" w:eastAsia="Times New Roman" w:hAnsi="Tahoma" w:cs="Tahoma"/>
          <w:color w:val="464646"/>
          <w:sz w:val="24"/>
          <w:szCs w:val="24"/>
          <w:lang w:eastAsia="ru-RU"/>
        </w:rPr>
        <w:t>предполагает проведение одного занятия в неделю.</w:t>
      </w:r>
    </w:p>
    <w:p w:rsidR="008D6228" w:rsidRPr="00B923FF" w:rsidRDefault="008D6228" w:rsidP="008D6228">
      <w:pPr>
        <w:spacing w:after="240" w:line="240" w:lineRule="auto"/>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Продолжительность</w:t>
      </w:r>
      <w:r w:rsidRPr="00B923FF">
        <w:rPr>
          <w:rFonts w:ascii="Tahoma" w:eastAsia="Times New Roman" w:hAnsi="Tahoma" w:cs="Tahoma"/>
          <w:b/>
          <w:bCs/>
          <w:color w:val="464646"/>
          <w:sz w:val="24"/>
          <w:szCs w:val="24"/>
          <w:lang w:eastAsia="ru-RU"/>
        </w:rPr>
        <w:t xml:space="preserve"> – 20 мин.</w:t>
      </w:r>
    </w:p>
    <w:p w:rsidR="008D6228" w:rsidRPr="00B923FF" w:rsidRDefault="008D6228" w:rsidP="008D6228">
      <w:pPr>
        <w:spacing w:after="0" w:line="240" w:lineRule="auto"/>
        <w:rPr>
          <w:rFonts w:ascii="Tahoma" w:eastAsia="Times New Roman" w:hAnsi="Tahoma" w:cs="Tahoma"/>
          <w:color w:val="464646"/>
          <w:sz w:val="24"/>
          <w:szCs w:val="24"/>
          <w:lang w:eastAsia="ru-RU"/>
        </w:rPr>
      </w:pPr>
      <w:r w:rsidRPr="00B923FF">
        <w:rPr>
          <w:rFonts w:ascii="Tahoma" w:eastAsia="Times New Roman" w:hAnsi="Tahoma" w:cs="Tahoma"/>
          <w:color w:val="464646"/>
          <w:sz w:val="24"/>
          <w:szCs w:val="24"/>
          <w:lang w:eastAsia="ru-RU"/>
        </w:rPr>
        <w:t>Работа детей оценивается в течение всего периода обучения. Учитываются индивидуальные особенности каждого ребенка. Основным показателем полученных результатов является сумма необходимых знаний, умений и навыков, которыми ребенок должен овладеть за определенное время. Критериями оценки могут быть игры в процессе занятий, позволяющие детям самим оценить собственные достижения, а также тестовые задания в начале и в конце учебного года, определяющие уровень их развития.</w:t>
      </w:r>
    </w:p>
    <w:p w:rsidR="008D6228" w:rsidRPr="00B923FF" w:rsidRDefault="008D6228" w:rsidP="008D6228">
      <w:pPr>
        <w:spacing w:after="240" w:line="240" w:lineRule="auto"/>
        <w:rPr>
          <w:rFonts w:ascii="Tahoma" w:eastAsia="Times New Roman" w:hAnsi="Tahoma" w:cs="Tahoma"/>
          <w:color w:val="464646"/>
          <w:sz w:val="24"/>
          <w:szCs w:val="24"/>
          <w:lang w:eastAsia="ru-RU"/>
        </w:rPr>
      </w:pPr>
      <w:r w:rsidRPr="00B923FF">
        <w:rPr>
          <w:rFonts w:ascii="Tahoma" w:eastAsia="Times New Roman" w:hAnsi="Tahoma" w:cs="Tahoma"/>
          <w:b/>
          <w:bCs/>
          <w:color w:val="464646"/>
          <w:sz w:val="24"/>
          <w:szCs w:val="24"/>
          <w:lang w:eastAsia="ru-RU"/>
        </w:rPr>
        <w:t>Формы проведения итогов </w:t>
      </w:r>
      <w:r w:rsidRPr="00B923FF">
        <w:rPr>
          <w:rFonts w:ascii="Tahoma" w:eastAsia="Times New Roman" w:hAnsi="Tahoma" w:cs="Tahoma"/>
          <w:color w:val="464646"/>
          <w:sz w:val="24"/>
          <w:szCs w:val="24"/>
          <w:lang w:eastAsia="ru-RU"/>
        </w:rPr>
        <w:t>по результатам освоения программы предусматривают:</w:t>
      </w:r>
    </w:p>
    <w:p w:rsidR="008D6228" w:rsidRPr="00B923FF" w:rsidRDefault="008D6228" w:rsidP="008D6228">
      <w:pPr>
        <w:spacing w:after="240" w:line="240" w:lineRule="auto"/>
        <w:rPr>
          <w:rFonts w:ascii="Tahoma" w:eastAsia="Times New Roman" w:hAnsi="Tahoma" w:cs="Tahoma"/>
          <w:color w:val="464646"/>
          <w:sz w:val="24"/>
          <w:szCs w:val="24"/>
          <w:lang w:eastAsia="ru-RU"/>
        </w:rPr>
      </w:pPr>
      <w:r w:rsidRPr="00B923FF">
        <w:rPr>
          <w:rFonts w:ascii="Tahoma" w:eastAsia="Times New Roman" w:hAnsi="Tahoma" w:cs="Tahoma"/>
          <w:color w:val="464646"/>
          <w:sz w:val="24"/>
          <w:szCs w:val="24"/>
          <w:lang w:eastAsia="ru-RU"/>
        </w:rPr>
        <w:t xml:space="preserve">*диагностику освоения детьми программы (в </w:t>
      </w:r>
      <w:r>
        <w:rPr>
          <w:rFonts w:ascii="Tahoma" w:eastAsia="Times New Roman" w:hAnsi="Tahoma" w:cs="Tahoma"/>
          <w:color w:val="464646"/>
          <w:sz w:val="24"/>
          <w:szCs w:val="24"/>
          <w:lang w:eastAsia="ru-RU"/>
        </w:rPr>
        <w:t>начале учебного года и в конце года)</w:t>
      </w:r>
    </w:p>
    <w:p w:rsidR="008D6228" w:rsidRPr="00B923FF" w:rsidRDefault="008D6228" w:rsidP="008D6228">
      <w:pPr>
        <w:spacing w:after="240" w:line="240" w:lineRule="auto"/>
        <w:rPr>
          <w:rFonts w:ascii="Tahoma" w:eastAsia="Times New Roman" w:hAnsi="Tahoma" w:cs="Tahoma"/>
          <w:color w:val="464646"/>
          <w:sz w:val="24"/>
          <w:szCs w:val="24"/>
          <w:lang w:eastAsia="ru-RU"/>
        </w:rPr>
      </w:pPr>
      <w:r w:rsidRPr="00B923FF">
        <w:rPr>
          <w:rFonts w:ascii="Tahoma" w:eastAsia="Times New Roman" w:hAnsi="Tahoma" w:cs="Tahoma"/>
          <w:color w:val="464646"/>
          <w:sz w:val="24"/>
          <w:szCs w:val="24"/>
          <w:lang w:eastAsia="ru-RU"/>
        </w:rPr>
        <w:t>*отчет педагога на родительском собрании. Итоговое родительское собрание (май)</w:t>
      </w:r>
    </w:p>
    <w:p w:rsidR="008D6228" w:rsidRPr="00B923FF" w:rsidRDefault="008D6228" w:rsidP="008D6228">
      <w:pPr>
        <w:spacing w:after="240" w:line="240" w:lineRule="auto"/>
        <w:rPr>
          <w:rFonts w:ascii="Tahoma" w:eastAsia="Times New Roman" w:hAnsi="Tahoma" w:cs="Tahoma"/>
          <w:color w:val="464646"/>
          <w:sz w:val="24"/>
          <w:szCs w:val="24"/>
          <w:lang w:eastAsia="ru-RU"/>
        </w:rPr>
      </w:pPr>
      <w:r w:rsidRPr="00B923FF">
        <w:rPr>
          <w:rFonts w:ascii="Tahoma" w:eastAsia="Times New Roman" w:hAnsi="Tahoma" w:cs="Tahoma"/>
          <w:color w:val="464646"/>
          <w:sz w:val="24"/>
          <w:szCs w:val="24"/>
          <w:lang w:eastAsia="ru-RU"/>
        </w:rPr>
        <w:t>*выставка детских творческих работ, поделок из различных материалов (круп, салфеток, пластилина). Выставка детских аппликаций из бумаги (обрывная мозаика) «Фрукты» (октябрь), выставка детских работ из комочков салфеток «Зимняя сказка» (январь), выставка детских работ из круп на пластилиновой основе «Чудесные цветы» (май).</w:t>
      </w:r>
    </w:p>
    <w:p w:rsidR="008D6228" w:rsidRPr="00B923FF" w:rsidRDefault="008D6228" w:rsidP="008D6228">
      <w:pPr>
        <w:spacing w:after="240" w:line="240" w:lineRule="auto"/>
        <w:rPr>
          <w:rFonts w:ascii="Tahoma" w:eastAsia="Times New Roman" w:hAnsi="Tahoma" w:cs="Tahoma"/>
          <w:color w:val="464646"/>
          <w:sz w:val="24"/>
          <w:szCs w:val="24"/>
          <w:lang w:eastAsia="ru-RU"/>
        </w:rPr>
      </w:pPr>
      <w:r w:rsidRPr="00B923FF">
        <w:rPr>
          <w:rFonts w:ascii="Tahoma" w:eastAsia="Times New Roman" w:hAnsi="Tahoma" w:cs="Tahoma"/>
          <w:b/>
          <w:bCs/>
          <w:color w:val="464646"/>
          <w:sz w:val="24"/>
          <w:szCs w:val="24"/>
          <w:lang w:eastAsia="ru-RU"/>
        </w:rPr>
        <w:t>2. Диагностика</w:t>
      </w:r>
    </w:p>
    <w:p w:rsidR="008D6228" w:rsidRDefault="008D6228" w:rsidP="008D6228">
      <w:pPr>
        <w:spacing w:after="240" w:line="240" w:lineRule="auto"/>
        <w:rPr>
          <w:rFonts w:ascii="Tahoma" w:eastAsia="Times New Roman" w:hAnsi="Tahoma" w:cs="Tahoma"/>
          <w:color w:val="464646"/>
          <w:sz w:val="24"/>
          <w:szCs w:val="24"/>
          <w:lang w:eastAsia="ru-RU"/>
        </w:rPr>
      </w:pPr>
      <w:r w:rsidRPr="00B923FF">
        <w:rPr>
          <w:rFonts w:ascii="Tahoma" w:eastAsia="Times New Roman" w:hAnsi="Tahoma" w:cs="Tahoma"/>
          <w:color w:val="464646"/>
          <w:sz w:val="24"/>
          <w:szCs w:val="24"/>
          <w:lang w:eastAsia="ru-RU"/>
        </w:rPr>
        <w:t>В начале учебного года проводится обследование мелкой моторики руки каждого ребенка. Все полученные данные заносятся в диагностическую карту, в начале учебного года и в конце. В карте отражены основные навыки владения пальцами рук, критерии самостоятельности выполнения заданий. Достаточно ли развита мелкая моторика, правильно ли дети держат карандаш, регулируют силу нажима, предложенные графические задания выполняют самостоятельно, технически правильно.</w:t>
      </w:r>
    </w:p>
    <w:p w:rsidR="008D6228" w:rsidRDefault="008D6228" w:rsidP="008D6228">
      <w:pPr>
        <w:spacing w:after="240" w:line="240" w:lineRule="auto"/>
        <w:rPr>
          <w:rFonts w:ascii="Tahoma" w:eastAsia="Times New Roman" w:hAnsi="Tahoma" w:cs="Tahoma"/>
          <w:b/>
          <w:bCs/>
          <w:color w:val="464646"/>
          <w:sz w:val="24"/>
          <w:szCs w:val="24"/>
          <w:lang w:eastAsia="ru-RU"/>
        </w:rPr>
      </w:pPr>
      <w:r w:rsidRPr="00B923FF">
        <w:rPr>
          <w:rFonts w:ascii="Tahoma" w:eastAsia="Times New Roman" w:hAnsi="Tahoma" w:cs="Tahoma"/>
          <w:b/>
          <w:bCs/>
          <w:color w:val="464646"/>
          <w:sz w:val="24"/>
          <w:szCs w:val="24"/>
          <w:lang w:eastAsia="ru-RU"/>
        </w:rPr>
        <w:t>Диагностика развития детей по мелкой моторике в средней группе</w:t>
      </w:r>
    </w:p>
    <w:tbl>
      <w:tblPr>
        <w:tblStyle w:val="a3"/>
        <w:tblW w:w="0" w:type="auto"/>
        <w:tblLook w:val="04A0" w:firstRow="1" w:lastRow="0" w:firstColumn="1" w:lastColumn="0" w:noHBand="0" w:noVBand="1"/>
      </w:tblPr>
      <w:tblGrid>
        <w:gridCol w:w="490"/>
        <w:gridCol w:w="1833"/>
        <w:gridCol w:w="1765"/>
        <w:gridCol w:w="2273"/>
        <w:gridCol w:w="1765"/>
        <w:gridCol w:w="1927"/>
      </w:tblGrid>
      <w:tr w:rsidR="008D6228" w:rsidTr="003338EC">
        <w:tc>
          <w:tcPr>
            <w:tcW w:w="490"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w:t>
            </w:r>
          </w:p>
        </w:tc>
        <w:tc>
          <w:tcPr>
            <w:tcW w:w="1913"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Ф. И. ребёнка</w:t>
            </w:r>
          </w:p>
        </w:tc>
        <w:tc>
          <w:tcPr>
            <w:tcW w:w="1701"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Статические упражнения</w:t>
            </w:r>
          </w:p>
        </w:tc>
        <w:tc>
          <w:tcPr>
            <w:tcW w:w="2273"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Координация движения /переключаемость</w:t>
            </w:r>
          </w:p>
        </w:tc>
        <w:tc>
          <w:tcPr>
            <w:tcW w:w="1556"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Рисование по точкам</w:t>
            </w:r>
          </w:p>
        </w:tc>
        <w:tc>
          <w:tcPr>
            <w:tcW w:w="2120"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Выполнение штриховки в заданном направлении</w:t>
            </w:r>
          </w:p>
        </w:tc>
      </w:tr>
      <w:tr w:rsidR="008D6228" w:rsidTr="003338EC">
        <w:tc>
          <w:tcPr>
            <w:tcW w:w="490" w:type="dxa"/>
          </w:tcPr>
          <w:p w:rsidR="008D6228" w:rsidRDefault="008D6228" w:rsidP="003338EC">
            <w:pPr>
              <w:spacing w:after="240"/>
              <w:rPr>
                <w:rFonts w:ascii="Tahoma" w:eastAsia="Times New Roman" w:hAnsi="Tahoma" w:cs="Tahoma"/>
                <w:color w:val="464646"/>
                <w:sz w:val="24"/>
                <w:szCs w:val="24"/>
                <w:lang w:eastAsia="ru-RU"/>
              </w:rPr>
            </w:pPr>
          </w:p>
        </w:tc>
        <w:tc>
          <w:tcPr>
            <w:tcW w:w="1913"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Начало/конец</w:t>
            </w:r>
          </w:p>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года</w:t>
            </w:r>
          </w:p>
        </w:tc>
        <w:tc>
          <w:tcPr>
            <w:tcW w:w="1701"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Начало/конец</w:t>
            </w:r>
          </w:p>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года</w:t>
            </w:r>
          </w:p>
        </w:tc>
        <w:tc>
          <w:tcPr>
            <w:tcW w:w="2273"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Начало/конец</w:t>
            </w:r>
          </w:p>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года</w:t>
            </w:r>
          </w:p>
        </w:tc>
        <w:tc>
          <w:tcPr>
            <w:tcW w:w="1556"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Начало/конец</w:t>
            </w:r>
          </w:p>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года</w:t>
            </w:r>
          </w:p>
        </w:tc>
        <w:tc>
          <w:tcPr>
            <w:tcW w:w="2120"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Начало/конец</w:t>
            </w:r>
          </w:p>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года</w:t>
            </w:r>
          </w:p>
        </w:tc>
      </w:tr>
      <w:tr w:rsidR="008D6228" w:rsidTr="003338EC">
        <w:tc>
          <w:tcPr>
            <w:tcW w:w="490"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1</w:t>
            </w:r>
          </w:p>
        </w:tc>
        <w:tc>
          <w:tcPr>
            <w:tcW w:w="1913"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Настя Д.</w:t>
            </w:r>
          </w:p>
        </w:tc>
        <w:tc>
          <w:tcPr>
            <w:tcW w:w="1701"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2</w:t>
            </w:r>
          </w:p>
        </w:tc>
        <w:tc>
          <w:tcPr>
            <w:tcW w:w="2273"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2</w:t>
            </w:r>
          </w:p>
        </w:tc>
        <w:tc>
          <w:tcPr>
            <w:tcW w:w="1556"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2</w:t>
            </w:r>
          </w:p>
        </w:tc>
        <w:tc>
          <w:tcPr>
            <w:tcW w:w="2120"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2</w:t>
            </w:r>
          </w:p>
        </w:tc>
      </w:tr>
      <w:tr w:rsidR="008D6228" w:rsidTr="003338EC">
        <w:tc>
          <w:tcPr>
            <w:tcW w:w="490"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2</w:t>
            </w:r>
          </w:p>
        </w:tc>
        <w:tc>
          <w:tcPr>
            <w:tcW w:w="1913"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Андрей М.</w:t>
            </w:r>
          </w:p>
        </w:tc>
        <w:tc>
          <w:tcPr>
            <w:tcW w:w="1701"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2</w:t>
            </w:r>
          </w:p>
        </w:tc>
        <w:tc>
          <w:tcPr>
            <w:tcW w:w="2273"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1</w:t>
            </w:r>
          </w:p>
        </w:tc>
        <w:tc>
          <w:tcPr>
            <w:tcW w:w="1556"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2</w:t>
            </w:r>
          </w:p>
        </w:tc>
        <w:tc>
          <w:tcPr>
            <w:tcW w:w="2120"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2</w:t>
            </w:r>
          </w:p>
        </w:tc>
      </w:tr>
      <w:tr w:rsidR="008D6228" w:rsidTr="003338EC">
        <w:tc>
          <w:tcPr>
            <w:tcW w:w="490"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3</w:t>
            </w:r>
          </w:p>
        </w:tc>
        <w:tc>
          <w:tcPr>
            <w:tcW w:w="1913"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Артём П.</w:t>
            </w:r>
          </w:p>
        </w:tc>
        <w:tc>
          <w:tcPr>
            <w:tcW w:w="1701"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1</w:t>
            </w:r>
          </w:p>
        </w:tc>
        <w:tc>
          <w:tcPr>
            <w:tcW w:w="2273"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1</w:t>
            </w:r>
          </w:p>
        </w:tc>
        <w:tc>
          <w:tcPr>
            <w:tcW w:w="1556"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2</w:t>
            </w:r>
          </w:p>
        </w:tc>
        <w:tc>
          <w:tcPr>
            <w:tcW w:w="2120"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2</w:t>
            </w:r>
          </w:p>
        </w:tc>
      </w:tr>
      <w:tr w:rsidR="008D6228" w:rsidTr="003338EC">
        <w:tc>
          <w:tcPr>
            <w:tcW w:w="490"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lastRenderedPageBreak/>
              <w:t>4</w:t>
            </w:r>
          </w:p>
        </w:tc>
        <w:tc>
          <w:tcPr>
            <w:tcW w:w="1913"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Дамир С.</w:t>
            </w:r>
          </w:p>
        </w:tc>
        <w:tc>
          <w:tcPr>
            <w:tcW w:w="1701"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2</w:t>
            </w:r>
          </w:p>
        </w:tc>
        <w:tc>
          <w:tcPr>
            <w:tcW w:w="2273"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1</w:t>
            </w:r>
          </w:p>
        </w:tc>
        <w:tc>
          <w:tcPr>
            <w:tcW w:w="1556"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1</w:t>
            </w:r>
          </w:p>
        </w:tc>
        <w:tc>
          <w:tcPr>
            <w:tcW w:w="2120"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1</w:t>
            </w:r>
          </w:p>
        </w:tc>
      </w:tr>
      <w:tr w:rsidR="008D6228" w:rsidTr="003338EC">
        <w:tc>
          <w:tcPr>
            <w:tcW w:w="490"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5</w:t>
            </w:r>
          </w:p>
        </w:tc>
        <w:tc>
          <w:tcPr>
            <w:tcW w:w="1913"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Серафима Р.</w:t>
            </w:r>
          </w:p>
        </w:tc>
        <w:tc>
          <w:tcPr>
            <w:tcW w:w="1701"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1</w:t>
            </w:r>
          </w:p>
        </w:tc>
        <w:tc>
          <w:tcPr>
            <w:tcW w:w="2273"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1</w:t>
            </w:r>
          </w:p>
        </w:tc>
        <w:tc>
          <w:tcPr>
            <w:tcW w:w="1556"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1</w:t>
            </w:r>
          </w:p>
        </w:tc>
        <w:tc>
          <w:tcPr>
            <w:tcW w:w="2120"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1</w:t>
            </w:r>
          </w:p>
        </w:tc>
      </w:tr>
      <w:tr w:rsidR="008D6228" w:rsidTr="003338EC">
        <w:tc>
          <w:tcPr>
            <w:tcW w:w="490"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6</w:t>
            </w:r>
          </w:p>
        </w:tc>
        <w:tc>
          <w:tcPr>
            <w:tcW w:w="1913"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Марк К.</w:t>
            </w:r>
          </w:p>
        </w:tc>
        <w:tc>
          <w:tcPr>
            <w:tcW w:w="1701"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1</w:t>
            </w:r>
          </w:p>
        </w:tc>
        <w:tc>
          <w:tcPr>
            <w:tcW w:w="2273"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1</w:t>
            </w:r>
          </w:p>
        </w:tc>
        <w:tc>
          <w:tcPr>
            <w:tcW w:w="1556"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1</w:t>
            </w:r>
          </w:p>
        </w:tc>
        <w:tc>
          <w:tcPr>
            <w:tcW w:w="2120"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1</w:t>
            </w:r>
          </w:p>
        </w:tc>
      </w:tr>
      <w:tr w:rsidR="008D6228" w:rsidTr="003338EC">
        <w:tc>
          <w:tcPr>
            <w:tcW w:w="490" w:type="dxa"/>
          </w:tcPr>
          <w:p w:rsidR="008D6228" w:rsidRDefault="008D6228" w:rsidP="003338EC">
            <w:pPr>
              <w:spacing w:after="240"/>
              <w:rPr>
                <w:rFonts w:ascii="Tahoma" w:eastAsia="Times New Roman" w:hAnsi="Tahoma" w:cs="Tahoma"/>
                <w:color w:val="464646"/>
                <w:sz w:val="24"/>
                <w:szCs w:val="24"/>
                <w:lang w:eastAsia="ru-RU"/>
              </w:rPr>
            </w:pPr>
          </w:p>
        </w:tc>
        <w:tc>
          <w:tcPr>
            <w:tcW w:w="1913" w:type="dxa"/>
          </w:tcPr>
          <w:p w:rsidR="008D6228" w:rsidRDefault="008D6228" w:rsidP="003338EC">
            <w:pPr>
              <w:spacing w:after="240"/>
              <w:rPr>
                <w:rFonts w:ascii="Tahoma" w:eastAsia="Times New Roman" w:hAnsi="Tahoma" w:cs="Tahoma"/>
                <w:color w:val="464646"/>
                <w:sz w:val="24"/>
                <w:szCs w:val="24"/>
                <w:lang w:eastAsia="ru-RU"/>
              </w:rPr>
            </w:pPr>
          </w:p>
        </w:tc>
        <w:tc>
          <w:tcPr>
            <w:tcW w:w="1701" w:type="dxa"/>
          </w:tcPr>
          <w:p w:rsidR="008D6228" w:rsidRDefault="008D6228" w:rsidP="003338EC">
            <w:pPr>
              <w:spacing w:after="240"/>
              <w:rPr>
                <w:rFonts w:ascii="Tahoma" w:eastAsia="Times New Roman" w:hAnsi="Tahoma" w:cs="Tahoma"/>
                <w:color w:val="464646"/>
                <w:sz w:val="24"/>
                <w:szCs w:val="24"/>
                <w:lang w:eastAsia="ru-RU"/>
              </w:rPr>
            </w:pPr>
          </w:p>
        </w:tc>
        <w:tc>
          <w:tcPr>
            <w:tcW w:w="2273" w:type="dxa"/>
          </w:tcPr>
          <w:p w:rsidR="008D6228" w:rsidRDefault="008D6228" w:rsidP="003338EC">
            <w:pPr>
              <w:spacing w:after="240"/>
              <w:rPr>
                <w:rFonts w:ascii="Tahoma" w:eastAsia="Times New Roman" w:hAnsi="Tahoma" w:cs="Tahoma"/>
                <w:color w:val="464646"/>
                <w:sz w:val="24"/>
                <w:szCs w:val="24"/>
                <w:lang w:eastAsia="ru-RU"/>
              </w:rPr>
            </w:pPr>
          </w:p>
        </w:tc>
        <w:tc>
          <w:tcPr>
            <w:tcW w:w="1556" w:type="dxa"/>
          </w:tcPr>
          <w:p w:rsidR="008D6228" w:rsidRDefault="008D6228" w:rsidP="003338EC">
            <w:pPr>
              <w:spacing w:after="240"/>
              <w:rPr>
                <w:rFonts w:ascii="Tahoma" w:eastAsia="Times New Roman" w:hAnsi="Tahoma" w:cs="Tahoma"/>
                <w:color w:val="464646"/>
                <w:sz w:val="24"/>
                <w:szCs w:val="24"/>
                <w:lang w:eastAsia="ru-RU"/>
              </w:rPr>
            </w:pPr>
          </w:p>
        </w:tc>
        <w:tc>
          <w:tcPr>
            <w:tcW w:w="2120" w:type="dxa"/>
          </w:tcPr>
          <w:p w:rsidR="008D6228" w:rsidRDefault="008D6228" w:rsidP="003338EC">
            <w:pPr>
              <w:spacing w:after="240"/>
              <w:rPr>
                <w:rFonts w:ascii="Tahoma" w:eastAsia="Times New Roman" w:hAnsi="Tahoma" w:cs="Tahoma"/>
                <w:color w:val="464646"/>
                <w:sz w:val="24"/>
                <w:szCs w:val="24"/>
                <w:lang w:eastAsia="ru-RU"/>
              </w:rPr>
            </w:pPr>
          </w:p>
        </w:tc>
      </w:tr>
    </w:tbl>
    <w:p w:rsidR="008D6228" w:rsidRPr="00B923FF" w:rsidRDefault="008D6228" w:rsidP="008D6228">
      <w:pPr>
        <w:spacing w:after="240" w:line="240" w:lineRule="auto"/>
        <w:rPr>
          <w:rFonts w:ascii="Tahoma" w:eastAsia="Times New Roman" w:hAnsi="Tahoma" w:cs="Tahoma"/>
          <w:color w:val="464646"/>
          <w:sz w:val="24"/>
          <w:szCs w:val="24"/>
          <w:lang w:eastAsia="ru-RU"/>
        </w:rPr>
      </w:pPr>
    </w:p>
    <w:p w:rsidR="008D6228" w:rsidRPr="00B923FF" w:rsidRDefault="008D6228" w:rsidP="008D6228">
      <w:pPr>
        <w:spacing w:after="240" w:line="240" w:lineRule="auto"/>
        <w:rPr>
          <w:rFonts w:ascii="Tahoma" w:eastAsia="Times New Roman" w:hAnsi="Tahoma" w:cs="Tahoma"/>
          <w:color w:val="464646"/>
          <w:sz w:val="24"/>
          <w:szCs w:val="24"/>
          <w:lang w:eastAsia="ru-RU"/>
        </w:rPr>
      </w:pPr>
      <w:r w:rsidRPr="00B923FF">
        <w:rPr>
          <w:rFonts w:ascii="Tahoma" w:eastAsia="Times New Roman" w:hAnsi="Tahoma" w:cs="Tahoma"/>
          <w:b/>
          <w:bCs/>
          <w:color w:val="464646"/>
          <w:sz w:val="24"/>
          <w:szCs w:val="24"/>
          <w:lang w:eastAsia="ru-RU"/>
        </w:rPr>
        <w:t>Условные обозначения:</w:t>
      </w:r>
    </w:p>
    <w:p w:rsidR="008D6228" w:rsidRPr="00B923FF" w:rsidRDefault="008D6228" w:rsidP="008D6228">
      <w:pPr>
        <w:spacing w:after="240" w:line="240" w:lineRule="auto"/>
        <w:rPr>
          <w:rFonts w:ascii="Tahoma" w:eastAsia="Times New Roman" w:hAnsi="Tahoma" w:cs="Tahoma"/>
          <w:color w:val="464646"/>
          <w:sz w:val="24"/>
          <w:szCs w:val="24"/>
          <w:lang w:eastAsia="ru-RU"/>
        </w:rPr>
      </w:pPr>
      <w:r w:rsidRPr="00B923FF">
        <w:rPr>
          <w:rFonts w:ascii="Tahoma" w:eastAsia="Times New Roman" w:hAnsi="Tahoma" w:cs="Tahoma"/>
          <w:color w:val="464646"/>
          <w:sz w:val="24"/>
          <w:szCs w:val="24"/>
          <w:lang w:eastAsia="ru-RU"/>
        </w:rPr>
        <w:t>Н. г. – начало года сентябрь, К. г.- конец года май.</w:t>
      </w:r>
    </w:p>
    <w:p w:rsidR="008D6228" w:rsidRPr="00B923FF" w:rsidRDefault="008D6228" w:rsidP="008D6228">
      <w:pPr>
        <w:spacing w:after="240" w:line="240" w:lineRule="auto"/>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3</w:t>
      </w:r>
      <w:r w:rsidRPr="00B923FF">
        <w:rPr>
          <w:rFonts w:ascii="Tahoma" w:eastAsia="Times New Roman" w:hAnsi="Tahoma" w:cs="Tahoma"/>
          <w:color w:val="464646"/>
          <w:sz w:val="24"/>
          <w:szCs w:val="24"/>
          <w:lang w:eastAsia="ru-RU"/>
        </w:rPr>
        <w:t xml:space="preserve"> - высокий уровень,</w:t>
      </w:r>
    </w:p>
    <w:p w:rsidR="008D6228" w:rsidRPr="00B923FF" w:rsidRDefault="008D6228" w:rsidP="008D6228">
      <w:pPr>
        <w:spacing w:after="240" w:line="240" w:lineRule="auto"/>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2</w:t>
      </w:r>
      <w:r w:rsidRPr="00B923FF">
        <w:rPr>
          <w:rFonts w:ascii="Tahoma" w:eastAsia="Times New Roman" w:hAnsi="Tahoma" w:cs="Tahoma"/>
          <w:color w:val="464646"/>
          <w:sz w:val="24"/>
          <w:szCs w:val="24"/>
          <w:lang w:eastAsia="ru-RU"/>
        </w:rPr>
        <w:t xml:space="preserve"> – средний уровень,</w:t>
      </w:r>
    </w:p>
    <w:p w:rsidR="008D6228" w:rsidRPr="00B923FF" w:rsidRDefault="008D6228" w:rsidP="008D6228">
      <w:pPr>
        <w:spacing w:after="240" w:line="240" w:lineRule="auto"/>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1</w:t>
      </w:r>
      <w:r w:rsidRPr="00B923FF">
        <w:rPr>
          <w:rFonts w:ascii="Tahoma" w:eastAsia="Times New Roman" w:hAnsi="Tahoma" w:cs="Tahoma"/>
          <w:color w:val="464646"/>
          <w:sz w:val="24"/>
          <w:szCs w:val="24"/>
          <w:lang w:eastAsia="ru-RU"/>
        </w:rPr>
        <w:t xml:space="preserve"> – низкий уровень.</w:t>
      </w:r>
    </w:p>
    <w:p w:rsidR="008D6228" w:rsidRPr="0071355C" w:rsidRDefault="008D6228" w:rsidP="008D6228">
      <w:pPr>
        <w:spacing w:after="240" w:line="240" w:lineRule="auto"/>
        <w:outlineLvl w:val="1"/>
        <w:rPr>
          <w:rFonts w:ascii="Times New Roman" w:eastAsia="Times New Roman" w:hAnsi="Times New Roman" w:cs="Times New Roman"/>
          <w:b/>
          <w:bCs/>
          <w:color w:val="464646"/>
          <w:sz w:val="36"/>
          <w:szCs w:val="36"/>
          <w:lang w:eastAsia="ru-RU"/>
        </w:rPr>
      </w:pPr>
      <w:r w:rsidRPr="0071355C">
        <w:rPr>
          <w:rFonts w:ascii="Times New Roman" w:eastAsia="Times New Roman" w:hAnsi="Times New Roman" w:cs="Times New Roman"/>
          <w:b/>
          <w:bCs/>
          <w:color w:val="464646"/>
          <w:sz w:val="36"/>
          <w:szCs w:val="36"/>
          <w:lang w:eastAsia="ru-RU"/>
        </w:rPr>
        <w:t>2. Диагностика развития мелкой моторики рук у детей 4 – 5 лет.</w:t>
      </w:r>
    </w:p>
    <w:p w:rsidR="008D6228" w:rsidRPr="00B923FF" w:rsidRDefault="008D6228" w:rsidP="008D6228">
      <w:pPr>
        <w:spacing w:after="240" w:line="240" w:lineRule="auto"/>
        <w:rPr>
          <w:rFonts w:ascii="Tahoma" w:eastAsia="Times New Roman" w:hAnsi="Tahoma" w:cs="Tahoma"/>
          <w:color w:val="464646"/>
          <w:sz w:val="24"/>
          <w:szCs w:val="24"/>
          <w:lang w:eastAsia="ru-RU"/>
        </w:rPr>
      </w:pPr>
      <w:r w:rsidRPr="00B923FF">
        <w:rPr>
          <w:rFonts w:ascii="Tahoma" w:eastAsia="Times New Roman" w:hAnsi="Tahoma" w:cs="Tahoma"/>
          <w:color w:val="464646"/>
          <w:sz w:val="24"/>
          <w:szCs w:val="24"/>
          <w:lang w:eastAsia="ru-RU"/>
        </w:rPr>
        <w:t>Для выявления развития мелкой моторики пальцев рук у детей 4 – 5 лет используются методики Н.О. Озерецкого, Н.И. Гуревича, Л.А. Венгера.</w:t>
      </w:r>
    </w:p>
    <w:p w:rsidR="008D6228" w:rsidRPr="00B923FF" w:rsidRDefault="008D6228" w:rsidP="008D6228">
      <w:pPr>
        <w:spacing w:after="240" w:line="240" w:lineRule="auto"/>
        <w:rPr>
          <w:rFonts w:ascii="Tahoma" w:eastAsia="Times New Roman" w:hAnsi="Tahoma" w:cs="Tahoma"/>
          <w:color w:val="464646"/>
          <w:sz w:val="24"/>
          <w:szCs w:val="24"/>
          <w:lang w:eastAsia="ru-RU"/>
        </w:rPr>
      </w:pPr>
      <w:r w:rsidRPr="00B923FF">
        <w:rPr>
          <w:rFonts w:ascii="Tahoma" w:eastAsia="Times New Roman" w:hAnsi="Tahoma" w:cs="Tahoma"/>
          <w:color w:val="464646"/>
          <w:sz w:val="24"/>
          <w:szCs w:val="24"/>
          <w:lang w:eastAsia="ru-RU"/>
        </w:rPr>
        <w:t>Цель: выявить развитие мелкой моторики у детей средней группы.</w:t>
      </w:r>
    </w:p>
    <w:p w:rsidR="008D6228" w:rsidRPr="00B923FF" w:rsidRDefault="008D6228" w:rsidP="008D6228">
      <w:pPr>
        <w:spacing w:after="240" w:line="240" w:lineRule="auto"/>
        <w:rPr>
          <w:rFonts w:ascii="Tahoma" w:eastAsia="Times New Roman" w:hAnsi="Tahoma" w:cs="Tahoma"/>
          <w:color w:val="464646"/>
          <w:sz w:val="24"/>
          <w:szCs w:val="24"/>
          <w:lang w:eastAsia="ru-RU"/>
        </w:rPr>
      </w:pPr>
      <w:r w:rsidRPr="00B923FF">
        <w:rPr>
          <w:rFonts w:ascii="Tahoma" w:eastAsia="Times New Roman" w:hAnsi="Tahoma" w:cs="Tahoma"/>
          <w:color w:val="464646"/>
          <w:sz w:val="24"/>
          <w:szCs w:val="24"/>
          <w:lang w:eastAsia="ru-RU"/>
        </w:rPr>
        <w:t>Диагностика состоит из следующих заданий:</w:t>
      </w:r>
    </w:p>
    <w:p w:rsidR="008D6228" w:rsidRPr="00B923FF" w:rsidRDefault="008D6228" w:rsidP="008D6228">
      <w:pPr>
        <w:spacing w:after="240" w:line="240" w:lineRule="auto"/>
        <w:rPr>
          <w:rFonts w:ascii="Tahoma" w:eastAsia="Times New Roman" w:hAnsi="Tahoma" w:cs="Tahoma"/>
          <w:color w:val="464646"/>
          <w:sz w:val="24"/>
          <w:szCs w:val="24"/>
          <w:lang w:eastAsia="ru-RU"/>
        </w:rPr>
      </w:pPr>
      <w:r w:rsidRPr="00B923FF">
        <w:rPr>
          <w:rFonts w:ascii="Tahoma" w:eastAsia="Times New Roman" w:hAnsi="Tahoma" w:cs="Tahoma"/>
          <w:color w:val="464646"/>
          <w:sz w:val="24"/>
          <w:szCs w:val="24"/>
          <w:lang w:eastAsia="ru-RU"/>
        </w:rPr>
        <w:t>1. «Пальчик с носиком здороваются»</w:t>
      </w:r>
    </w:p>
    <w:p w:rsidR="008D6228" w:rsidRPr="00B923FF" w:rsidRDefault="008D6228" w:rsidP="008D6228">
      <w:pPr>
        <w:spacing w:after="240" w:line="240" w:lineRule="auto"/>
        <w:rPr>
          <w:rFonts w:ascii="Tahoma" w:eastAsia="Times New Roman" w:hAnsi="Tahoma" w:cs="Tahoma"/>
          <w:color w:val="464646"/>
          <w:sz w:val="24"/>
          <w:szCs w:val="24"/>
          <w:lang w:eastAsia="ru-RU"/>
        </w:rPr>
      </w:pPr>
      <w:r w:rsidRPr="00B923FF">
        <w:rPr>
          <w:rFonts w:ascii="Tahoma" w:eastAsia="Times New Roman" w:hAnsi="Tahoma" w:cs="Tahoma"/>
          <w:color w:val="464646"/>
          <w:sz w:val="24"/>
          <w:szCs w:val="24"/>
          <w:lang w:eastAsia="ru-RU"/>
        </w:rPr>
        <w:t>После предварительного показа задания ребенку предлагается закрыть глаза и коснуться указательным пальцем правой руки: а) кончика носа; б) мочки левого уха.</w:t>
      </w:r>
    </w:p>
    <w:p w:rsidR="008D6228" w:rsidRPr="00B923FF" w:rsidRDefault="008D6228" w:rsidP="008D6228">
      <w:pPr>
        <w:spacing w:after="240" w:line="240" w:lineRule="auto"/>
        <w:rPr>
          <w:rFonts w:ascii="Tahoma" w:eastAsia="Times New Roman" w:hAnsi="Tahoma" w:cs="Tahoma"/>
          <w:color w:val="464646"/>
          <w:sz w:val="24"/>
          <w:szCs w:val="24"/>
          <w:lang w:eastAsia="ru-RU"/>
        </w:rPr>
      </w:pPr>
      <w:r w:rsidRPr="00B923FF">
        <w:rPr>
          <w:rFonts w:ascii="Tahoma" w:eastAsia="Times New Roman" w:hAnsi="Tahoma" w:cs="Tahoma"/>
          <w:color w:val="464646"/>
          <w:sz w:val="24"/>
          <w:szCs w:val="24"/>
          <w:lang w:eastAsia="ru-RU"/>
        </w:rPr>
        <w:t>Задание повторяется в той же последовательности другой рукой.</w:t>
      </w:r>
    </w:p>
    <w:p w:rsidR="008D6228" w:rsidRPr="00B923FF" w:rsidRDefault="008D6228" w:rsidP="008D6228">
      <w:pPr>
        <w:spacing w:after="240" w:line="240" w:lineRule="auto"/>
        <w:rPr>
          <w:rFonts w:ascii="Tahoma" w:eastAsia="Times New Roman" w:hAnsi="Tahoma" w:cs="Tahoma"/>
          <w:color w:val="464646"/>
          <w:sz w:val="24"/>
          <w:szCs w:val="24"/>
          <w:lang w:eastAsia="ru-RU"/>
        </w:rPr>
      </w:pPr>
      <w:r w:rsidRPr="00B923FF">
        <w:rPr>
          <w:rFonts w:ascii="Tahoma" w:eastAsia="Times New Roman" w:hAnsi="Tahoma" w:cs="Tahoma"/>
          <w:color w:val="464646"/>
          <w:sz w:val="24"/>
          <w:szCs w:val="24"/>
          <w:lang w:eastAsia="ru-RU"/>
        </w:rPr>
        <w:t>Оценка-вывод. Правильно выполненное задание - норма; если ребенок допускает неточности (дотрагивается до середины или верхней части носа, уха), это свидетельствует о незрелости его координационных механизмов и несоответствии возрастной норме.</w:t>
      </w:r>
    </w:p>
    <w:p w:rsidR="008D6228" w:rsidRPr="00B923FF" w:rsidRDefault="008D6228" w:rsidP="008D6228">
      <w:pPr>
        <w:spacing w:after="240" w:line="240" w:lineRule="auto"/>
        <w:rPr>
          <w:rFonts w:ascii="Tahoma" w:eastAsia="Times New Roman" w:hAnsi="Tahoma" w:cs="Tahoma"/>
          <w:color w:val="464646"/>
          <w:sz w:val="24"/>
          <w:szCs w:val="24"/>
          <w:lang w:eastAsia="ru-RU"/>
        </w:rPr>
      </w:pPr>
      <w:r w:rsidRPr="00B923FF">
        <w:rPr>
          <w:rFonts w:ascii="Tahoma" w:eastAsia="Times New Roman" w:hAnsi="Tahoma" w:cs="Tahoma"/>
          <w:color w:val="464646"/>
          <w:sz w:val="24"/>
          <w:szCs w:val="24"/>
          <w:lang w:eastAsia="ru-RU"/>
        </w:rPr>
        <w:t>2. «Уложи монеты в коробку»</w:t>
      </w:r>
    </w:p>
    <w:p w:rsidR="008D6228" w:rsidRPr="00B923FF" w:rsidRDefault="008D6228" w:rsidP="008D6228">
      <w:pPr>
        <w:spacing w:after="0" w:line="240" w:lineRule="auto"/>
        <w:rPr>
          <w:rFonts w:ascii="Tahoma" w:eastAsia="Times New Roman" w:hAnsi="Tahoma" w:cs="Tahoma"/>
          <w:color w:val="464646"/>
          <w:sz w:val="24"/>
          <w:szCs w:val="24"/>
          <w:lang w:eastAsia="ru-RU"/>
        </w:rPr>
      </w:pPr>
      <w:r w:rsidRPr="00B923FF">
        <w:rPr>
          <w:rFonts w:ascii="Tahoma" w:eastAsia="Times New Roman" w:hAnsi="Tahoma" w:cs="Tahoma"/>
          <w:color w:val="464646"/>
          <w:sz w:val="24"/>
          <w:szCs w:val="24"/>
          <w:lang w:eastAsia="ru-RU"/>
        </w:rPr>
        <w:t>На стол ставится картонная коробка размером 10x10 см, перед которой на расстоянии 5 см раскладываются в беспорядке 20 монет (жетонов, пуговиц) диаметром 2 см.</w:t>
      </w:r>
    </w:p>
    <w:p w:rsidR="008D6228" w:rsidRPr="00B923FF" w:rsidRDefault="008D6228" w:rsidP="008D6228">
      <w:pPr>
        <w:spacing w:after="240" w:line="240" w:lineRule="auto"/>
        <w:rPr>
          <w:rFonts w:ascii="Tahoma" w:eastAsia="Times New Roman" w:hAnsi="Tahoma" w:cs="Tahoma"/>
          <w:color w:val="464646"/>
          <w:sz w:val="24"/>
          <w:szCs w:val="24"/>
          <w:lang w:eastAsia="ru-RU"/>
        </w:rPr>
      </w:pPr>
      <w:r w:rsidRPr="00B923FF">
        <w:rPr>
          <w:rFonts w:ascii="Tahoma" w:eastAsia="Times New Roman" w:hAnsi="Tahoma" w:cs="Tahoma"/>
          <w:color w:val="464646"/>
          <w:sz w:val="24"/>
          <w:szCs w:val="24"/>
          <w:lang w:eastAsia="ru-RU"/>
        </w:rPr>
        <w:t>По сигналу взрослого ребенок должен уложить как можно быстрее все монеты (нужно брать их по одной) в коробку.</w:t>
      </w:r>
    </w:p>
    <w:p w:rsidR="008D6228" w:rsidRPr="00B923FF" w:rsidRDefault="008D6228" w:rsidP="008D6228">
      <w:pPr>
        <w:spacing w:after="240" w:line="240" w:lineRule="auto"/>
        <w:rPr>
          <w:rFonts w:ascii="Tahoma" w:eastAsia="Times New Roman" w:hAnsi="Tahoma" w:cs="Tahoma"/>
          <w:color w:val="464646"/>
          <w:sz w:val="24"/>
          <w:szCs w:val="24"/>
          <w:lang w:eastAsia="ru-RU"/>
        </w:rPr>
      </w:pPr>
      <w:r w:rsidRPr="00B923FF">
        <w:rPr>
          <w:rFonts w:ascii="Tahoma" w:eastAsia="Times New Roman" w:hAnsi="Tahoma" w:cs="Tahoma"/>
          <w:color w:val="464646"/>
          <w:sz w:val="24"/>
          <w:szCs w:val="24"/>
          <w:lang w:eastAsia="ru-RU"/>
        </w:rPr>
        <w:t>Задание выполняется поочередно левой и правой рукой.</w:t>
      </w:r>
    </w:p>
    <w:p w:rsidR="008D6228" w:rsidRPr="00B923FF" w:rsidRDefault="008D6228" w:rsidP="008D6228">
      <w:pPr>
        <w:spacing w:after="240" w:line="240" w:lineRule="auto"/>
        <w:rPr>
          <w:rFonts w:ascii="Tahoma" w:eastAsia="Times New Roman" w:hAnsi="Tahoma" w:cs="Tahoma"/>
          <w:color w:val="464646"/>
          <w:sz w:val="24"/>
          <w:szCs w:val="24"/>
          <w:lang w:eastAsia="ru-RU"/>
        </w:rPr>
      </w:pPr>
      <w:r w:rsidRPr="00B923FF">
        <w:rPr>
          <w:rFonts w:ascii="Tahoma" w:eastAsia="Times New Roman" w:hAnsi="Tahoma" w:cs="Tahoma"/>
          <w:color w:val="464646"/>
          <w:sz w:val="24"/>
          <w:szCs w:val="24"/>
          <w:lang w:eastAsia="ru-RU"/>
        </w:rPr>
        <w:lastRenderedPageBreak/>
        <w:t>Оценка-вывод. Нормой считается правильность и время выполнения: для ведущей руки - 15 секунд, для другой - 20 секунд.</w:t>
      </w:r>
    </w:p>
    <w:p w:rsidR="008D6228" w:rsidRPr="00B923FF" w:rsidRDefault="008D6228" w:rsidP="008D6228">
      <w:pPr>
        <w:spacing w:after="240" w:line="240" w:lineRule="auto"/>
        <w:rPr>
          <w:rFonts w:ascii="Tahoma" w:eastAsia="Times New Roman" w:hAnsi="Tahoma" w:cs="Tahoma"/>
          <w:color w:val="464646"/>
          <w:sz w:val="24"/>
          <w:szCs w:val="24"/>
          <w:lang w:eastAsia="ru-RU"/>
        </w:rPr>
      </w:pPr>
      <w:r w:rsidRPr="00B923FF">
        <w:rPr>
          <w:rFonts w:ascii="Tahoma" w:eastAsia="Times New Roman" w:hAnsi="Tahoma" w:cs="Tahoma"/>
          <w:color w:val="464646"/>
          <w:sz w:val="24"/>
          <w:szCs w:val="24"/>
          <w:lang w:eastAsia="ru-RU"/>
        </w:rPr>
        <w:t>3. «Нарисуй пальцами кружочки»</w:t>
      </w:r>
    </w:p>
    <w:p w:rsidR="008D6228" w:rsidRPr="00B923FF" w:rsidRDefault="008D6228" w:rsidP="008D6228">
      <w:pPr>
        <w:spacing w:after="240" w:line="240" w:lineRule="auto"/>
        <w:rPr>
          <w:rFonts w:ascii="Tahoma" w:eastAsia="Times New Roman" w:hAnsi="Tahoma" w:cs="Tahoma"/>
          <w:color w:val="464646"/>
          <w:sz w:val="24"/>
          <w:szCs w:val="24"/>
          <w:lang w:eastAsia="ru-RU"/>
        </w:rPr>
      </w:pPr>
      <w:r w:rsidRPr="00B923FF">
        <w:rPr>
          <w:rFonts w:ascii="Tahoma" w:eastAsia="Times New Roman" w:hAnsi="Tahoma" w:cs="Tahoma"/>
          <w:color w:val="464646"/>
          <w:sz w:val="24"/>
          <w:szCs w:val="24"/>
          <w:lang w:eastAsia="ru-RU"/>
        </w:rPr>
        <w:t>В течение 10 секунд указательными пальцами горизонтально вытянутых вперед рук ребенок должен описывать в воздухе одинаковые круги любого размера (руки движутся в противоположных направлениях).</w:t>
      </w:r>
    </w:p>
    <w:p w:rsidR="008D6228" w:rsidRPr="00B923FF" w:rsidRDefault="008D6228" w:rsidP="008D6228">
      <w:pPr>
        <w:spacing w:after="240" w:line="240" w:lineRule="auto"/>
        <w:rPr>
          <w:rFonts w:ascii="Tahoma" w:eastAsia="Times New Roman" w:hAnsi="Tahoma" w:cs="Tahoma"/>
          <w:color w:val="464646"/>
          <w:sz w:val="24"/>
          <w:szCs w:val="24"/>
          <w:lang w:eastAsia="ru-RU"/>
        </w:rPr>
      </w:pPr>
      <w:r w:rsidRPr="00B923FF">
        <w:rPr>
          <w:rFonts w:ascii="Tahoma" w:eastAsia="Times New Roman" w:hAnsi="Tahoma" w:cs="Tahoma"/>
          <w:color w:val="464646"/>
          <w:sz w:val="24"/>
          <w:szCs w:val="24"/>
          <w:lang w:eastAsia="ru-RU"/>
        </w:rPr>
        <w:t>Оценка-вывод. Задание не выполнено, если ребенок вращает руками одновременно в одну сторону или описывает круги разной величины.</w:t>
      </w:r>
    </w:p>
    <w:p w:rsidR="008D6228" w:rsidRPr="00B923FF" w:rsidRDefault="008D6228" w:rsidP="008D6228">
      <w:pPr>
        <w:spacing w:after="240" w:line="240" w:lineRule="auto"/>
        <w:rPr>
          <w:rFonts w:ascii="Tahoma" w:eastAsia="Times New Roman" w:hAnsi="Tahoma" w:cs="Tahoma"/>
          <w:color w:val="464646"/>
          <w:sz w:val="24"/>
          <w:szCs w:val="24"/>
          <w:lang w:eastAsia="ru-RU"/>
        </w:rPr>
      </w:pPr>
      <w:r w:rsidRPr="00B923FF">
        <w:rPr>
          <w:rFonts w:ascii="Tahoma" w:eastAsia="Times New Roman" w:hAnsi="Tahoma" w:cs="Tahoma"/>
          <w:color w:val="464646"/>
          <w:sz w:val="24"/>
          <w:szCs w:val="24"/>
          <w:lang w:eastAsia="ru-RU"/>
        </w:rPr>
        <w:t>4. «Давай поздороваемся»</w:t>
      </w:r>
    </w:p>
    <w:p w:rsidR="008D6228" w:rsidRPr="00B923FF" w:rsidRDefault="008D6228" w:rsidP="008D6228">
      <w:pPr>
        <w:spacing w:after="240" w:line="240" w:lineRule="auto"/>
        <w:rPr>
          <w:rFonts w:ascii="Tahoma" w:eastAsia="Times New Roman" w:hAnsi="Tahoma" w:cs="Tahoma"/>
          <w:color w:val="464646"/>
          <w:sz w:val="24"/>
          <w:szCs w:val="24"/>
          <w:lang w:eastAsia="ru-RU"/>
        </w:rPr>
      </w:pPr>
      <w:r w:rsidRPr="00B923FF">
        <w:rPr>
          <w:rFonts w:ascii="Tahoma" w:eastAsia="Times New Roman" w:hAnsi="Tahoma" w:cs="Tahoma"/>
          <w:color w:val="464646"/>
          <w:sz w:val="24"/>
          <w:szCs w:val="24"/>
          <w:lang w:eastAsia="ru-RU"/>
        </w:rPr>
        <w:t>Взрослый предлагает ребенку протянуть: а) левую руку для приветствия - «поздороваемся» 6) сначала правую руку, потом левую; в) обе руки. Оценка-вывод. Высокий уровень - ребенок справился с заданием. Средний уровень - отмечается слабость рукопожатия. На низкий уровень коррекции произвольных действий указывают лишние движения: ребенок сжимает кисть противоположной руки; приподнимает плечи; открывает рот и т.д.</w:t>
      </w:r>
    </w:p>
    <w:p w:rsidR="008D6228" w:rsidRPr="00B923FF" w:rsidRDefault="008D6228" w:rsidP="008D6228">
      <w:pPr>
        <w:spacing w:after="240" w:line="240" w:lineRule="auto"/>
        <w:rPr>
          <w:rFonts w:ascii="Tahoma" w:eastAsia="Times New Roman" w:hAnsi="Tahoma" w:cs="Tahoma"/>
          <w:color w:val="464646"/>
          <w:sz w:val="24"/>
          <w:szCs w:val="24"/>
          <w:lang w:eastAsia="ru-RU"/>
        </w:rPr>
      </w:pPr>
      <w:r w:rsidRPr="00B923FF">
        <w:rPr>
          <w:rFonts w:ascii="Tahoma" w:eastAsia="Times New Roman" w:hAnsi="Tahoma" w:cs="Tahoma"/>
          <w:color w:val="464646"/>
          <w:sz w:val="24"/>
          <w:szCs w:val="24"/>
          <w:lang w:eastAsia="ru-RU"/>
        </w:rPr>
        <w:t>5. «Колечко»</w:t>
      </w:r>
    </w:p>
    <w:p w:rsidR="008D6228" w:rsidRPr="00B923FF" w:rsidRDefault="008D6228" w:rsidP="008D6228">
      <w:pPr>
        <w:spacing w:after="240" w:line="240" w:lineRule="auto"/>
        <w:rPr>
          <w:rFonts w:ascii="Tahoma" w:eastAsia="Times New Roman" w:hAnsi="Tahoma" w:cs="Tahoma"/>
          <w:color w:val="464646"/>
          <w:sz w:val="24"/>
          <w:szCs w:val="24"/>
          <w:lang w:eastAsia="ru-RU"/>
        </w:rPr>
      </w:pPr>
      <w:r w:rsidRPr="00B923FF">
        <w:rPr>
          <w:rFonts w:ascii="Tahoma" w:eastAsia="Times New Roman" w:hAnsi="Tahoma" w:cs="Tahoma"/>
          <w:color w:val="464646"/>
          <w:sz w:val="24"/>
          <w:szCs w:val="24"/>
          <w:lang w:eastAsia="ru-RU"/>
        </w:rPr>
        <w:t>Сложить в колечко по очереди большой палец с каждым пальцем на правой руке, затем на левой.</w:t>
      </w:r>
    </w:p>
    <w:p w:rsidR="008D6228" w:rsidRPr="00B923FF" w:rsidRDefault="008D6228" w:rsidP="008D6228">
      <w:pPr>
        <w:spacing w:after="240" w:line="240" w:lineRule="auto"/>
        <w:rPr>
          <w:rFonts w:ascii="Tahoma" w:eastAsia="Times New Roman" w:hAnsi="Tahoma" w:cs="Tahoma"/>
          <w:color w:val="464646"/>
          <w:sz w:val="24"/>
          <w:szCs w:val="24"/>
          <w:lang w:eastAsia="ru-RU"/>
        </w:rPr>
      </w:pPr>
      <w:r w:rsidRPr="00B923FF">
        <w:rPr>
          <w:rFonts w:ascii="Tahoma" w:eastAsia="Times New Roman" w:hAnsi="Tahoma" w:cs="Tahoma"/>
          <w:color w:val="464646"/>
          <w:sz w:val="24"/>
          <w:szCs w:val="24"/>
          <w:lang w:eastAsia="ru-RU"/>
        </w:rPr>
        <w:t>Оценка-вывод. Отметить объем движения (полный, неполный), темп выполнения (нормальный, медленный, быстрый), активность (нормальная, заторможенность, двигательное беспокойство), координацию движений (нормальная, нескоординированные движения), способность к переключению движений.</w:t>
      </w:r>
    </w:p>
    <w:p w:rsidR="008D6228" w:rsidRPr="00B923FF" w:rsidRDefault="008D6228" w:rsidP="008D6228">
      <w:pPr>
        <w:spacing w:after="240" w:line="240" w:lineRule="auto"/>
        <w:rPr>
          <w:rFonts w:ascii="Tahoma" w:eastAsia="Times New Roman" w:hAnsi="Tahoma" w:cs="Tahoma"/>
          <w:color w:val="464646"/>
          <w:sz w:val="24"/>
          <w:szCs w:val="24"/>
          <w:lang w:eastAsia="ru-RU"/>
        </w:rPr>
      </w:pPr>
      <w:r w:rsidRPr="00B923FF">
        <w:rPr>
          <w:rFonts w:ascii="Tahoma" w:eastAsia="Times New Roman" w:hAnsi="Tahoma" w:cs="Tahoma"/>
          <w:color w:val="464646"/>
          <w:sz w:val="24"/>
          <w:szCs w:val="24"/>
          <w:lang w:eastAsia="ru-RU"/>
        </w:rPr>
        <w:t>6. «Наши пальчики»</w:t>
      </w:r>
    </w:p>
    <w:p w:rsidR="008D6228" w:rsidRPr="00B923FF" w:rsidRDefault="008D6228" w:rsidP="008D6228">
      <w:pPr>
        <w:spacing w:after="240" w:line="240" w:lineRule="auto"/>
        <w:rPr>
          <w:rFonts w:ascii="Tahoma" w:eastAsia="Times New Roman" w:hAnsi="Tahoma" w:cs="Tahoma"/>
          <w:color w:val="464646"/>
          <w:sz w:val="24"/>
          <w:szCs w:val="24"/>
          <w:lang w:eastAsia="ru-RU"/>
        </w:rPr>
      </w:pPr>
      <w:r w:rsidRPr="00B923FF">
        <w:rPr>
          <w:rFonts w:ascii="Tahoma" w:eastAsia="Times New Roman" w:hAnsi="Tahoma" w:cs="Tahoma"/>
          <w:color w:val="464646"/>
          <w:sz w:val="24"/>
          <w:szCs w:val="24"/>
          <w:lang w:eastAsia="ru-RU"/>
        </w:rPr>
        <w:t>Согнуть и разогнуть по очереди все пальцы, начиная с большого, сначала на правой, потом на левой руке.</w:t>
      </w:r>
    </w:p>
    <w:p w:rsidR="008D6228" w:rsidRPr="00B923FF" w:rsidRDefault="008D6228" w:rsidP="008D6228">
      <w:pPr>
        <w:spacing w:after="240" w:line="240" w:lineRule="auto"/>
        <w:rPr>
          <w:rFonts w:ascii="Tahoma" w:eastAsia="Times New Roman" w:hAnsi="Tahoma" w:cs="Tahoma"/>
          <w:color w:val="464646"/>
          <w:sz w:val="24"/>
          <w:szCs w:val="24"/>
          <w:lang w:eastAsia="ru-RU"/>
        </w:rPr>
      </w:pPr>
      <w:r w:rsidRPr="00B923FF">
        <w:rPr>
          <w:rFonts w:ascii="Tahoma" w:eastAsia="Times New Roman" w:hAnsi="Tahoma" w:cs="Tahoma"/>
          <w:color w:val="464646"/>
          <w:sz w:val="24"/>
          <w:szCs w:val="24"/>
          <w:lang w:eastAsia="ru-RU"/>
        </w:rPr>
        <w:t>Оценка-вывод. Плавное, точное и одновременное выполнение проб; напряженность, скованность движений; нарушение темпа выполнения (не под счет педагога); невыполнение задания; леворукость.</w:t>
      </w:r>
    </w:p>
    <w:p w:rsidR="008D6228" w:rsidRPr="00B923FF" w:rsidRDefault="008D6228" w:rsidP="008D6228">
      <w:pPr>
        <w:spacing w:after="240" w:line="240" w:lineRule="auto"/>
        <w:rPr>
          <w:rFonts w:ascii="Tahoma" w:eastAsia="Times New Roman" w:hAnsi="Tahoma" w:cs="Tahoma"/>
          <w:color w:val="464646"/>
          <w:sz w:val="24"/>
          <w:szCs w:val="24"/>
          <w:lang w:eastAsia="ru-RU"/>
        </w:rPr>
      </w:pPr>
      <w:r w:rsidRPr="00B923FF">
        <w:rPr>
          <w:rFonts w:ascii="Tahoma" w:eastAsia="Times New Roman" w:hAnsi="Tahoma" w:cs="Tahoma"/>
          <w:color w:val="464646"/>
          <w:sz w:val="24"/>
          <w:szCs w:val="24"/>
          <w:lang w:eastAsia="ru-RU"/>
        </w:rPr>
        <w:t>Критерии делятся на три уровня: высокий, средний, низкий</w:t>
      </w:r>
    </w:p>
    <w:p w:rsidR="008D6228" w:rsidRPr="00B923FF" w:rsidRDefault="008D6228" w:rsidP="008D6228">
      <w:pPr>
        <w:spacing w:after="240" w:line="240" w:lineRule="auto"/>
        <w:rPr>
          <w:rFonts w:ascii="Tahoma" w:eastAsia="Times New Roman" w:hAnsi="Tahoma" w:cs="Tahoma"/>
          <w:color w:val="464646"/>
          <w:sz w:val="24"/>
          <w:szCs w:val="24"/>
          <w:lang w:eastAsia="ru-RU"/>
        </w:rPr>
      </w:pPr>
      <w:r w:rsidRPr="00B923FF">
        <w:rPr>
          <w:rFonts w:ascii="Tahoma" w:eastAsia="Times New Roman" w:hAnsi="Tahoma" w:cs="Tahoma"/>
          <w:color w:val="464646"/>
          <w:sz w:val="24"/>
          <w:szCs w:val="24"/>
          <w:lang w:eastAsia="ru-RU"/>
        </w:rPr>
        <w:t>- низкий: ребенок при выполнении задания испытывает значительные трудности;</w:t>
      </w:r>
    </w:p>
    <w:p w:rsidR="008D6228" w:rsidRPr="00B923FF" w:rsidRDefault="008D6228" w:rsidP="008D6228">
      <w:pPr>
        <w:spacing w:after="240" w:line="240" w:lineRule="auto"/>
        <w:rPr>
          <w:rFonts w:ascii="Tahoma" w:eastAsia="Times New Roman" w:hAnsi="Tahoma" w:cs="Tahoma"/>
          <w:color w:val="464646"/>
          <w:sz w:val="24"/>
          <w:szCs w:val="24"/>
          <w:lang w:eastAsia="ru-RU"/>
        </w:rPr>
      </w:pPr>
      <w:r w:rsidRPr="00B923FF">
        <w:rPr>
          <w:rFonts w:ascii="Tahoma" w:eastAsia="Times New Roman" w:hAnsi="Tahoma" w:cs="Tahoma"/>
          <w:color w:val="464646"/>
          <w:sz w:val="24"/>
          <w:szCs w:val="24"/>
          <w:lang w:eastAsia="ru-RU"/>
        </w:rPr>
        <w:t>- средний: ребенок выполняет задание с небольшими затруднениями;</w:t>
      </w:r>
    </w:p>
    <w:p w:rsidR="008D6228" w:rsidRDefault="008D6228" w:rsidP="008D6228">
      <w:pPr>
        <w:spacing w:after="240" w:line="240" w:lineRule="auto"/>
        <w:rPr>
          <w:rFonts w:ascii="Tahoma" w:eastAsia="Times New Roman" w:hAnsi="Tahoma" w:cs="Tahoma"/>
          <w:color w:val="464646"/>
          <w:sz w:val="24"/>
          <w:szCs w:val="24"/>
          <w:lang w:eastAsia="ru-RU"/>
        </w:rPr>
      </w:pPr>
      <w:r w:rsidRPr="00B923FF">
        <w:rPr>
          <w:rFonts w:ascii="Tahoma" w:eastAsia="Times New Roman" w:hAnsi="Tahoma" w:cs="Tahoma"/>
          <w:color w:val="464646"/>
          <w:sz w:val="24"/>
          <w:szCs w:val="24"/>
          <w:lang w:eastAsia="ru-RU"/>
        </w:rPr>
        <w:t>- высокий: четкое выполнение задания.</w:t>
      </w:r>
    </w:p>
    <w:p w:rsidR="008D6228" w:rsidRDefault="008D6228" w:rsidP="008D6228">
      <w:pPr>
        <w:spacing w:after="240" w:line="240" w:lineRule="auto"/>
        <w:rPr>
          <w:rFonts w:ascii="Tahoma" w:eastAsia="Times New Roman" w:hAnsi="Tahoma" w:cs="Tahoma"/>
          <w:color w:val="464646"/>
          <w:sz w:val="24"/>
          <w:szCs w:val="24"/>
          <w:lang w:eastAsia="ru-RU"/>
        </w:rPr>
      </w:pPr>
    </w:p>
    <w:p w:rsidR="008D6228" w:rsidRDefault="008D6228" w:rsidP="008D6228">
      <w:pPr>
        <w:spacing w:after="240" w:line="240" w:lineRule="auto"/>
        <w:rPr>
          <w:rFonts w:ascii="Tahoma" w:eastAsia="Times New Roman" w:hAnsi="Tahoma" w:cs="Tahoma"/>
          <w:color w:val="464646"/>
          <w:sz w:val="24"/>
          <w:szCs w:val="24"/>
          <w:lang w:eastAsia="ru-RU"/>
        </w:rPr>
      </w:pPr>
    </w:p>
    <w:p w:rsidR="008D6228" w:rsidRDefault="008D6228" w:rsidP="008D6228">
      <w:pPr>
        <w:spacing w:after="240" w:line="240" w:lineRule="auto"/>
        <w:rPr>
          <w:rFonts w:ascii="Tahoma" w:eastAsia="Times New Roman" w:hAnsi="Tahoma" w:cs="Tahoma"/>
          <w:color w:val="464646"/>
          <w:sz w:val="24"/>
          <w:szCs w:val="24"/>
          <w:lang w:eastAsia="ru-RU"/>
        </w:rPr>
      </w:pPr>
      <w:r w:rsidRPr="00B923FF">
        <w:rPr>
          <w:rFonts w:ascii="Tahoma" w:eastAsia="Times New Roman" w:hAnsi="Tahoma" w:cs="Tahoma"/>
          <w:b/>
          <w:bCs/>
          <w:color w:val="464646"/>
          <w:sz w:val="24"/>
          <w:szCs w:val="24"/>
          <w:lang w:eastAsia="ru-RU"/>
        </w:rPr>
        <w:lastRenderedPageBreak/>
        <w:t xml:space="preserve">3. Учебно-тематический план </w:t>
      </w:r>
      <w:r>
        <w:rPr>
          <w:rFonts w:ascii="Tahoma" w:eastAsia="Times New Roman" w:hAnsi="Tahoma" w:cs="Tahoma"/>
          <w:b/>
          <w:bCs/>
          <w:color w:val="464646"/>
          <w:sz w:val="24"/>
          <w:szCs w:val="24"/>
          <w:lang w:eastAsia="ru-RU"/>
        </w:rPr>
        <w:t xml:space="preserve">кружка «Волшебные пальчики» </w:t>
      </w:r>
      <w:r w:rsidRPr="00B923FF">
        <w:rPr>
          <w:rFonts w:ascii="Tahoma" w:eastAsia="Times New Roman" w:hAnsi="Tahoma" w:cs="Tahoma"/>
          <w:b/>
          <w:bCs/>
          <w:color w:val="464646"/>
          <w:sz w:val="24"/>
          <w:szCs w:val="24"/>
          <w:lang w:eastAsia="ru-RU"/>
        </w:rPr>
        <w:t>в средней группе</w:t>
      </w:r>
    </w:p>
    <w:tbl>
      <w:tblPr>
        <w:tblStyle w:val="a3"/>
        <w:tblW w:w="0" w:type="auto"/>
        <w:tblLook w:val="04A0" w:firstRow="1" w:lastRow="0" w:firstColumn="1" w:lastColumn="0" w:noHBand="0" w:noVBand="1"/>
      </w:tblPr>
      <w:tblGrid>
        <w:gridCol w:w="489"/>
        <w:gridCol w:w="1956"/>
        <w:gridCol w:w="1852"/>
        <w:gridCol w:w="2382"/>
        <w:gridCol w:w="1879"/>
        <w:gridCol w:w="1495"/>
      </w:tblGrid>
      <w:tr w:rsidR="008D6228" w:rsidTr="003338EC">
        <w:tc>
          <w:tcPr>
            <w:tcW w:w="490"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w:t>
            </w:r>
          </w:p>
        </w:tc>
        <w:tc>
          <w:tcPr>
            <w:tcW w:w="1672"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Время</w:t>
            </w:r>
          </w:p>
        </w:tc>
        <w:tc>
          <w:tcPr>
            <w:tcW w:w="1852"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Разделы</w:t>
            </w:r>
          </w:p>
        </w:tc>
        <w:tc>
          <w:tcPr>
            <w:tcW w:w="2435"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Цель</w:t>
            </w:r>
          </w:p>
        </w:tc>
        <w:tc>
          <w:tcPr>
            <w:tcW w:w="2077"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Название темы</w:t>
            </w:r>
          </w:p>
        </w:tc>
        <w:tc>
          <w:tcPr>
            <w:tcW w:w="1527"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Количество</w:t>
            </w:r>
          </w:p>
        </w:tc>
      </w:tr>
      <w:tr w:rsidR="008D6228" w:rsidTr="003338EC">
        <w:tc>
          <w:tcPr>
            <w:tcW w:w="490"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1</w:t>
            </w:r>
          </w:p>
        </w:tc>
        <w:tc>
          <w:tcPr>
            <w:tcW w:w="1672"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Октябрь</w:t>
            </w:r>
          </w:p>
        </w:tc>
        <w:tc>
          <w:tcPr>
            <w:tcW w:w="1852"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Вводная часть</w:t>
            </w:r>
          </w:p>
        </w:tc>
        <w:tc>
          <w:tcPr>
            <w:tcW w:w="2435" w:type="dxa"/>
          </w:tcPr>
          <w:p w:rsidR="008D6228" w:rsidRDefault="008D6228" w:rsidP="003338EC">
            <w:pPr>
              <w:spacing w:after="240"/>
              <w:rPr>
                <w:rFonts w:ascii="Tahoma" w:eastAsia="Times New Roman" w:hAnsi="Tahoma" w:cs="Tahoma"/>
                <w:color w:val="464646"/>
                <w:sz w:val="24"/>
                <w:szCs w:val="24"/>
                <w:lang w:eastAsia="ru-RU"/>
              </w:rPr>
            </w:pPr>
            <w:r w:rsidRPr="00B923FF">
              <w:rPr>
                <w:rFonts w:ascii="Times New Roman" w:eastAsia="Times New Roman" w:hAnsi="Times New Roman" w:cs="Times New Roman"/>
                <w:sz w:val="24"/>
                <w:szCs w:val="24"/>
                <w:lang w:eastAsia="ru-RU"/>
              </w:rPr>
              <w:t>Выявить уровень знаний, умений детей. Найти отклонения для дальнейшей работы.</w:t>
            </w:r>
          </w:p>
        </w:tc>
        <w:tc>
          <w:tcPr>
            <w:tcW w:w="2077" w:type="dxa"/>
          </w:tcPr>
          <w:p w:rsidR="008D6228" w:rsidRDefault="008D6228" w:rsidP="003338EC">
            <w:pPr>
              <w:spacing w:after="240"/>
              <w:rPr>
                <w:rFonts w:ascii="Tahoma" w:eastAsia="Times New Roman" w:hAnsi="Tahoma" w:cs="Tahoma"/>
                <w:color w:val="464646"/>
                <w:sz w:val="24"/>
                <w:szCs w:val="24"/>
                <w:lang w:eastAsia="ru-RU"/>
              </w:rPr>
            </w:pPr>
            <w:r w:rsidRPr="00B923FF">
              <w:rPr>
                <w:rFonts w:ascii="Times New Roman" w:eastAsia="Times New Roman" w:hAnsi="Times New Roman" w:cs="Times New Roman"/>
                <w:sz w:val="24"/>
                <w:szCs w:val="24"/>
                <w:lang w:eastAsia="ru-RU"/>
              </w:rPr>
              <w:t>Обследование руки детей</w:t>
            </w:r>
          </w:p>
        </w:tc>
        <w:tc>
          <w:tcPr>
            <w:tcW w:w="1527"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1</w:t>
            </w:r>
          </w:p>
        </w:tc>
      </w:tr>
      <w:tr w:rsidR="008D6228" w:rsidTr="003338EC">
        <w:tc>
          <w:tcPr>
            <w:tcW w:w="490"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2</w:t>
            </w:r>
          </w:p>
        </w:tc>
        <w:tc>
          <w:tcPr>
            <w:tcW w:w="1672"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Октябрь</w:t>
            </w:r>
          </w:p>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«Осень»</w:t>
            </w:r>
          </w:p>
        </w:tc>
        <w:tc>
          <w:tcPr>
            <w:tcW w:w="1852"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Игры с крупами</w:t>
            </w:r>
          </w:p>
        </w:tc>
        <w:tc>
          <w:tcPr>
            <w:tcW w:w="2435" w:type="dxa"/>
          </w:tcPr>
          <w:p w:rsidR="008D6228" w:rsidRDefault="008D6228" w:rsidP="003338EC">
            <w:pPr>
              <w:spacing w:after="240"/>
              <w:rPr>
                <w:rFonts w:ascii="Tahoma" w:eastAsia="Times New Roman" w:hAnsi="Tahoma" w:cs="Tahoma"/>
                <w:color w:val="464646"/>
                <w:sz w:val="24"/>
                <w:szCs w:val="24"/>
                <w:lang w:eastAsia="ru-RU"/>
              </w:rPr>
            </w:pPr>
            <w:r w:rsidRPr="00B923FF">
              <w:rPr>
                <w:rFonts w:ascii="Times New Roman" w:eastAsia="Times New Roman" w:hAnsi="Times New Roman" w:cs="Times New Roman"/>
                <w:sz w:val="24"/>
                <w:szCs w:val="24"/>
                <w:lang w:eastAsia="ru-RU"/>
              </w:rPr>
              <w:t>Учить выкладывать гор</w:t>
            </w:r>
            <w:r>
              <w:rPr>
                <w:rFonts w:ascii="Times New Roman" w:eastAsia="Times New Roman" w:hAnsi="Times New Roman" w:cs="Times New Roman"/>
                <w:sz w:val="24"/>
                <w:szCs w:val="24"/>
                <w:lang w:eastAsia="ru-RU"/>
              </w:rPr>
              <w:t>ох</w:t>
            </w:r>
            <w:r w:rsidRPr="00B923FF">
              <w:rPr>
                <w:rFonts w:ascii="Times New Roman" w:eastAsia="Times New Roman" w:hAnsi="Times New Roman" w:cs="Times New Roman"/>
                <w:sz w:val="24"/>
                <w:szCs w:val="24"/>
                <w:lang w:eastAsia="ru-RU"/>
              </w:rPr>
              <w:t xml:space="preserve"> по нарисованному контуру, развивать мелкую моторику руки, глазомер, внимание, усидчивость.</w:t>
            </w:r>
          </w:p>
        </w:tc>
        <w:tc>
          <w:tcPr>
            <w:tcW w:w="2077" w:type="dxa"/>
          </w:tcPr>
          <w:p w:rsidR="008D6228" w:rsidRPr="00B923FF" w:rsidRDefault="008D6228" w:rsidP="003338EC">
            <w:pPr>
              <w:rPr>
                <w:rFonts w:ascii="Times New Roman" w:eastAsia="Times New Roman" w:hAnsi="Times New Roman" w:cs="Times New Roman"/>
                <w:sz w:val="24"/>
                <w:szCs w:val="24"/>
                <w:lang w:eastAsia="ru-RU"/>
              </w:rPr>
            </w:pPr>
            <w:r w:rsidRPr="00B923FF">
              <w:rPr>
                <w:rFonts w:ascii="Times New Roman" w:eastAsia="Times New Roman" w:hAnsi="Times New Roman" w:cs="Times New Roman"/>
                <w:sz w:val="24"/>
                <w:szCs w:val="24"/>
                <w:lang w:eastAsia="ru-RU"/>
              </w:rPr>
              <w:t>«Осенняя ветка»</w:t>
            </w:r>
          </w:p>
        </w:tc>
        <w:tc>
          <w:tcPr>
            <w:tcW w:w="1527"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1</w:t>
            </w:r>
          </w:p>
        </w:tc>
      </w:tr>
      <w:tr w:rsidR="008D6228" w:rsidTr="003338EC">
        <w:tc>
          <w:tcPr>
            <w:tcW w:w="490"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3</w:t>
            </w:r>
          </w:p>
        </w:tc>
        <w:tc>
          <w:tcPr>
            <w:tcW w:w="1672"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Октябрь</w:t>
            </w:r>
          </w:p>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«Фрукты»</w:t>
            </w:r>
          </w:p>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«Овощи»</w:t>
            </w:r>
          </w:p>
        </w:tc>
        <w:tc>
          <w:tcPr>
            <w:tcW w:w="1852" w:type="dxa"/>
          </w:tcPr>
          <w:p w:rsidR="008D6228" w:rsidRDefault="008D6228" w:rsidP="003338EC">
            <w:pPr>
              <w:spacing w:after="240"/>
              <w:rPr>
                <w:rFonts w:ascii="Tahoma" w:eastAsia="Times New Roman" w:hAnsi="Tahoma" w:cs="Tahoma"/>
                <w:color w:val="464646"/>
                <w:sz w:val="24"/>
                <w:szCs w:val="24"/>
                <w:lang w:eastAsia="ru-RU"/>
              </w:rPr>
            </w:pPr>
            <w:r w:rsidRPr="00B923FF">
              <w:rPr>
                <w:rFonts w:ascii="Times New Roman" w:eastAsia="Times New Roman" w:hAnsi="Times New Roman" w:cs="Times New Roman"/>
                <w:sz w:val="24"/>
                <w:szCs w:val="24"/>
                <w:lang w:eastAsia="ru-RU"/>
              </w:rPr>
              <w:t>Аппликация (обрывная мозаика)</w:t>
            </w:r>
          </w:p>
        </w:tc>
        <w:tc>
          <w:tcPr>
            <w:tcW w:w="2435" w:type="dxa"/>
          </w:tcPr>
          <w:p w:rsidR="008D6228" w:rsidRDefault="008D6228" w:rsidP="003338EC">
            <w:pPr>
              <w:spacing w:after="240"/>
              <w:rPr>
                <w:rFonts w:ascii="Tahoma" w:eastAsia="Times New Roman" w:hAnsi="Tahoma" w:cs="Tahoma"/>
                <w:color w:val="464646"/>
                <w:sz w:val="24"/>
                <w:szCs w:val="24"/>
                <w:lang w:eastAsia="ru-RU"/>
              </w:rPr>
            </w:pPr>
            <w:r w:rsidRPr="00B923FF">
              <w:rPr>
                <w:rFonts w:ascii="Times New Roman" w:eastAsia="Times New Roman" w:hAnsi="Times New Roman" w:cs="Times New Roman"/>
                <w:sz w:val="24"/>
                <w:szCs w:val="24"/>
                <w:lang w:eastAsia="ru-RU"/>
              </w:rPr>
              <w:t>Учить рвать бумагу на маленькие кусочки, работать над совершенствованием техники приклеивания.</w:t>
            </w:r>
          </w:p>
        </w:tc>
        <w:tc>
          <w:tcPr>
            <w:tcW w:w="2077"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«Яблоко»</w:t>
            </w:r>
          </w:p>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«Морковка»</w:t>
            </w:r>
          </w:p>
        </w:tc>
        <w:tc>
          <w:tcPr>
            <w:tcW w:w="1527"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2</w:t>
            </w:r>
          </w:p>
        </w:tc>
      </w:tr>
      <w:tr w:rsidR="008D6228" w:rsidTr="003338EC">
        <w:tc>
          <w:tcPr>
            <w:tcW w:w="490"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4</w:t>
            </w:r>
          </w:p>
        </w:tc>
        <w:tc>
          <w:tcPr>
            <w:tcW w:w="1672"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Ноябрь</w:t>
            </w:r>
          </w:p>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«Сказки»</w:t>
            </w:r>
          </w:p>
        </w:tc>
        <w:tc>
          <w:tcPr>
            <w:tcW w:w="1852" w:type="dxa"/>
          </w:tcPr>
          <w:p w:rsidR="008D6228" w:rsidRDefault="008D6228" w:rsidP="003338EC">
            <w:pPr>
              <w:spacing w:after="240"/>
              <w:rPr>
                <w:rFonts w:ascii="Tahoma" w:eastAsia="Times New Roman" w:hAnsi="Tahoma" w:cs="Tahoma"/>
                <w:color w:val="464646"/>
                <w:sz w:val="24"/>
                <w:szCs w:val="24"/>
                <w:lang w:eastAsia="ru-RU"/>
              </w:rPr>
            </w:pPr>
            <w:r w:rsidRPr="00B923FF">
              <w:rPr>
                <w:rFonts w:ascii="Times New Roman" w:eastAsia="Times New Roman" w:hAnsi="Times New Roman" w:cs="Times New Roman"/>
                <w:sz w:val="24"/>
                <w:szCs w:val="24"/>
                <w:lang w:eastAsia="ru-RU"/>
              </w:rPr>
              <w:t>Рисование по манке</w:t>
            </w:r>
          </w:p>
        </w:tc>
        <w:tc>
          <w:tcPr>
            <w:tcW w:w="2435" w:type="dxa"/>
          </w:tcPr>
          <w:p w:rsidR="008D6228" w:rsidRDefault="008D6228" w:rsidP="003338EC">
            <w:pPr>
              <w:spacing w:after="240"/>
              <w:rPr>
                <w:rFonts w:ascii="Tahoma" w:eastAsia="Times New Roman" w:hAnsi="Tahoma" w:cs="Tahoma"/>
                <w:color w:val="464646"/>
                <w:sz w:val="24"/>
                <w:szCs w:val="24"/>
                <w:lang w:eastAsia="ru-RU"/>
              </w:rPr>
            </w:pPr>
            <w:r w:rsidRPr="00B923FF">
              <w:rPr>
                <w:rFonts w:ascii="Times New Roman" w:eastAsia="Times New Roman" w:hAnsi="Times New Roman" w:cs="Times New Roman"/>
                <w:sz w:val="24"/>
                <w:szCs w:val="24"/>
                <w:lang w:eastAsia="ru-RU"/>
              </w:rPr>
              <w:t>Продолжать учить рисовать на подносе, заполненном крупой, владеть каждым пальцем.</w:t>
            </w:r>
          </w:p>
        </w:tc>
        <w:tc>
          <w:tcPr>
            <w:tcW w:w="2077"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«Колобок»</w:t>
            </w:r>
          </w:p>
        </w:tc>
        <w:tc>
          <w:tcPr>
            <w:tcW w:w="1527"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1</w:t>
            </w:r>
          </w:p>
        </w:tc>
      </w:tr>
      <w:tr w:rsidR="008D6228" w:rsidTr="003338EC">
        <w:tc>
          <w:tcPr>
            <w:tcW w:w="490"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5</w:t>
            </w:r>
          </w:p>
        </w:tc>
        <w:tc>
          <w:tcPr>
            <w:tcW w:w="1672"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Ноябрь</w:t>
            </w:r>
          </w:p>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«Овощи-</w:t>
            </w:r>
          </w:p>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Фрукты»</w:t>
            </w:r>
          </w:p>
        </w:tc>
        <w:tc>
          <w:tcPr>
            <w:tcW w:w="1852" w:type="dxa"/>
          </w:tcPr>
          <w:p w:rsidR="008D6228" w:rsidRDefault="008D6228" w:rsidP="003338EC">
            <w:pPr>
              <w:spacing w:after="240"/>
              <w:rPr>
                <w:rFonts w:ascii="Tahoma" w:eastAsia="Times New Roman" w:hAnsi="Tahoma" w:cs="Tahoma"/>
                <w:color w:val="464646"/>
                <w:sz w:val="24"/>
                <w:szCs w:val="24"/>
                <w:lang w:eastAsia="ru-RU"/>
              </w:rPr>
            </w:pPr>
            <w:r w:rsidRPr="00B923FF">
              <w:rPr>
                <w:rFonts w:ascii="Times New Roman" w:eastAsia="Times New Roman" w:hAnsi="Times New Roman" w:cs="Times New Roman"/>
                <w:sz w:val="24"/>
                <w:szCs w:val="24"/>
                <w:lang w:eastAsia="ru-RU"/>
              </w:rPr>
              <w:t>Графическое упражнение</w:t>
            </w:r>
          </w:p>
        </w:tc>
        <w:tc>
          <w:tcPr>
            <w:tcW w:w="2435" w:type="dxa"/>
          </w:tcPr>
          <w:p w:rsidR="008D6228" w:rsidRDefault="008D6228" w:rsidP="003338EC">
            <w:pPr>
              <w:spacing w:after="240"/>
              <w:rPr>
                <w:rFonts w:ascii="Tahoma" w:eastAsia="Times New Roman" w:hAnsi="Tahoma" w:cs="Tahoma"/>
                <w:color w:val="464646"/>
                <w:sz w:val="24"/>
                <w:szCs w:val="24"/>
                <w:lang w:eastAsia="ru-RU"/>
              </w:rPr>
            </w:pPr>
            <w:r w:rsidRPr="00B923FF">
              <w:rPr>
                <w:rFonts w:ascii="Times New Roman" w:eastAsia="Times New Roman" w:hAnsi="Times New Roman" w:cs="Times New Roman"/>
                <w:sz w:val="24"/>
                <w:szCs w:val="24"/>
                <w:lang w:eastAsia="ru-RU"/>
              </w:rPr>
              <w:t>Научить рисовать прямую вертикальную линию. Закрепить сведения, что все вертикальные штрихи пишутся сверху вниз.</w:t>
            </w:r>
          </w:p>
        </w:tc>
        <w:tc>
          <w:tcPr>
            <w:tcW w:w="2077" w:type="dxa"/>
          </w:tcPr>
          <w:p w:rsidR="008D6228" w:rsidRPr="00B923FF" w:rsidRDefault="008D6228" w:rsidP="003338EC">
            <w:pPr>
              <w:spacing w:after="240"/>
              <w:rPr>
                <w:rFonts w:ascii="Times New Roman" w:eastAsia="Times New Roman" w:hAnsi="Times New Roman" w:cs="Times New Roman"/>
                <w:sz w:val="24"/>
                <w:szCs w:val="24"/>
                <w:lang w:eastAsia="ru-RU"/>
              </w:rPr>
            </w:pPr>
            <w:r w:rsidRPr="00B923FF">
              <w:rPr>
                <w:rFonts w:ascii="Times New Roman" w:eastAsia="Times New Roman" w:hAnsi="Times New Roman" w:cs="Times New Roman"/>
                <w:sz w:val="24"/>
                <w:szCs w:val="24"/>
                <w:lang w:eastAsia="ru-RU"/>
              </w:rPr>
              <w:t>«Почини за</w:t>
            </w:r>
            <w:r>
              <w:rPr>
                <w:rFonts w:ascii="Times New Roman" w:eastAsia="Times New Roman" w:hAnsi="Times New Roman" w:cs="Times New Roman"/>
                <w:sz w:val="24"/>
                <w:szCs w:val="24"/>
                <w:lang w:eastAsia="ru-RU"/>
              </w:rPr>
              <w:t>бор в саду, огороде</w:t>
            </w:r>
            <w:r w:rsidRPr="00B923FF">
              <w:rPr>
                <w:rFonts w:ascii="Times New Roman" w:eastAsia="Times New Roman" w:hAnsi="Times New Roman" w:cs="Times New Roman"/>
                <w:sz w:val="24"/>
                <w:szCs w:val="24"/>
                <w:lang w:eastAsia="ru-RU"/>
              </w:rPr>
              <w:t>».</w:t>
            </w:r>
          </w:p>
          <w:p w:rsidR="008D6228" w:rsidRDefault="008D6228" w:rsidP="003338EC">
            <w:pPr>
              <w:spacing w:after="240"/>
              <w:rPr>
                <w:rFonts w:ascii="Tahoma" w:eastAsia="Times New Roman" w:hAnsi="Tahoma" w:cs="Tahoma"/>
                <w:color w:val="464646"/>
                <w:sz w:val="24"/>
                <w:szCs w:val="24"/>
                <w:lang w:eastAsia="ru-RU"/>
              </w:rPr>
            </w:pPr>
          </w:p>
        </w:tc>
        <w:tc>
          <w:tcPr>
            <w:tcW w:w="1527"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1</w:t>
            </w:r>
          </w:p>
        </w:tc>
      </w:tr>
      <w:tr w:rsidR="008D6228" w:rsidTr="003338EC">
        <w:tc>
          <w:tcPr>
            <w:tcW w:w="490"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6</w:t>
            </w:r>
          </w:p>
        </w:tc>
        <w:tc>
          <w:tcPr>
            <w:tcW w:w="1672"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 xml:space="preserve">Ноябрь </w:t>
            </w:r>
          </w:p>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«Деревья»</w:t>
            </w:r>
          </w:p>
        </w:tc>
        <w:tc>
          <w:tcPr>
            <w:tcW w:w="1852" w:type="dxa"/>
          </w:tcPr>
          <w:p w:rsidR="008D6228" w:rsidRDefault="008D6228" w:rsidP="003338EC">
            <w:pPr>
              <w:spacing w:after="240"/>
              <w:rPr>
                <w:rFonts w:ascii="Tahoma" w:eastAsia="Times New Roman" w:hAnsi="Tahoma" w:cs="Tahoma"/>
                <w:color w:val="464646"/>
                <w:sz w:val="24"/>
                <w:szCs w:val="24"/>
                <w:lang w:eastAsia="ru-RU"/>
              </w:rPr>
            </w:pPr>
            <w:r w:rsidRPr="00B923FF">
              <w:rPr>
                <w:rFonts w:ascii="Times New Roman" w:eastAsia="Times New Roman" w:hAnsi="Times New Roman" w:cs="Times New Roman"/>
                <w:sz w:val="24"/>
                <w:szCs w:val="24"/>
                <w:lang w:eastAsia="ru-RU"/>
              </w:rPr>
              <w:t>Фигурки из палочек</w:t>
            </w:r>
          </w:p>
        </w:tc>
        <w:tc>
          <w:tcPr>
            <w:tcW w:w="2435" w:type="dxa"/>
          </w:tcPr>
          <w:p w:rsidR="008D6228" w:rsidRDefault="008D6228" w:rsidP="003338EC">
            <w:pPr>
              <w:spacing w:after="240"/>
              <w:rPr>
                <w:rFonts w:ascii="Tahoma" w:eastAsia="Times New Roman" w:hAnsi="Tahoma" w:cs="Tahoma"/>
                <w:color w:val="464646"/>
                <w:sz w:val="24"/>
                <w:szCs w:val="24"/>
                <w:lang w:eastAsia="ru-RU"/>
              </w:rPr>
            </w:pPr>
            <w:r w:rsidRPr="00B923FF">
              <w:rPr>
                <w:rFonts w:ascii="Times New Roman" w:eastAsia="Times New Roman" w:hAnsi="Times New Roman" w:cs="Times New Roman"/>
                <w:sz w:val="24"/>
                <w:szCs w:val="24"/>
                <w:lang w:eastAsia="ru-RU"/>
              </w:rPr>
              <w:t>Учить выкладывать по образцу или по представлению</w:t>
            </w:r>
          </w:p>
        </w:tc>
        <w:tc>
          <w:tcPr>
            <w:tcW w:w="2077"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«Дерево»</w:t>
            </w:r>
          </w:p>
        </w:tc>
        <w:tc>
          <w:tcPr>
            <w:tcW w:w="1527"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1</w:t>
            </w:r>
          </w:p>
        </w:tc>
      </w:tr>
      <w:tr w:rsidR="008D6228" w:rsidTr="003338EC">
        <w:tc>
          <w:tcPr>
            <w:tcW w:w="490"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7</w:t>
            </w:r>
          </w:p>
        </w:tc>
        <w:tc>
          <w:tcPr>
            <w:tcW w:w="1672"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Ноябрь</w:t>
            </w:r>
          </w:p>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«Грибы»</w:t>
            </w:r>
          </w:p>
        </w:tc>
        <w:tc>
          <w:tcPr>
            <w:tcW w:w="1852" w:type="dxa"/>
          </w:tcPr>
          <w:p w:rsidR="008D6228" w:rsidRDefault="008D6228" w:rsidP="003338EC">
            <w:pPr>
              <w:spacing w:after="240"/>
              <w:rPr>
                <w:rFonts w:ascii="Tahoma" w:eastAsia="Times New Roman" w:hAnsi="Tahoma" w:cs="Tahoma"/>
                <w:color w:val="464646"/>
                <w:sz w:val="24"/>
                <w:szCs w:val="24"/>
                <w:lang w:eastAsia="ru-RU"/>
              </w:rPr>
            </w:pPr>
            <w:r w:rsidRPr="00B923FF">
              <w:rPr>
                <w:rFonts w:ascii="Times New Roman" w:eastAsia="Times New Roman" w:hAnsi="Times New Roman" w:cs="Times New Roman"/>
                <w:sz w:val="24"/>
                <w:szCs w:val="24"/>
                <w:lang w:eastAsia="ru-RU"/>
              </w:rPr>
              <w:t>Су-Джок</w:t>
            </w:r>
          </w:p>
        </w:tc>
        <w:tc>
          <w:tcPr>
            <w:tcW w:w="2435" w:type="dxa"/>
          </w:tcPr>
          <w:p w:rsidR="008D6228" w:rsidRDefault="008D6228" w:rsidP="003338EC">
            <w:pPr>
              <w:spacing w:after="240"/>
              <w:rPr>
                <w:rFonts w:ascii="Tahoma" w:eastAsia="Times New Roman" w:hAnsi="Tahoma" w:cs="Tahoma"/>
                <w:color w:val="464646"/>
                <w:sz w:val="24"/>
                <w:szCs w:val="24"/>
                <w:lang w:eastAsia="ru-RU"/>
              </w:rPr>
            </w:pPr>
            <w:r w:rsidRPr="00B923FF">
              <w:rPr>
                <w:rFonts w:ascii="Times New Roman" w:eastAsia="Times New Roman" w:hAnsi="Times New Roman" w:cs="Times New Roman"/>
                <w:sz w:val="24"/>
                <w:szCs w:val="24"/>
                <w:lang w:eastAsia="ru-RU"/>
              </w:rPr>
              <w:t xml:space="preserve">Стимулировать кинестетические движения (ощущения) и </w:t>
            </w:r>
            <w:r w:rsidRPr="00B923FF">
              <w:rPr>
                <w:rFonts w:ascii="Times New Roman" w:eastAsia="Times New Roman" w:hAnsi="Times New Roman" w:cs="Times New Roman"/>
                <w:sz w:val="24"/>
                <w:szCs w:val="24"/>
                <w:lang w:eastAsia="ru-RU"/>
              </w:rPr>
              <w:lastRenderedPageBreak/>
              <w:t>развивать пальцевое осязание, развивать движения руками с помощью мячика – ежики.</w:t>
            </w:r>
          </w:p>
        </w:tc>
        <w:tc>
          <w:tcPr>
            <w:tcW w:w="2077" w:type="dxa"/>
          </w:tcPr>
          <w:p w:rsidR="008D6228" w:rsidRDefault="008D6228" w:rsidP="003338EC">
            <w:pPr>
              <w:spacing w:after="240"/>
              <w:rPr>
                <w:rFonts w:ascii="Tahoma" w:eastAsia="Times New Roman" w:hAnsi="Tahoma" w:cs="Tahoma"/>
                <w:color w:val="464646"/>
                <w:sz w:val="24"/>
                <w:szCs w:val="24"/>
                <w:lang w:eastAsia="ru-RU"/>
              </w:rPr>
            </w:pPr>
            <w:r w:rsidRPr="00B923FF">
              <w:rPr>
                <w:rFonts w:ascii="Times New Roman" w:eastAsia="Times New Roman" w:hAnsi="Times New Roman" w:cs="Times New Roman"/>
                <w:sz w:val="24"/>
                <w:szCs w:val="24"/>
                <w:lang w:eastAsia="ru-RU"/>
              </w:rPr>
              <w:lastRenderedPageBreak/>
              <w:t>Сказки «Храбрый ежик» и др.</w:t>
            </w:r>
          </w:p>
        </w:tc>
        <w:tc>
          <w:tcPr>
            <w:tcW w:w="1527"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1</w:t>
            </w:r>
          </w:p>
        </w:tc>
      </w:tr>
      <w:tr w:rsidR="008D6228" w:rsidTr="003338EC">
        <w:tc>
          <w:tcPr>
            <w:tcW w:w="490"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lastRenderedPageBreak/>
              <w:t>8</w:t>
            </w:r>
          </w:p>
        </w:tc>
        <w:tc>
          <w:tcPr>
            <w:tcW w:w="1672"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Ноябрь</w:t>
            </w:r>
          </w:p>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«Поздняя осень»</w:t>
            </w:r>
          </w:p>
        </w:tc>
        <w:tc>
          <w:tcPr>
            <w:tcW w:w="1852" w:type="dxa"/>
          </w:tcPr>
          <w:p w:rsidR="008D6228" w:rsidRPr="00B923FF" w:rsidRDefault="008D6228" w:rsidP="003338EC">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Игры с пуговицами</w:t>
            </w:r>
          </w:p>
        </w:tc>
        <w:tc>
          <w:tcPr>
            <w:tcW w:w="2435" w:type="dxa"/>
          </w:tcPr>
          <w:p w:rsidR="008D6228" w:rsidRPr="00B923FF" w:rsidRDefault="008D6228" w:rsidP="003338E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Учить выкладывать пуговицы</w:t>
            </w:r>
            <w:r w:rsidRPr="00B923FF">
              <w:rPr>
                <w:rFonts w:ascii="Times New Roman" w:eastAsia="Times New Roman" w:hAnsi="Times New Roman" w:cs="Times New Roman"/>
                <w:sz w:val="24"/>
                <w:szCs w:val="24"/>
                <w:lang w:eastAsia="ru-RU"/>
              </w:rPr>
              <w:t xml:space="preserve"> по нарисованному контуру, развивать мелкую моторику руки, глазомер, внимание, усидчивость.</w:t>
            </w:r>
          </w:p>
        </w:tc>
        <w:tc>
          <w:tcPr>
            <w:tcW w:w="2077" w:type="dxa"/>
          </w:tcPr>
          <w:p w:rsidR="008D6228" w:rsidRPr="00B923FF" w:rsidRDefault="008D6228" w:rsidP="003338EC">
            <w:pPr>
              <w:spacing w:after="240"/>
              <w:rPr>
                <w:rFonts w:ascii="Times New Roman" w:eastAsia="Times New Roman" w:hAnsi="Times New Roman" w:cs="Times New Roman"/>
                <w:sz w:val="24"/>
                <w:szCs w:val="24"/>
                <w:lang w:eastAsia="ru-RU"/>
              </w:rPr>
            </w:pPr>
            <w:r w:rsidRPr="00B923FF">
              <w:rPr>
                <w:rFonts w:ascii="Times New Roman" w:eastAsia="Times New Roman" w:hAnsi="Times New Roman" w:cs="Times New Roman"/>
                <w:sz w:val="24"/>
                <w:szCs w:val="24"/>
                <w:lang w:eastAsia="ru-RU"/>
              </w:rPr>
              <w:t>Геометрические фигуры,</w:t>
            </w:r>
          </w:p>
          <w:p w:rsidR="008D6228" w:rsidRPr="00B923FF" w:rsidRDefault="008D6228" w:rsidP="003338EC">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Орнамент.</w:t>
            </w:r>
          </w:p>
          <w:p w:rsidR="008D6228" w:rsidRPr="00B923FF" w:rsidRDefault="008D6228" w:rsidP="003338EC">
            <w:pPr>
              <w:spacing w:after="240"/>
              <w:rPr>
                <w:rFonts w:ascii="Times New Roman" w:eastAsia="Times New Roman" w:hAnsi="Times New Roman" w:cs="Times New Roman"/>
                <w:sz w:val="24"/>
                <w:szCs w:val="24"/>
                <w:lang w:eastAsia="ru-RU"/>
              </w:rPr>
            </w:pPr>
          </w:p>
        </w:tc>
        <w:tc>
          <w:tcPr>
            <w:tcW w:w="1527"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1</w:t>
            </w:r>
          </w:p>
        </w:tc>
      </w:tr>
      <w:tr w:rsidR="008D6228" w:rsidTr="003338EC">
        <w:tc>
          <w:tcPr>
            <w:tcW w:w="490"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9</w:t>
            </w:r>
          </w:p>
        </w:tc>
        <w:tc>
          <w:tcPr>
            <w:tcW w:w="1672"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Ноябрь</w:t>
            </w:r>
          </w:p>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«Одежда»</w:t>
            </w:r>
          </w:p>
        </w:tc>
        <w:tc>
          <w:tcPr>
            <w:tcW w:w="1852" w:type="dxa"/>
          </w:tcPr>
          <w:p w:rsidR="008D6228" w:rsidRPr="00B923FF" w:rsidRDefault="008D6228" w:rsidP="003338EC">
            <w:pPr>
              <w:spacing w:after="240"/>
              <w:rPr>
                <w:rFonts w:ascii="Times New Roman" w:eastAsia="Times New Roman" w:hAnsi="Times New Roman" w:cs="Times New Roman"/>
                <w:sz w:val="24"/>
                <w:szCs w:val="24"/>
                <w:lang w:eastAsia="ru-RU"/>
              </w:rPr>
            </w:pPr>
            <w:r w:rsidRPr="00B923FF">
              <w:rPr>
                <w:rFonts w:ascii="Times New Roman" w:eastAsia="Times New Roman" w:hAnsi="Times New Roman" w:cs="Times New Roman"/>
                <w:sz w:val="24"/>
                <w:szCs w:val="24"/>
                <w:lang w:eastAsia="ru-RU"/>
              </w:rPr>
              <w:t>Игры со шнуровкой</w:t>
            </w:r>
          </w:p>
        </w:tc>
        <w:tc>
          <w:tcPr>
            <w:tcW w:w="2435" w:type="dxa"/>
          </w:tcPr>
          <w:p w:rsidR="008D6228" w:rsidRPr="00B923FF" w:rsidRDefault="008D6228" w:rsidP="003338EC">
            <w:pPr>
              <w:rPr>
                <w:rFonts w:ascii="Times New Roman" w:eastAsia="Times New Roman" w:hAnsi="Times New Roman" w:cs="Times New Roman"/>
                <w:sz w:val="24"/>
                <w:szCs w:val="24"/>
                <w:lang w:eastAsia="ru-RU"/>
              </w:rPr>
            </w:pPr>
            <w:r w:rsidRPr="00B923FF">
              <w:rPr>
                <w:rFonts w:ascii="Times New Roman" w:eastAsia="Times New Roman" w:hAnsi="Times New Roman" w:cs="Times New Roman"/>
                <w:sz w:val="24"/>
                <w:szCs w:val="24"/>
                <w:lang w:eastAsia="ru-RU"/>
              </w:rPr>
              <w:t>Упражнять в завязывании шнурка бантиком.</w:t>
            </w:r>
          </w:p>
        </w:tc>
        <w:tc>
          <w:tcPr>
            <w:tcW w:w="2077" w:type="dxa"/>
          </w:tcPr>
          <w:p w:rsidR="008D6228" w:rsidRPr="00B923FF" w:rsidRDefault="008D6228" w:rsidP="003338EC">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«Завяжем кукле бантик</w:t>
            </w:r>
            <w:r w:rsidRPr="00B923FF">
              <w:rPr>
                <w:rFonts w:ascii="Times New Roman" w:eastAsia="Times New Roman" w:hAnsi="Times New Roman" w:cs="Times New Roman"/>
                <w:sz w:val="24"/>
                <w:szCs w:val="24"/>
                <w:lang w:eastAsia="ru-RU"/>
              </w:rPr>
              <w:t>»</w:t>
            </w:r>
          </w:p>
        </w:tc>
        <w:tc>
          <w:tcPr>
            <w:tcW w:w="1527"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1</w:t>
            </w:r>
          </w:p>
        </w:tc>
      </w:tr>
      <w:tr w:rsidR="008D6228" w:rsidTr="003338EC">
        <w:tc>
          <w:tcPr>
            <w:tcW w:w="490"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10</w:t>
            </w:r>
          </w:p>
        </w:tc>
        <w:tc>
          <w:tcPr>
            <w:tcW w:w="1672"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Декабрь</w:t>
            </w:r>
          </w:p>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«Зима»</w:t>
            </w:r>
          </w:p>
        </w:tc>
        <w:tc>
          <w:tcPr>
            <w:tcW w:w="1852" w:type="dxa"/>
          </w:tcPr>
          <w:p w:rsidR="008D6228" w:rsidRPr="00B923FF" w:rsidRDefault="008D6228" w:rsidP="003338EC">
            <w:pPr>
              <w:spacing w:after="240"/>
              <w:rPr>
                <w:rFonts w:ascii="Times New Roman" w:eastAsia="Times New Roman" w:hAnsi="Times New Roman" w:cs="Times New Roman"/>
                <w:sz w:val="24"/>
                <w:szCs w:val="24"/>
                <w:lang w:eastAsia="ru-RU"/>
              </w:rPr>
            </w:pPr>
            <w:r w:rsidRPr="00B923FF">
              <w:rPr>
                <w:rFonts w:ascii="Times New Roman" w:eastAsia="Times New Roman" w:hAnsi="Times New Roman" w:cs="Times New Roman"/>
                <w:sz w:val="24"/>
                <w:szCs w:val="24"/>
                <w:lang w:eastAsia="ru-RU"/>
              </w:rPr>
              <w:t>Ап</w:t>
            </w:r>
            <w:r>
              <w:rPr>
                <w:rFonts w:ascii="Times New Roman" w:eastAsia="Times New Roman" w:hAnsi="Times New Roman" w:cs="Times New Roman"/>
                <w:sz w:val="24"/>
                <w:szCs w:val="24"/>
                <w:lang w:eastAsia="ru-RU"/>
              </w:rPr>
              <w:t xml:space="preserve">пликация (из скатанных комочков </w:t>
            </w:r>
            <w:r w:rsidRPr="00B923FF">
              <w:rPr>
                <w:rFonts w:ascii="Times New Roman" w:eastAsia="Times New Roman" w:hAnsi="Times New Roman" w:cs="Times New Roman"/>
                <w:sz w:val="24"/>
                <w:szCs w:val="24"/>
                <w:lang w:eastAsia="ru-RU"/>
              </w:rPr>
              <w:t>салфеток)</w:t>
            </w:r>
          </w:p>
        </w:tc>
        <w:tc>
          <w:tcPr>
            <w:tcW w:w="2435" w:type="dxa"/>
          </w:tcPr>
          <w:p w:rsidR="008D6228" w:rsidRPr="00B923FF" w:rsidRDefault="008D6228" w:rsidP="003338EC">
            <w:pPr>
              <w:spacing w:after="240"/>
              <w:rPr>
                <w:rFonts w:ascii="Times New Roman" w:eastAsia="Times New Roman" w:hAnsi="Times New Roman" w:cs="Times New Roman"/>
                <w:sz w:val="24"/>
                <w:szCs w:val="24"/>
                <w:lang w:eastAsia="ru-RU"/>
              </w:rPr>
            </w:pPr>
            <w:r w:rsidRPr="00B923FF">
              <w:rPr>
                <w:rFonts w:ascii="Times New Roman" w:eastAsia="Times New Roman" w:hAnsi="Times New Roman" w:cs="Times New Roman"/>
                <w:sz w:val="24"/>
                <w:szCs w:val="24"/>
                <w:lang w:eastAsia="ru-RU"/>
              </w:rPr>
              <w:t>Учить сминать пальцами салфетки в крепкие маленькие ко</w:t>
            </w:r>
            <w:r>
              <w:rPr>
                <w:rFonts w:ascii="Times New Roman" w:eastAsia="Times New Roman" w:hAnsi="Times New Roman" w:cs="Times New Roman"/>
                <w:sz w:val="24"/>
                <w:szCs w:val="24"/>
                <w:lang w:eastAsia="ru-RU"/>
              </w:rPr>
              <w:t xml:space="preserve">мочки, работать самостоятельно, </w:t>
            </w:r>
            <w:r w:rsidRPr="00B923FF">
              <w:rPr>
                <w:rFonts w:ascii="Times New Roman" w:eastAsia="Times New Roman" w:hAnsi="Times New Roman" w:cs="Times New Roman"/>
                <w:sz w:val="24"/>
                <w:szCs w:val="24"/>
                <w:lang w:eastAsia="ru-RU"/>
              </w:rPr>
              <w:t>аккуратно. Развивать мелкую пальчиковую моторику руки, ловкость, усидчивость.</w:t>
            </w:r>
          </w:p>
        </w:tc>
        <w:tc>
          <w:tcPr>
            <w:tcW w:w="2077" w:type="dxa"/>
          </w:tcPr>
          <w:p w:rsidR="008D6228" w:rsidRPr="00B923FF" w:rsidRDefault="008D6228" w:rsidP="003338EC">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«Снеговик»</w:t>
            </w:r>
          </w:p>
        </w:tc>
        <w:tc>
          <w:tcPr>
            <w:tcW w:w="1527"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1</w:t>
            </w:r>
          </w:p>
        </w:tc>
      </w:tr>
      <w:tr w:rsidR="008D6228" w:rsidTr="003338EC">
        <w:tc>
          <w:tcPr>
            <w:tcW w:w="490"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11</w:t>
            </w:r>
          </w:p>
        </w:tc>
        <w:tc>
          <w:tcPr>
            <w:tcW w:w="1672"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Декабрь</w:t>
            </w:r>
          </w:p>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«Одежда , обувь»</w:t>
            </w:r>
          </w:p>
        </w:tc>
        <w:tc>
          <w:tcPr>
            <w:tcW w:w="1852" w:type="dxa"/>
          </w:tcPr>
          <w:p w:rsidR="008D6228" w:rsidRPr="00B923FF" w:rsidRDefault="008D6228" w:rsidP="003338EC">
            <w:pPr>
              <w:spacing w:after="240"/>
              <w:rPr>
                <w:rFonts w:ascii="Times New Roman" w:eastAsia="Times New Roman" w:hAnsi="Times New Roman" w:cs="Times New Roman"/>
                <w:sz w:val="24"/>
                <w:szCs w:val="24"/>
                <w:lang w:eastAsia="ru-RU"/>
              </w:rPr>
            </w:pPr>
            <w:r w:rsidRPr="00B923FF">
              <w:rPr>
                <w:rFonts w:ascii="Times New Roman" w:eastAsia="Times New Roman" w:hAnsi="Times New Roman" w:cs="Times New Roman"/>
                <w:sz w:val="24"/>
                <w:szCs w:val="24"/>
                <w:lang w:eastAsia="ru-RU"/>
              </w:rPr>
              <w:t>Игры со шнуровкой</w:t>
            </w:r>
          </w:p>
        </w:tc>
        <w:tc>
          <w:tcPr>
            <w:tcW w:w="2435" w:type="dxa"/>
          </w:tcPr>
          <w:p w:rsidR="008D6228" w:rsidRPr="00B923FF" w:rsidRDefault="008D6228" w:rsidP="003338EC">
            <w:pPr>
              <w:rPr>
                <w:rFonts w:ascii="Times New Roman" w:eastAsia="Times New Roman" w:hAnsi="Times New Roman" w:cs="Times New Roman"/>
                <w:sz w:val="24"/>
                <w:szCs w:val="24"/>
                <w:lang w:eastAsia="ru-RU"/>
              </w:rPr>
            </w:pPr>
            <w:r w:rsidRPr="00B923FF">
              <w:rPr>
                <w:rFonts w:ascii="Times New Roman" w:eastAsia="Times New Roman" w:hAnsi="Times New Roman" w:cs="Times New Roman"/>
                <w:sz w:val="24"/>
                <w:szCs w:val="24"/>
                <w:lang w:eastAsia="ru-RU"/>
              </w:rPr>
              <w:t>Упражнять в завязывании шнурка бантиком.</w:t>
            </w:r>
          </w:p>
        </w:tc>
        <w:tc>
          <w:tcPr>
            <w:tcW w:w="2077" w:type="dxa"/>
          </w:tcPr>
          <w:p w:rsidR="008D6228" w:rsidRPr="00B923FF" w:rsidRDefault="008D6228" w:rsidP="003338EC">
            <w:pPr>
              <w:spacing w:after="240"/>
              <w:rPr>
                <w:rFonts w:ascii="Times New Roman" w:eastAsia="Times New Roman" w:hAnsi="Times New Roman" w:cs="Times New Roman"/>
                <w:sz w:val="24"/>
                <w:szCs w:val="24"/>
                <w:lang w:eastAsia="ru-RU"/>
              </w:rPr>
            </w:pPr>
            <w:r w:rsidRPr="00B923FF">
              <w:rPr>
                <w:rFonts w:ascii="Times New Roman" w:eastAsia="Times New Roman" w:hAnsi="Times New Roman" w:cs="Times New Roman"/>
                <w:sz w:val="24"/>
                <w:szCs w:val="24"/>
                <w:lang w:eastAsia="ru-RU"/>
              </w:rPr>
              <w:t>«Зашнуруй ботинок»</w:t>
            </w:r>
          </w:p>
        </w:tc>
        <w:tc>
          <w:tcPr>
            <w:tcW w:w="1527"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1</w:t>
            </w:r>
          </w:p>
        </w:tc>
      </w:tr>
      <w:tr w:rsidR="008D6228" w:rsidTr="003338EC">
        <w:tc>
          <w:tcPr>
            <w:tcW w:w="490"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12</w:t>
            </w:r>
          </w:p>
        </w:tc>
        <w:tc>
          <w:tcPr>
            <w:tcW w:w="1672"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Декабрь</w:t>
            </w:r>
          </w:p>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«Зимующие птицы»</w:t>
            </w:r>
          </w:p>
        </w:tc>
        <w:tc>
          <w:tcPr>
            <w:tcW w:w="1852" w:type="dxa"/>
          </w:tcPr>
          <w:p w:rsidR="008D6228" w:rsidRPr="00B923FF" w:rsidRDefault="008D6228" w:rsidP="003338EC">
            <w:pPr>
              <w:spacing w:after="240"/>
              <w:rPr>
                <w:rFonts w:ascii="Times New Roman" w:eastAsia="Times New Roman" w:hAnsi="Times New Roman" w:cs="Times New Roman"/>
                <w:sz w:val="24"/>
                <w:szCs w:val="24"/>
                <w:lang w:eastAsia="ru-RU"/>
              </w:rPr>
            </w:pPr>
            <w:r w:rsidRPr="00B923FF">
              <w:rPr>
                <w:rFonts w:ascii="Times New Roman" w:eastAsia="Times New Roman" w:hAnsi="Times New Roman" w:cs="Times New Roman"/>
                <w:sz w:val="24"/>
                <w:szCs w:val="24"/>
                <w:lang w:eastAsia="ru-RU"/>
              </w:rPr>
              <w:t>Аппликация (из скатанных комочков</w:t>
            </w:r>
          </w:p>
          <w:p w:rsidR="008D6228" w:rsidRPr="00B923FF" w:rsidRDefault="008D6228" w:rsidP="003338EC">
            <w:pPr>
              <w:spacing w:after="240"/>
              <w:rPr>
                <w:rFonts w:ascii="Times New Roman" w:eastAsia="Times New Roman" w:hAnsi="Times New Roman" w:cs="Times New Roman"/>
                <w:sz w:val="24"/>
                <w:szCs w:val="24"/>
                <w:lang w:eastAsia="ru-RU"/>
              </w:rPr>
            </w:pPr>
            <w:r w:rsidRPr="00B923FF">
              <w:rPr>
                <w:rFonts w:ascii="Times New Roman" w:eastAsia="Times New Roman" w:hAnsi="Times New Roman" w:cs="Times New Roman"/>
                <w:sz w:val="24"/>
                <w:szCs w:val="24"/>
                <w:lang w:eastAsia="ru-RU"/>
              </w:rPr>
              <w:t>салфеток)</w:t>
            </w:r>
          </w:p>
        </w:tc>
        <w:tc>
          <w:tcPr>
            <w:tcW w:w="2435" w:type="dxa"/>
          </w:tcPr>
          <w:p w:rsidR="008D6228" w:rsidRPr="00B923FF" w:rsidRDefault="008D6228" w:rsidP="003338E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Упражнять в сминании</w:t>
            </w:r>
            <w:r w:rsidRPr="00B923FF">
              <w:rPr>
                <w:rFonts w:ascii="Times New Roman" w:eastAsia="Times New Roman" w:hAnsi="Times New Roman" w:cs="Times New Roman"/>
                <w:sz w:val="24"/>
                <w:szCs w:val="24"/>
                <w:lang w:eastAsia="ru-RU"/>
              </w:rPr>
              <w:t xml:space="preserve"> пальцами салфетки в крепкие маленькие ко</w:t>
            </w:r>
            <w:r>
              <w:rPr>
                <w:rFonts w:ascii="Times New Roman" w:eastAsia="Times New Roman" w:hAnsi="Times New Roman" w:cs="Times New Roman"/>
                <w:sz w:val="24"/>
                <w:szCs w:val="24"/>
                <w:lang w:eastAsia="ru-RU"/>
              </w:rPr>
              <w:t xml:space="preserve">мочки, работать самостоятельно, </w:t>
            </w:r>
            <w:r w:rsidRPr="00B923FF">
              <w:rPr>
                <w:rFonts w:ascii="Times New Roman" w:eastAsia="Times New Roman" w:hAnsi="Times New Roman" w:cs="Times New Roman"/>
                <w:sz w:val="24"/>
                <w:szCs w:val="24"/>
                <w:lang w:eastAsia="ru-RU"/>
              </w:rPr>
              <w:t>аккуратно. Развивать мелкую пальчиковую моторику руки, ловкость, усидчивость.</w:t>
            </w:r>
          </w:p>
        </w:tc>
        <w:tc>
          <w:tcPr>
            <w:tcW w:w="2077" w:type="dxa"/>
          </w:tcPr>
          <w:p w:rsidR="008D6228" w:rsidRPr="00B923FF" w:rsidRDefault="008D6228" w:rsidP="003338EC">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«Снегирь»</w:t>
            </w:r>
          </w:p>
        </w:tc>
        <w:tc>
          <w:tcPr>
            <w:tcW w:w="1527"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1</w:t>
            </w:r>
          </w:p>
        </w:tc>
      </w:tr>
      <w:tr w:rsidR="008D6228" w:rsidTr="003338EC">
        <w:tc>
          <w:tcPr>
            <w:tcW w:w="490"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13</w:t>
            </w:r>
          </w:p>
        </w:tc>
        <w:tc>
          <w:tcPr>
            <w:tcW w:w="1672"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Декабрь</w:t>
            </w:r>
          </w:p>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«Новогодний праздник»</w:t>
            </w:r>
          </w:p>
        </w:tc>
        <w:tc>
          <w:tcPr>
            <w:tcW w:w="1852" w:type="dxa"/>
          </w:tcPr>
          <w:p w:rsidR="008D6228" w:rsidRPr="00B923FF" w:rsidRDefault="008D6228" w:rsidP="003338EC">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новогодней игрушки</w:t>
            </w:r>
          </w:p>
        </w:tc>
        <w:tc>
          <w:tcPr>
            <w:tcW w:w="2435" w:type="dxa"/>
          </w:tcPr>
          <w:p w:rsidR="008D6228" w:rsidRPr="00B923FF" w:rsidRDefault="008D6228" w:rsidP="003338EC">
            <w:pPr>
              <w:rPr>
                <w:rFonts w:ascii="Times New Roman" w:eastAsia="Times New Roman" w:hAnsi="Times New Roman" w:cs="Times New Roman"/>
                <w:sz w:val="24"/>
                <w:szCs w:val="24"/>
                <w:lang w:eastAsia="ru-RU"/>
              </w:rPr>
            </w:pPr>
            <w:r w:rsidRPr="00B923FF">
              <w:rPr>
                <w:rFonts w:ascii="Times New Roman" w:eastAsia="Times New Roman" w:hAnsi="Times New Roman" w:cs="Times New Roman"/>
                <w:sz w:val="24"/>
                <w:szCs w:val="24"/>
                <w:lang w:eastAsia="ru-RU"/>
              </w:rPr>
              <w:t>Развивать воображение, мышление, творческие способности</w:t>
            </w:r>
          </w:p>
        </w:tc>
        <w:tc>
          <w:tcPr>
            <w:tcW w:w="2077" w:type="dxa"/>
          </w:tcPr>
          <w:p w:rsidR="008D6228" w:rsidRPr="00B923FF" w:rsidRDefault="008D6228" w:rsidP="003338EC">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«Елочная игрушка»</w:t>
            </w:r>
          </w:p>
        </w:tc>
        <w:tc>
          <w:tcPr>
            <w:tcW w:w="1527"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1</w:t>
            </w:r>
          </w:p>
        </w:tc>
      </w:tr>
      <w:tr w:rsidR="008D6228" w:rsidTr="003338EC">
        <w:tc>
          <w:tcPr>
            <w:tcW w:w="490"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lastRenderedPageBreak/>
              <w:t>14</w:t>
            </w:r>
          </w:p>
        </w:tc>
        <w:tc>
          <w:tcPr>
            <w:tcW w:w="1672"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Январь</w:t>
            </w:r>
          </w:p>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«Игрушки»</w:t>
            </w:r>
          </w:p>
        </w:tc>
        <w:tc>
          <w:tcPr>
            <w:tcW w:w="1852" w:type="dxa"/>
          </w:tcPr>
          <w:p w:rsidR="008D6228" w:rsidRDefault="008D6228" w:rsidP="003338EC">
            <w:pPr>
              <w:spacing w:after="240"/>
              <w:rPr>
                <w:rFonts w:ascii="Times New Roman" w:eastAsia="Times New Roman" w:hAnsi="Times New Roman" w:cs="Times New Roman"/>
                <w:sz w:val="24"/>
                <w:szCs w:val="24"/>
                <w:lang w:eastAsia="ru-RU"/>
              </w:rPr>
            </w:pPr>
            <w:r w:rsidRPr="00B923FF">
              <w:rPr>
                <w:rFonts w:ascii="Times New Roman" w:eastAsia="Times New Roman" w:hAnsi="Times New Roman" w:cs="Times New Roman"/>
                <w:sz w:val="24"/>
                <w:szCs w:val="24"/>
                <w:lang w:eastAsia="ru-RU"/>
              </w:rPr>
              <w:t>Рисование по точкам.</w:t>
            </w:r>
          </w:p>
        </w:tc>
        <w:tc>
          <w:tcPr>
            <w:tcW w:w="2435" w:type="dxa"/>
          </w:tcPr>
          <w:p w:rsidR="008D6228" w:rsidRPr="00B923FF" w:rsidRDefault="008D6228" w:rsidP="003338EC">
            <w:pPr>
              <w:rPr>
                <w:rFonts w:ascii="Times New Roman" w:eastAsia="Times New Roman" w:hAnsi="Times New Roman" w:cs="Times New Roman"/>
                <w:sz w:val="24"/>
                <w:szCs w:val="24"/>
                <w:lang w:eastAsia="ru-RU"/>
              </w:rPr>
            </w:pPr>
            <w:r w:rsidRPr="00B923FF">
              <w:rPr>
                <w:rFonts w:ascii="Times New Roman" w:eastAsia="Times New Roman" w:hAnsi="Times New Roman" w:cs="Times New Roman"/>
                <w:sz w:val="24"/>
                <w:szCs w:val="24"/>
                <w:lang w:eastAsia="ru-RU"/>
              </w:rPr>
              <w:t>Учить детей соединять линии по точкам, регулировать силу нажима, развивать глазомер, моторику руки.</w:t>
            </w:r>
          </w:p>
        </w:tc>
        <w:tc>
          <w:tcPr>
            <w:tcW w:w="2077" w:type="dxa"/>
          </w:tcPr>
          <w:p w:rsidR="008D6228" w:rsidRDefault="008D6228" w:rsidP="003338EC">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«Моя любимая игрушка»</w:t>
            </w:r>
          </w:p>
        </w:tc>
        <w:tc>
          <w:tcPr>
            <w:tcW w:w="1527"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1</w:t>
            </w:r>
          </w:p>
        </w:tc>
      </w:tr>
      <w:tr w:rsidR="008D6228" w:rsidTr="003338EC">
        <w:tc>
          <w:tcPr>
            <w:tcW w:w="490"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15</w:t>
            </w:r>
          </w:p>
        </w:tc>
        <w:tc>
          <w:tcPr>
            <w:tcW w:w="1672"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Январь</w:t>
            </w:r>
          </w:p>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«Мебель»</w:t>
            </w:r>
          </w:p>
        </w:tc>
        <w:tc>
          <w:tcPr>
            <w:tcW w:w="1852" w:type="dxa"/>
          </w:tcPr>
          <w:p w:rsidR="008D6228" w:rsidRDefault="008D6228" w:rsidP="003338EC">
            <w:pPr>
              <w:spacing w:after="240"/>
              <w:rPr>
                <w:rFonts w:ascii="Times New Roman" w:eastAsia="Times New Roman" w:hAnsi="Times New Roman" w:cs="Times New Roman"/>
                <w:sz w:val="24"/>
                <w:szCs w:val="24"/>
                <w:lang w:eastAsia="ru-RU"/>
              </w:rPr>
            </w:pPr>
            <w:r w:rsidRPr="00B923FF">
              <w:rPr>
                <w:rFonts w:ascii="Times New Roman" w:eastAsia="Times New Roman" w:hAnsi="Times New Roman" w:cs="Times New Roman"/>
                <w:sz w:val="24"/>
                <w:szCs w:val="24"/>
                <w:lang w:eastAsia="ru-RU"/>
              </w:rPr>
              <w:t>Штриховка</w:t>
            </w:r>
          </w:p>
        </w:tc>
        <w:tc>
          <w:tcPr>
            <w:tcW w:w="2435" w:type="dxa"/>
          </w:tcPr>
          <w:p w:rsidR="008D6228" w:rsidRPr="00B923FF" w:rsidRDefault="008D6228" w:rsidP="003338EC">
            <w:pPr>
              <w:rPr>
                <w:rFonts w:ascii="Times New Roman" w:eastAsia="Times New Roman" w:hAnsi="Times New Roman" w:cs="Times New Roman"/>
                <w:sz w:val="24"/>
                <w:szCs w:val="24"/>
                <w:lang w:eastAsia="ru-RU"/>
              </w:rPr>
            </w:pPr>
            <w:r w:rsidRPr="00B923FF">
              <w:rPr>
                <w:rFonts w:ascii="Times New Roman" w:eastAsia="Times New Roman" w:hAnsi="Times New Roman" w:cs="Times New Roman"/>
                <w:sz w:val="24"/>
                <w:szCs w:val="24"/>
                <w:lang w:eastAsia="ru-RU"/>
              </w:rPr>
              <w:t>Учить выполнять штриховку (слева - направо) (сверху – вниз) безотрывно. Развивать графические навыки, глазомер.</w:t>
            </w:r>
          </w:p>
        </w:tc>
        <w:tc>
          <w:tcPr>
            <w:tcW w:w="2077" w:type="dxa"/>
          </w:tcPr>
          <w:p w:rsidR="008D6228" w:rsidRDefault="008D6228" w:rsidP="003338EC">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 мебели (стул, стол..)»</w:t>
            </w:r>
          </w:p>
        </w:tc>
        <w:tc>
          <w:tcPr>
            <w:tcW w:w="1527"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1</w:t>
            </w:r>
          </w:p>
        </w:tc>
      </w:tr>
      <w:tr w:rsidR="008D6228" w:rsidTr="003338EC">
        <w:tc>
          <w:tcPr>
            <w:tcW w:w="490"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16</w:t>
            </w:r>
          </w:p>
        </w:tc>
        <w:tc>
          <w:tcPr>
            <w:tcW w:w="1672"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Январь</w:t>
            </w:r>
          </w:p>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«Посуда»</w:t>
            </w:r>
          </w:p>
        </w:tc>
        <w:tc>
          <w:tcPr>
            <w:tcW w:w="1852" w:type="dxa"/>
          </w:tcPr>
          <w:p w:rsidR="008D6228" w:rsidRPr="00B923FF" w:rsidRDefault="008D6228" w:rsidP="003338EC">
            <w:pPr>
              <w:spacing w:after="240"/>
              <w:rPr>
                <w:rFonts w:ascii="Times New Roman" w:eastAsia="Times New Roman" w:hAnsi="Times New Roman" w:cs="Times New Roman"/>
                <w:sz w:val="24"/>
                <w:szCs w:val="24"/>
                <w:lang w:eastAsia="ru-RU"/>
              </w:rPr>
            </w:pPr>
            <w:r w:rsidRPr="00B923FF">
              <w:rPr>
                <w:rFonts w:ascii="Times New Roman" w:eastAsia="Times New Roman" w:hAnsi="Times New Roman" w:cs="Times New Roman"/>
                <w:sz w:val="24"/>
                <w:szCs w:val="24"/>
                <w:lang w:eastAsia="ru-RU"/>
              </w:rPr>
              <w:t>Выкладывание рисунка из геометрических фигур</w:t>
            </w:r>
          </w:p>
        </w:tc>
        <w:tc>
          <w:tcPr>
            <w:tcW w:w="2435" w:type="dxa"/>
          </w:tcPr>
          <w:p w:rsidR="008D6228" w:rsidRPr="00B923FF" w:rsidRDefault="008D6228" w:rsidP="003338E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Учить выкладывать предмет посуды</w:t>
            </w:r>
            <w:r w:rsidRPr="00B923FF">
              <w:rPr>
                <w:rFonts w:ascii="Times New Roman" w:eastAsia="Times New Roman" w:hAnsi="Times New Roman" w:cs="Times New Roman"/>
                <w:sz w:val="24"/>
                <w:szCs w:val="24"/>
                <w:lang w:eastAsia="ru-RU"/>
              </w:rPr>
              <w:t xml:space="preserve"> из геометрических фигур по схеме, развивать мышление, воображение, творчество</w:t>
            </w:r>
          </w:p>
        </w:tc>
        <w:tc>
          <w:tcPr>
            <w:tcW w:w="2077" w:type="dxa"/>
          </w:tcPr>
          <w:p w:rsidR="008D6228" w:rsidRDefault="008D6228" w:rsidP="003338EC">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«Кофейник»</w:t>
            </w:r>
          </w:p>
        </w:tc>
        <w:tc>
          <w:tcPr>
            <w:tcW w:w="1527"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1</w:t>
            </w:r>
          </w:p>
        </w:tc>
      </w:tr>
      <w:tr w:rsidR="008D6228" w:rsidTr="003338EC">
        <w:tc>
          <w:tcPr>
            <w:tcW w:w="490"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17</w:t>
            </w:r>
          </w:p>
        </w:tc>
        <w:tc>
          <w:tcPr>
            <w:tcW w:w="1672"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Январь</w:t>
            </w:r>
          </w:p>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«Продукты питания»</w:t>
            </w:r>
          </w:p>
        </w:tc>
        <w:tc>
          <w:tcPr>
            <w:tcW w:w="1852" w:type="dxa"/>
          </w:tcPr>
          <w:p w:rsidR="008D6228" w:rsidRPr="00B923FF" w:rsidRDefault="008D6228" w:rsidP="003338EC">
            <w:pPr>
              <w:spacing w:after="240"/>
              <w:rPr>
                <w:rFonts w:ascii="Times New Roman" w:eastAsia="Times New Roman" w:hAnsi="Times New Roman" w:cs="Times New Roman"/>
                <w:sz w:val="24"/>
                <w:szCs w:val="24"/>
                <w:lang w:eastAsia="ru-RU"/>
              </w:rPr>
            </w:pPr>
            <w:r w:rsidRPr="00B923FF">
              <w:rPr>
                <w:rFonts w:ascii="Times New Roman" w:eastAsia="Times New Roman" w:hAnsi="Times New Roman" w:cs="Times New Roman"/>
                <w:sz w:val="24"/>
                <w:szCs w:val="24"/>
                <w:lang w:eastAsia="ru-RU"/>
              </w:rPr>
              <w:t>Аппликация (из скатанных комочков</w:t>
            </w:r>
            <w:r>
              <w:rPr>
                <w:rFonts w:ascii="Times New Roman" w:eastAsia="Times New Roman" w:hAnsi="Times New Roman" w:cs="Times New Roman"/>
                <w:sz w:val="24"/>
                <w:szCs w:val="24"/>
                <w:lang w:eastAsia="ru-RU"/>
              </w:rPr>
              <w:t xml:space="preserve"> пластилина</w:t>
            </w:r>
            <w:r w:rsidRPr="00B923FF">
              <w:rPr>
                <w:rFonts w:ascii="Times New Roman" w:eastAsia="Times New Roman" w:hAnsi="Times New Roman" w:cs="Times New Roman"/>
                <w:sz w:val="24"/>
                <w:szCs w:val="24"/>
                <w:lang w:eastAsia="ru-RU"/>
              </w:rPr>
              <w:t>)</w:t>
            </w:r>
          </w:p>
        </w:tc>
        <w:tc>
          <w:tcPr>
            <w:tcW w:w="2435" w:type="dxa"/>
          </w:tcPr>
          <w:p w:rsidR="008D6228" w:rsidRPr="00B923FF" w:rsidRDefault="008D6228" w:rsidP="003338EC">
            <w:pPr>
              <w:spacing w:after="240"/>
              <w:rPr>
                <w:rFonts w:ascii="Times New Roman" w:eastAsia="Times New Roman" w:hAnsi="Times New Roman" w:cs="Times New Roman"/>
                <w:sz w:val="24"/>
                <w:szCs w:val="24"/>
                <w:lang w:eastAsia="ru-RU"/>
              </w:rPr>
            </w:pPr>
            <w:r w:rsidRPr="00B923FF">
              <w:rPr>
                <w:rFonts w:ascii="Times New Roman" w:eastAsia="Times New Roman" w:hAnsi="Times New Roman" w:cs="Times New Roman"/>
                <w:sz w:val="24"/>
                <w:szCs w:val="24"/>
                <w:lang w:eastAsia="ru-RU"/>
              </w:rPr>
              <w:t>Учить сминать пальцами салфетки в крепкие маленькие комочки, работать самостоятельно,</w:t>
            </w:r>
            <w:r>
              <w:rPr>
                <w:rFonts w:ascii="Times New Roman" w:eastAsia="Times New Roman" w:hAnsi="Times New Roman" w:cs="Times New Roman"/>
                <w:sz w:val="24"/>
                <w:szCs w:val="24"/>
                <w:lang w:eastAsia="ru-RU"/>
              </w:rPr>
              <w:t xml:space="preserve"> </w:t>
            </w:r>
            <w:r w:rsidRPr="00B923FF">
              <w:rPr>
                <w:rFonts w:ascii="Times New Roman" w:eastAsia="Times New Roman" w:hAnsi="Times New Roman" w:cs="Times New Roman"/>
                <w:sz w:val="24"/>
                <w:szCs w:val="24"/>
                <w:lang w:eastAsia="ru-RU"/>
              </w:rPr>
              <w:t>аккуратно. Развивать мелкую пальчиковую моторику руки, ловкость, усидчивость.</w:t>
            </w:r>
          </w:p>
        </w:tc>
        <w:tc>
          <w:tcPr>
            <w:tcW w:w="2077" w:type="dxa"/>
          </w:tcPr>
          <w:p w:rsidR="008D6228" w:rsidRDefault="008D6228" w:rsidP="003338EC">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«Пирожное»</w:t>
            </w:r>
          </w:p>
        </w:tc>
        <w:tc>
          <w:tcPr>
            <w:tcW w:w="1527"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1</w:t>
            </w:r>
          </w:p>
        </w:tc>
      </w:tr>
      <w:tr w:rsidR="008D6228" w:rsidTr="003338EC">
        <w:tc>
          <w:tcPr>
            <w:tcW w:w="490"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18</w:t>
            </w:r>
          </w:p>
        </w:tc>
        <w:tc>
          <w:tcPr>
            <w:tcW w:w="1672"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Февраль</w:t>
            </w:r>
          </w:p>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 xml:space="preserve">«Домашние животные», </w:t>
            </w:r>
          </w:p>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«Домашние птицы»</w:t>
            </w:r>
          </w:p>
        </w:tc>
        <w:tc>
          <w:tcPr>
            <w:tcW w:w="1852" w:type="dxa"/>
          </w:tcPr>
          <w:p w:rsidR="008D6228" w:rsidRPr="00B923FF" w:rsidRDefault="008D6228" w:rsidP="003338EC">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с природным материалом</w:t>
            </w:r>
          </w:p>
        </w:tc>
        <w:tc>
          <w:tcPr>
            <w:tcW w:w="2435" w:type="dxa"/>
          </w:tcPr>
          <w:p w:rsidR="008D6228" w:rsidRPr="00B923FF" w:rsidRDefault="008D6228" w:rsidP="003338EC">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Учить создавать образ животного с использованием предложенного природного материала; развивать творческие способности, мелкие мышцы пальцев.</w:t>
            </w:r>
          </w:p>
        </w:tc>
        <w:tc>
          <w:tcPr>
            <w:tcW w:w="2077" w:type="dxa"/>
          </w:tcPr>
          <w:p w:rsidR="008D6228" w:rsidRDefault="008D6228" w:rsidP="003338EC">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«Поросёнок», </w:t>
            </w:r>
          </w:p>
          <w:p w:rsidR="008D6228" w:rsidRDefault="008D6228" w:rsidP="003338EC">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«Курица с цыплятами»</w:t>
            </w:r>
          </w:p>
        </w:tc>
        <w:tc>
          <w:tcPr>
            <w:tcW w:w="1527"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2</w:t>
            </w:r>
          </w:p>
        </w:tc>
      </w:tr>
      <w:tr w:rsidR="008D6228" w:rsidTr="003338EC">
        <w:tc>
          <w:tcPr>
            <w:tcW w:w="490"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19</w:t>
            </w:r>
          </w:p>
        </w:tc>
        <w:tc>
          <w:tcPr>
            <w:tcW w:w="1672"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Февраль</w:t>
            </w:r>
          </w:p>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«Праздник пап»</w:t>
            </w:r>
          </w:p>
        </w:tc>
        <w:tc>
          <w:tcPr>
            <w:tcW w:w="1852" w:type="dxa"/>
          </w:tcPr>
          <w:p w:rsidR="008D6228" w:rsidRPr="00B923FF" w:rsidRDefault="008D6228" w:rsidP="003338EC">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подарков для пап</w:t>
            </w:r>
          </w:p>
        </w:tc>
        <w:tc>
          <w:tcPr>
            <w:tcW w:w="2435" w:type="dxa"/>
          </w:tcPr>
          <w:p w:rsidR="008D6228" w:rsidRPr="00B923FF" w:rsidRDefault="008D6228" w:rsidP="003338EC">
            <w:pPr>
              <w:spacing w:after="240"/>
              <w:rPr>
                <w:rFonts w:ascii="Times New Roman" w:eastAsia="Times New Roman" w:hAnsi="Times New Roman" w:cs="Times New Roman"/>
                <w:sz w:val="24"/>
                <w:szCs w:val="24"/>
                <w:lang w:eastAsia="ru-RU"/>
              </w:rPr>
            </w:pPr>
            <w:r w:rsidRPr="00B923FF">
              <w:rPr>
                <w:rFonts w:ascii="Times New Roman" w:eastAsia="Times New Roman" w:hAnsi="Times New Roman" w:cs="Times New Roman"/>
                <w:sz w:val="24"/>
                <w:szCs w:val="24"/>
                <w:lang w:eastAsia="ru-RU"/>
              </w:rPr>
              <w:t>Развивать воображение, мышление, творческие способности</w:t>
            </w:r>
          </w:p>
        </w:tc>
        <w:tc>
          <w:tcPr>
            <w:tcW w:w="2077" w:type="dxa"/>
          </w:tcPr>
          <w:p w:rsidR="008D6228" w:rsidRDefault="008D6228" w:rsidP="003338EC">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«Сувенир для папы»</w:t>
            </w:r>
          </w:p>
        </w:tc>
        <w:tc>
          <w:tcPr>
            <w:tcW w:w="1527"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1</w:t>
            </w:r>
          </w:p>
        </w:tc>
      </w:tr>
      <w:tr w:rsidR="008D6228" w:rsidTr="003338EC">
        <w:tc>
          <w:tcPr>
            <w:tcW w:w="490"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lastRenderedPageBreak/>
              <w:t>20</w:t>
            </w:r>
          </w:p>
        </w:tc>
        <w:tc>
          <w:tcPr>
            <w:tcW w:w="1672"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Февраль</w:t>
            </w:r>
          </w:p>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«Зоопарк»</w:t>
            </w:r>
          </w:p>
        </w:tc>
        <w:tc>
          <w:tcPr>
            <w:tcW w:w="1852" w:type="dxa"/>
          </w:tcPr>
          <w:p w:rsidR="008D6228" w:rsidRPr="00B923FF" w:rsidRDefault="008D6228" w:rsidP="003338EC">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с природным материалом</w:t>
            </w:r>
          </w:p>
        </w:tc>
        <w:tc>
          <w:tcPr>
            <w:tcW w:w="2435" w:type="dxa"/>
          </w:tcPr>
          <w:p w:rsidR="008D6228" w:rsidRPr="00B923FF" w:rsidRDefault="008D6228" w:rsidP="003338EC">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Учить создавать образ животного с использованием предложенного природного материала; развивать творческие способности, мелкие мышцы пальцев.</w:t>
            </w:r>
          </w:p>
        </w:tc>
        <w:tc>
          <w:tcPr>
            <w:tcW w:w="2077" w:type="dxa"/>
          </w:tcPr>
          <w:p w:rsidR="008D6228" w:rsidRDefault="008D6228" w:rsidP="003338EC">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«Животное жарких стран»</w:t>
            </w:r>
          </w:p>
        </w:tc>
        <w:tc>
          <w:tcPr>
            <w:tcW w:w="1527"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1</w:t>
            </w:r>
          </w:p>
        </w:tc>
      </w:tr>
      <w:tr w:rsidR="008D6228" w:rsidTr="003338EC">
        <w:tc>
          <w:tcPr>
            <w:tcW w:w="490"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21</w:t>
            </w:r>
          </w:p>
        </w:tc>
        <w:tc>
          <w:tcPr>
            <w:tcW w:w="1672"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Март</w:t>
            </w:r>
          </w:p>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«Праздник мам»</w:t>
            </w:r>
          </w:p>
        </w:tc>
        <w:tc>
          <w:tcPr>
            <w:tcW w:w="1852" w:type="dxa"/>
          </w:tcPr>
          <w:p w:rsidR="008D6228" w:rsidRDefault="008D6228" w:rsidP="003338EC">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подарков для мам</w:t>
            </w:r>
          </w:p>
        </w:tc>
        <w:tc>
          <w:tcPr>
            <w:tcW w:w="2435" w:type="dxa"/>
          </w:tcPr>
          <w:p w:rsidR="008D6228" w:rsidRDefault="008D6228" w:rsidP="003338EC">
            <w:pPr>
              <w:spacing w:after="240"/>
              <w:rPr>
                <w:rFonts w:ascii="Times New Roman" w:eastAsia="Times New Roman" w:hAnsi="Times New Roman" w:cs="Times New Roman"/>
                <w:sz w:val="24"/>
                <w:szCs w:val="24"/>
                <w:lang w:eastAsia="ru-RU"/>
              </w:rPr>
            </w:pPr>
            <w:r w:rsidRPr="00B923FF">
              <w:rPr>
                <w:rFonts w:ascii="Times New Roman" w:eastAsia="Times New Roman" w:hAnsi="Times New Roman" w:cs="Times New Roman"/>
                <w:sz w:val="24"/>
                <w:szCs w:val="24"/>
                <w:lang w:eastAsia="ru-RU"/>
              </w:rPr>
              <w:t>Развивать воображение, мышление, творческие способности</w:t>
            </w:r>
          </w:p>
        </w:tc>
        <w:tc>
          <w:tcPr>
            <w:tcW w:w="2077" w:type="dxa"/>
          </w:tcPr>
          <w:p w:rsidR="008D6228" w:rsidRDefault="008D6228" w:rsidP="003338EC">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«Подарок для мамы»</w:t>
            </w:r>
          </w:p>
        </w:tc>
        <w:tc>
          <w:tcPr>
            <w:tcW w:w="1527"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1</w:t>
            </w:r>
          </w:p>
        </w:tc>
      </w:tr>
      <w:tr w:rsidR="008D6228" w:rsidTr="003338EC">
        <w:tc>
          <w:tcPr>
            <w:tcW w:w="490"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22</w:t>
            </w:r>
          </w:p>
        </w:tc>
        <w:tc>
          <w:tcPr>
            <w:tcW w:w="1672"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Март</w:t>
            </w:r>
          </w:p>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«Весна»</w:t>
            </w:r>
          </w:p>
        </w:tc>
        <w:tc>
          <w:tcPr>
            <w:tcW w:w="1852" w:type="dxa"/>
          </w:tcPr>
          <w:p w:rsidR="008D6228" w:rsidRDefault="008D6228" w:rsidP="003338EC">
            <w:pPr>
              <w:spacing w:after="240"/>
              <w:rPr>
                <w:rFonts w:ascii="Times New Roman" w:eastAsia="Times New Roman" w:hAnsi="Times New Roman" w:cs="Times New Roman"/>
                <w:sz w:val="24"/>
                <w:szCs w:val="24"/>
                <w:lang w:eastAsia="ru-RU"/>
              </w:rPr>
            </w:pPr>
            <w:r w:rsidRPr="00B923FF">
              <w:rPr>
                <w:rFonts w:ascii="Times New Roman" w:eastAsia="Times New Roman" w:hAnsi="Times New Roman" w:cs="Times New Roman"/>
                <w:sz w:val="24"/>
                <w:szCs w:val="24"/>
                <w:lang w:eastAsia="ru-RU"/>
              </w:rPr>
              <w:t>Игры со шнуровкой</w:t>
            </w:r>
          </w:p>
        </w:tc>
        <w:tc>
          <w:tcPr>
            <w:tcW w:w="2435" w:type="dxa"/>
          </w:tcPr>
          <w:p w:rsidR="008D6228" w:rsidRDefault="008D6228" w:rsidP="003338EC">
            <w:pPr>
              <w:spacing w:after="240"/>
              <w:rPr>
                <w:rFonts w:ascii="Times New Roman" w:eastAsia="Times New Roman" w:hAnsi="Times New Roman" w:cs="Times New Roman"/>
                <w:sz w:val="24"/>
                <w:szCs w:val="24"/>
                <w:lang w:eastAsia="ru-RU"/>
              </w:rPr>
            </w:pPr>
            <w:r w:rsidRPr="00B923FF">
              <w:rPr>
                <w:rFonts w:ascii="Times New Roman" w:eastAsia="Times New Roman" w:hAnsi="Times New Roman" w:cs="Times New Roman"/>
                <w:sz w:val="24"/>
                <w:szCs w:val="24"/>
                <w:lang w:eastAsia="ru-RU"/>
              </w:rPr>
              <w:t xml:space="preserve">Упражнять в </w:t>
            </w:r>
            <w:r>
              <w:rPr>
                <w:rFonts w:ascii="Times New Roman" w:eastAsia="Times New Roman" w:hAnsi="Times New Roman" w:cs="Times New Roman"/>
                <w:sz w:val="24"/>
                <w:szCs w:val="24"/>
                <w:lang w:eastAsia="ru-RU"/>
              </w:rPr>
              <w:t xml:space="preserve">продевании шнурка в пазы, в </w:t>
            </w:r>
            <w:r w:rsidRPr="00B923FF">
              <w:rPr>
                <w:rFonts w:ascii="Times New Roman" w:eastAsia="Times New Roman" w:hAnsi="Times New Roman" w:cs="Times New Roman"/>
                <w:sz w:val="24"/>
                <w:szCs w:val="24"/>
                <w:lang w:eastAsia="ru-RU"/>
              </w:rPr>
              <w:t>завязывании шнурка бантиком.</w:t>
            </w:r>
          </w:p>
        </w:tc>
        <w:tc>
          <w:tcPr>
            <w:tcW w:w="2077" w:type="dxa"/>
          </w:tcPr>
          <w:p w:rsidR="008D6228" w:rsidRDefault="008D6228" w:rsidP="003338EC">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«Рисуем шнурком»</w:t>
            </w:r>
          </w:p>
        </w:tc>
        <w:tc>
          <w:tcPr>
            <w:tcW w:w="1527"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1</w:t>
            </w:r>
          </w:p>
        </w:tc>
      </w:tr>
      <w:tr w:rsidR="008D6228" w:rsidTr="003338EC">
        <w:tc>
          <w:tcPr>
            <w:tcW w:w="490"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23</w:t>
            </w:r>
          </w:p>
        </w:tc>
        <w:tc>
          <w:tcPr>
            <w:tcW w:w="1672"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Март</w:t>
            </w:r>
          </w:p>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«Дикие животные»</w:t>
            </w:r>
          </w:p>
        </w:tc>
        <w:tc>
          <w:tcPr>
            <w:tcW w:w="1852" w:type="dxa"/>
          </w:tcPr>
          <w:p w:rsidR="008D6228" w:rsidRPr="00B923FF" w:rsidRDefault="008D6228" w:rsidP="003338EC">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из семечек</w:t>
            </w:r>
            <w:r w:rsidRPr="00B923FF">
              <w:rPr>
                <w:rFonts w:ascii="Times New Roman" w:eastAsia="Times New Roman" w:hAnsi="Times New Roman" w:cs="Times New Roman"/>
                <w:sz w:val="24"/>
                <w:szCs w:val="24"/>
                <w:lang w:eastAsia="ru-RU"/>
              </w:rPr>
              <w:t xml:space="preserve"> на пластилиновой основе</w:t>
            </w:r>
          </w:p>
        </w:tc>
        <w:tc>
          <w:tcPr>
            <w:tcW w:w="2435" w:type="dxa"/>
          </w:tcPr>
          <w:p w:rsidR="008D6228" w:rsidRPr="00B923FF" w:rsidRDefault="008D6228" w:rsidP="003338EC">
            <w:pPr>
              <w:spacing w:after="240"/>
              <w:rPr>
                <w:rFonts w:ascii="Times New Roman" w:eastAsia="Times New Roman" w:hAnsi="Times New Roman" w:cs="Times New Roman"/>
                <w:sz w:val="24"/>
                <w:szCs w:val="24"/>
                <w:lang w:eastAsia="ru-RU"/>
              </w:rPr>
            </w:pPr>
            <w:r w:rsidRPr="00B923FF">
              <w:rPr>
                <w:rFonts w:ascii="Times New Roman" w:eastAsia="Times New Roman" w:hAnsi="Times New Roman" w:cs="Times New Roman"/>
                <w:sz w:val="24"/>
                <w:szCs w:val="24"/>
                <w:lang w:eastAsia="ru-RU"/>
              </w:rPr>
              <w:t>Развивать зрительно - моторную координацию, зрительный анализ и синтез, логику, воображение, внимание, усидчивость.</w:t>
            </w:r>
          </w:p>
        </w:tc>
        <w:tc>
          <w:tcPr>
            <w:tcW w:w="2077" w:type="dxa"/>
          </w:tcPr>
          <w:p w:rsidR="008D6228" w:rsidRDefault="008D6228" w:rsidP="003338EC">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«Ёжик»</w:t>
            </w:r>
          </w:p>
        </w:tc>
        <w:tc>
          <w:tcPr>
            <w:tcW w:w="1527"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1</w:t>
            </w:r>
          </w:p>
        </w:tc>
      </w:tr>
      <w:tr w:rsidR="008D6228" w:rsidTr="003338EC">
        <w:tc>
          <w:tcPr>
            <w:tcW w:w="490"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24</w:t>
            </w:r>
          </w:p>
        </w:tc>
        <w:tc>
          <w:tcPr>
            <w:tcW w:w="1672"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Март</w:t>
            </w:r>
          </w:p>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«Инструменты»</w:t>
            </w:r>
          </w:p>
        </w:tc>
        <w:tc>
          <w:tcPr>
            <w:tcW w:w="1852" w:type="dxa"/>
          </w:tcPr>
          <w:p w:rsidR="008D6228" w:rsidRPr="00B923FF" w:rsidRDefault="008D6228" w:rsidP="003338EC">
            <w:pPr>
              <w:spacing w:after="240"/>
              <w:rPr>
                <w:rFonts w:ascii="Times New Roman" w:eastAsia="Times New Roman" w:hAnsi="Times New Roman" w:cs="Times New Roman"/>
                <w:sz w:val="24"/>
                <w:szCs w:val="24"/>
                <w:lang w:eastAsia="ru-RU"/>
              </w:rPr>
            </w:pPr>
            <w:r w:rsidRPr="00B923FF">
              <w:rPr>
                <w:rFonts w:ascii="Times New Roman" w:eastAsia="Times New Roman" w:hAnsi="Times New Roman" w:cs="Times New Roman"/>
                <w:sz w:val="24"/>
                <w:szCs w:val="24"/>
                <w:lang w:eastAsia="ru-RU"/>
              </w:rPr>
              <w:t>Рисование по точкам.</w:t>
            </w:r>
          </w:p>
        </w:tc>
        <w:tc>
          <w:tcPr>
            <w:tcW w:w="2435" w:type="dxa"/>
          </w:tcPr>
          <w:p w:rsidR="008D6228" w:rsidRPr="00B923FF" w:rsidRDefault="008D6228" w:rsidP="003338EC">
            <w:pPr>
              <w:spacing w:after="240"/>
              <w:rPr>
                <w:rFonts w:ascii="Times New Roman" w:eastAsia="Times New Roman" w:hAnsi="Times New Roman" w:cs="Times New Roman"/>
                <w:sz w:val="24"/>
                <w:szCs w:val="24"/>
                <w:lang w:eastAsia="ru-RU"/>
              </w:rPr>
            </w:pPr>
            <w:r w:rsidRPr="00B923FF">
              <w:rPr>
                <w:rFonts w:ascii="Times New Roman" w:eastAsia="Times New Roman" w:hAnsi="Times New Roman" w:cs="Times New Roman"/>
                <w:sz w:val="24"/>
                <w:szCs w:val="24"/>
                <w:lang w:eastAsia="ru-RU"/>
              </w:rPr>
              <w:t>Учить детей соединять линии по точкам, регулировать силу нажима, развивать глазомер, моторику руки.</w:t>
            </w:r>
          </w:p>
        </w:tc>
        <w:tc>
          <w:tcPr>
            <w:tcW w:w="2077" w:type="dxa"/>
          </w:tcPr>
          <w:p w:rsidR="008D6228" w:rsidRDefault="008D6228" w:rsidP="003338EC">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«Инструменты»</w:t>
            </w:r>
          </w:p>
        </w:tc>
        <w:tc>
          <w:tcPr>
            <w:tcW w:w="1527" w:type="dxa"/>
          </w:tcPr>
          <w:p w:rsidR="008D6228" w:rsidRDefault="008D6228" w:rsidP="003338EC">
            <w:pPr>
              <w:spacing w:after="240"/>
              <w:rPr>
                <w:rFonts w:ascii="Tahoma" w:eastAsia="Times New Roman" w:hAnsi="Tahoma" w:cs="Tahoma"/>
                <w:color w:val="464646"/>
                <w:sz w:val="24"/>
                <w:szCs w:val="24"/>
                <w:lang w:eastAsia="ru-RU"/>
              </w:rPr>
            </w:pPr>
          </w:p>
        </w:tc>
      </w:tr>
      <w:tr w:rsidR="008D6228" w:rsidTr="003338EC">
        <w:tc>
          <w:tcPr>
            <w:tcW w:w="490"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25</w:t>
            </w:r>
          </w:p>
        </w:tc>
        <w:tc>
          <w:tcPr>
            <w:tcW w:w="1672"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Апрель</w:t>
            </w:r>
          </w:p>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«Речные рыбы»</w:t>
            </w:r>
          </w:p>
        </w:tc>
        <w:tc>
          <w:tcPr>
            <w:tcW w:w="1852" w:type="dxa"/>
          </w:tcPr>
          <w:p w:rsidR="008D6228" w:rsidRPr="00B923FF" w:rsidRDefault="008D6228" w:rsidP="003338EC">
            <w:pPr>
              <w:spacing w:after="240"/>
              <w:rPr>
                <w:rFonts w:ascii="Times New Roman" w:eastAsia="Times New Roman" w:hAnsi="Times New Roman" w:cs="Times New Roman"/>
                <w:sz w:val="24"/>
                <w:szCs w:val="24"/>
                <w:lang w:eastAsia="ru-RU"/>
              </w:rPr>
            </w:pPr>
            <w:r w:rsidRPr="00B923FF">
              <w:rPr>
                <w:rFonts w:ascii="Times New Roman" w:eastAsia="Times New Roman" w:hAnsi="Times New Roman" w:cs="Times New Roman"/>
                <w:sz w:val="24"/>
                <w:szCs w:val="24"/>
                <w:lang w:eastAsia="ru-RU"/>
              </w:rPr>
              <w:t>Игры с камушками и ракушками</w:t>
            </w:r>
          </w:p>
        </w:tc>
        <w:tc>
          <w:tcPr>
            <w:tcW w:w="2435" w:type="dxa"/>
          </w:tcPr>
          <w:p w:rsidR="008D6228" w:rsidRPr="00B923FF" w:rsidRDefault="008D6228" w:rsidP="003338EC">
            <w:pPr>
              <w:spacing w:after="240"/>
              <w:rPr>
                <w:rFonts w:ascii="Times New Roman" w:eastAsia="Times New Roman" w:hAnsi="Times New Roman" w:cs="Times New Roman"/>
                <w:sz w:val="24"/>
                <w:szCs w:val="24"/>
                <w:lang w:eastAsia="ru-RU"/>
              </w:rPr>
            </w:pPr>
            <w:r w:rsidRPr="00B923FF">
              <w:rPr>
                <w:rFonts w:ascii="Times New Roman" w:eastAsia="Times New Roman" w:hAnsi="Times New Roman" w:cs="Times New Roman"/>
                <w:sz w:val="24"/>
                <w:szCs w:val="24"/>
                <w:lang w:eastAsia="ru-RU"/>
              </w:rPr>
              <w:t>Развивать творчество, фантазию, мышление, мелкую моторику руки.</w:t>
            </w:r>
          </w:p>
        </w:tc>
        <w:tc>
          <w:tcPr>
            <w:tcW w:w="2077" w:type="dxa"/>
          </w:tcPr>
          <w:p w:rsidR="008D6228" w:rsidRDefault="008D6228" w:rsidP="003338EC">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морском дне»</w:t>
            </w:r>
          </w:p>
        </w:tc>
        <w:tc>
          <w:tcPr>
            <w:tcW w:w="1527"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1</w:t>
            </w:r>
          </w:p>
        </w:tc>
      </w:tr>
      <w:tr w:rsidR="008D6228" w:rsidTr="003338EC">
        <w:tc>
          <w:tcPr>
            <w:tcW w:w="490"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26</w:t>
            </w:r>
          </w:p>
        </w:tc>
        <w:tc>
          <w:tcPr>
            <w:tcW w:w="1672"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Апрель</w:t>
            </w:r>
          </w:p>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«Транспорт»</w:t>
            </w:r>
          </w:p>
        </w:tc>
        <w:tc>
          <w:tcPr>
            <w:tcW w:w="1852" w:type="dxa"/>
          </w:tcPr>
          <w:p w:rsidR="008D6228" w:rsidRPr="00B923FF" w:rsidRDefault="008D6228" w:rsidP="003338EC">
            <w:pPr>
              <w:spacing w:after="240"/>
              <w:rPr>
                <w:rFonts w:ascii="Times New Roman" w:eastAsia="Times New Roman" w:hAnsi="Times New Roman" w:cs="Times New Roman"/>
                <w:sz w:val="24"/>
                <w:szCs w:val="24"/>
                <w:lang w:eastAsia="ru-RU"/>
              </w:rPr>
            </w:pPr>
            <w:r w:rsidRPr="00B923FF">
              <w:rPr>
                <w:rFonts w:ascii="Times New Roman" w:eastAsia="Times New Roman" w:hAnsi="Times New Roman" w:cs="Times New Roman"/>
                <w:sz w:val="24"/>
                <w:szCs w:val="24"/>
                <w:lang w:eastAsia="ru-RU"/>
              </w:rPr>
              <w:t>Графические упражнения</w:t>
            </w:r>
          </w:p>
        </w:tc>
        <w:tc>
          <w:tcPr>
            <w:tcW w:w="2435" w:type="dxa"/>
          </w:tcPr>
          <w:p w:rsidR="008D6228" w:rsidRPr="00B923FF" w:rsidRDefault="008D6228" w:rsidP="003338EC">
            <w:pPr>
              <w:spacing w:after="240"/>
              <w:rPr>
                <w:rFonts w:ascii="Times New Roman" w:eastAsia="Times New Roman" w:hAnsi="Times New Roman" w:cs="Times New Roman"/>
                <w:sz w:val="24"/>
                <w:szCs w:val="24"/>
                <w:lang w:eastAsia="ru-RU"/>
              </w:rPr>
            </w:pPr>
            <w:r w:rsidRPr="00B923FF">
              <w:rPr>
                <w:rFonts w:ascii="Times New Roman" w:eastAsia="Times New Roman" w:hAnsi="Times New Roman" w:cs="Times New Roman"/>
                <w:sz w:val="24"/>
                <w:szCs w:val="24"/>
                <w:lang w:eastAsia="ru-RU"/>
              </w:rPr>
              <w:t>Учить</w:t>
            </w:r>
            <w:r>
              <w:rPr>
                <w:rFonts w:ascii="Times New Roman" w:eastAsia="Times New Roman" w:hAnsi="Times New Roman" w:cs="Times New Roman"/>
                <w:sz w:val="24"/>
                <w:szCs w:val="24"/>
                <w:lang w:eastAsia="ru-RU"/>
              </w:rPr>
              <w:t xml:space="preserve"> выкладывать фигуру машины</w:t>
            </w:r>
            <w:r w:rsidRPr="00B923FF">
              <w:rPr>
                <w:rFonts w:ascii="Times New Roman" w:eastAsia="Times New Roman" w:hAnsi="Times New Roman" w:cs="Times New Roman"/>
                <w:sz w:val="24"/>
                <w:szCs w:val="24"/>
                <w:lang w:eastAsia="ru-RU"/>
              </w:rPr>
              <w:t xml:space="preserve"> из геометрических фигур по схеме, развивать мышление, </w:t>
            </w:r>
            <w:r w:rsidRPr="00B923FF">
              <w:rPr>
                <w:rFonts w:ascii="Times New Roman" w:eastAsia="Times New Roman" w:hAnsi="Times New Roman" w:cs="Times New Roman"/>
                <w:sz w:val="24"/>
                <w:szCs w:val="24"/>
                <w:lang w:eastAsia="ru-RU"/>
              </w:rPr>
              <w:lastRenderedPageBreak/>
              <w:t>воображение, творчество.</w:t>
            </w:r>
          </w:p>
        </w:tc>
        <w:tc>
          <w:tcPr>
            <w:tcW w:w="2077" w:type="dxa"/>
          </w:tcPr>
          <w:p w:rsidR="008D6228" w:rsidRDefault="008D6228" w:rsidP="003338EC">
            <w:pPr>
              <w:spacing w:after="240"/>
              <w:rPr>
                <w:rFonts w:ascii="Times New Roman" w:eastAsia="Times New Roman" w:hAnsi="Times New Roman" w:cs="Times New Roman"/>
                <w:sz w:val="24"/>
                <w:szCs w:val="24"/>
                <w:lang w:eastAsia="ru-RU"/>
              </w:rPr>
            </w:pPr>
          </w:p>
          <w:p w:rsidR="008D6228" w:rsidRDefault="008D6228" w:rsidP="003338EC">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«Машина»</w:t>
            </w:r>
          </w:p>
        </w:tc>
        <w:tc>
          <w:tcPr>
            <w:tcW w:w="1527" w:type="dxa"/>
          </w:tcPr>
          <w:p w:rsidR="008D6228" w:rsidRDefault="008D6228" w:rsidP="003338EC">
            <w:pPr>
              <w:spacing w:after="240"/>
              <w:rPr>
                <w:rFonts w:ascii="Tahoma" w:eastAsia="Times New Roman" w:hAnsi="Tahoma" w:cs="Tahoma"/>
                <w:color w:val="464646"/>
                <w:sz w:val="24"/>
                <w:szCs w:val="24"/>
                <w:lang w:eastAsia="ru-RU"/>
              </w:rPr>
            </w:pPr>
          </w:p>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1</w:t>
            </w:r>
          </w:p>
        </w:tc>
      </w:tr>
      <w:tr w:rsidR="008D6228" w:rsidTr="003338EC">
        <w:tc>
          <w:tcPr>
            <w:tcW w:w="490"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lastRenderedPageBreak/>
              <w:t>27</w:t>
            </w:r>
          </w:p>
        </w:tc>
        <w:tc>
          <w:tcPr>
            <w:tcW w:w="1672"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Апрель</w:t>
            </w:r>
          </w:p>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«Насекомые»</w:t>
            </w:r>
          </w:p>
        </w:tc>
        <w:tc>
          <w:tcPr>
            <w:tcW w:w="1852" w:type="dxa"/>
          </w:tcPr>
          <w:p w:rsidR="008D6228" w:rsidRPr="00B923FF" w:rsidRDefault="008D6228" w:rsidP="003338EC">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Оригами</w:t>
            </w:r>
          </w:p>
        </w:tc>
        <w:tc>
          <w:tcPr>
            <w:tcW w:w="2435" w:type="dxa"/>
          </w:tcPr>
          <w:p w:rsidR="008D6228" w:rsidRPr="00B923FF" w:rsidRDefault="008D6228" w:rsidP="003338EC">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Учить складывать бумагу квадратной формы пополам по диагонали, составлять из частей целый предмет.     Развивать глазомер, моторику пальцев.</w:t>
            </w:r>
          </w:p>
        </w:tc>
        <w:tc>
          <w:tcPr>
            <w:tcW w:w="2077" w:type="dxa"/>
          </w:tcPr>
          <w:p w:rsidR="008D6228" w:rsidRDefault="008D6228" w:rsidP="003338EC">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«Бабочка»</w:t>
            </w:r>
          </w:p>
        </w:tc>
        <w:tc>
          <w:tcPr>
            <w:tcW w:w="1527"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1</w:t>
            </w:r>
          </w:p>
        </w:tc>
      </w:tr>
      <w:tr w:rsidR="008D6228" w:rsidTr="003338EC">
        <w:tc>
          <w:tcPr>
            <w:tcW w:w="490"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28</w:t>
            </w:r>
          </w:p>
        </w:tc>
        <w:tc>
          <w:tcPr>
            <w:tcW w:w="1672"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Апрель</w:t>
            </w:r>
          </w:p>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«Перелётные птицы»</w:t>
            </w:r>
          </w:p>
        </w:tc>
        <w:tc>
          <w:tcPr>
            <w:tcW w:w="1852" w:type="dxa"/>
          </w:tcPr>
          <w:p w:rsidR="008D6228" w:rsidRDefault="008D6228" w:rsidP="003338EC">
            <w:pPr>
              <w:spacing w:after="240"/>
              <w:rPr>
                <w:rFonts w:ascii="Times New Roman" w:eastAsia="Times New Roman" w:hAnsi="Times New Roman" w:cs="Times New Roman"/>
                <w:sz w:val="24"/>
                <w:szCs w:val="24"/>
                <w:lang w:eastAsia="ru-RU"/>
              </w:rPr>
            </w:pPr>
            <w:r w:rsidRPr="00B923FF">
              <w:rPr>
                <w:rFonts w:ascii="Times New Roman" w:eastAsia="Times New Roman" w:hAnsi="Times New Roman" w:cs="Times New Roman"/>
                <w:sz w:val="24"/>
                <w:szCs w:val="24"/>
                <w:lang w:eastAsia="ru-RU"/>
              </w:rPr>
              <w:t>Работа из семечек на пластилиновой основе</w:t>
            </w:r>
          </w:p>
        </w:tc>
        <w:tc>
          <w:tcPr>
            <w:tcW w:w="2435" w:type="dxa"/>
          </w:tcPr>
          <w:p w:rsidR="008D6228" w:rsidRDefault="008D6228" w:rsidP="003338EC">
            <w:pPr>
              <w:spacing w:after="240"/>
              <w:rPr>
                <w:rFonts w:ascii="Times New Roman" w:eastAsia="Times New Roman" w:hAnsi="Times New Roman" w:cs="Times New Roman"/>
                <w:sz w:val="24"/>
                <w:szCs w:val="24"/>
                <w:lang w:eastAsia="ru-RU"/>
              </w:rPr>
            </w:pPr>
            <w:r w:rsidRPr="00B923FF">
              <w:rPr>
                <w:rFonts w:ascii="Times New Roman" w:eastAsia="Times New Roman" w:hAnsi="Times New Roman" w:cs="Times New Roman"/>
                <w:sz w:val="24"/>
                <w:szCs w:val="24"/>
                <w:lang w:eastAsia="ru-RU"/>
              </w:rPr>
              <w:t>Развивать зрительно - моторную координацию, зрительный анализ и синтез, логику, воображение, внимание, усидчивость.</w:t>
            </w:r>
          </w:p>
        </w:tc>
        <w:tc>
          <w:tcPr>
            <w:tcW w:w="2077" w:type="dxa"/>
          </w:tcPr>
          <w:p w:rsidR="008D6228" w:rsidRDefault="008D6228" w:rsidP="003338EC">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«Грачи прилетели»</w:t>
            </w:r>
          </w:p>
        </w:tc>
        <w:tc>
          <w:tcPr>
            <w:tcW w:w="1527"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1</w:t>
            </w:r>
          </w:p>
        </w:tc>
      </w:tr>
      <w:tr w:rsidR="008D6228" w:rsidTr="003338EC">
        <w:tc>
          <w:tcPr>
            <w:tcW w:w="490"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29</w:t>
            </w:r>
          </w:p>
        </w:tc>
        <w:tc>
          <w:tcPr>
            <w:tcW w:w="1672"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Май</w:t>
            </w:r>
          </w:p>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«Цветы»</w:t>
            </w:r>
          </w:p>
        </w:tc>
        <w:tc>
          <w:tcPr>
            <w:tcW w:w="1852" w:type="dxa"/>
          </w:tcPr>
          <w:p w:rsidR="008D6228" w:rsidRPr="00B923FF" w:rsidRDefault="008D6228" w:rsidP="003338EC">
            <w:pPr>
              <w:spacing w:after="240"/>
              <w:rPr>
                <w:rFonts w:ascii="Tahoma" w:eastAsia="Times New Roman" w:hAnsi="Tahoma" w:cs="Tahoma"/>
                <w:color w:val="464646"/>
                <w:sz w:val="24"/>
                <w:szCs w:val="24"/>
                <w:lang w:eastAsia="ru-RU"/>
              </w:rPr>
            </w:pPr>
            <w:r>
              <w:rPr>
                <w:rFonts w:ascii="Times New Roman" w:eastAsia="Times New Roman" w:hAnsi="Times New Roman" w:cs="Times New Roman"/>
                <w:sz w:val="24"/>
                <w:szCs w:val="24"/>
                <w:lang w:eastAsia="ru-RU"/>
              </w:rPr>
              <w:t>Работа из крупы на пластилиновой основе.</w:t>
            </w:r>
          </w:p>
          <w:p w:rsidR="008D6228" w:rsidRDefault="008D6228" w:rsidP="003338EC">
            <w:pPr>
              <w:spacing w:after="240"/>
              <w:rPr>
                <w:rFonts w:ascii="Times New Roman" w:eastAsia="Times New Roman" w:hAnsi="Times New Roman" w:cs="Times New Roman"/>
                <w:sz w:val="24"/>
                <w:szCs w:val="24"/>
                <w:lang w:eastAsia="ru-RU"/>
              </w:rPr>
            </w:pPr>
          </w:p>
        </w:tc>
        <w:tc>
          <w:tcPr>
            <w:tcW w:w="2435" w:type="dxa"/>
          </w:tcPr>
          <w:p w:rsidR="008D6228" w:rsidRDefault="008D6228" w:rsidP="003338EC">
            <w:pPr>
              <w:spacing w:after="240"/>
              <w:rPr>
                <w:rFonts w:ascii="Times New Roman" w:eastAsia="Times New Roman" w:hAnsi="Times New Roman" w:cs="Times New Roman"/>
                <w:sz w:val="24"/>
                <w:szCs w:val="24"/>
                <w:lang w:eastAsia="ru-RU"/>
              </w:rPr>
            </w:pPr>
            <w:r w:rsidRPr="00B923FF">
              <w:rPr>
                <w:rFonts w:ascii="Times New Roman" w:eastAsia="Times New Roman" w:hAnsi="Times New Roman" w:cs="Times New Roman"/>
                <w:sz w:val="24"/>
                <w:szCs w:val="24"/>
                <w:lang w:eastAsia="ru-RU"/>
              </w:rPr>
              <w:t>Развивать конструктивно-художественную деятельность ребенка, внимание, восприятие, воображение, моторику руки.</w:t>
            </w:r>
          </w:p>
        </w:tc>
        <w:tc>
          <w:tcPr>
            <w:tcW w:w="2077" w:type="dxa"/>
          </w:tcPr>
          <w:p w:rsidR="008D6228" w:rsidRDefault="008D6228" w:rsidP="003338EC">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«Чудесные цветы»</w:t>
            </w:r>
          </w:p>
        </w:tc>
        <w:tc>
          <w:tcPr>
            <w:tcW w:w="1527"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2</w:t>
            </w:r>
          </w:p>
        </w:tc>
      </w:tr>
      <w:tr w:rsidR="008D6228" w:rsidTr="003338EC">
        <w:tc>
          <w:tcPr>
            <w:tcW w:w="490"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30</w:t>
            </w:r>
          </w:p>
        </w:tc>
        <w:tc>
          <w:tcPr>
            <w:tcW w:w="1672"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Май</w:t>
            </w:r>
          </w:p>
        </w:tc>
        <w:tc>
          <w:tcPr>
            <w:tcW w:w="1852" w:type="dxa"/>
          </w:tcPr>
          <w:p w:rsidR="008D6228" w:rsidRDefault="008D6228" w:rsidP="003338EC">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Обследование детей</w:t>
            </w:r>
          </w:p>
        </w:tc>
        <w:tc>
          <w:tcPr>
            <w:tcW w:w="2435" w:type="dxa"/>
          </w:tcPr>
          <w:p w:rsidR="008D6228" w:rsidRPr="00B923FF" w:rsidRDefault="008D6228" w:rsidP="003338EC">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Выявить уровень</w:t>
            </w:r>
            <w:r w:rsidRPr="00B923FF">
              <w:rPr>
                <w:rFonts w:ascii="Times New Roman" w:eastAsia="Times New Roman" w:hAnsi="Times New Roman" w:cs="Times New Roman"/>
                <w:sz w:val="24"/>
                <w:szCs w:val="24"/>
                <w:lang w:eastAsia="ru-RU"/>
              </w:rPr>
              <w:t xml:space="preserve"> умений детей</w:t>
            </w:r>
            <w:r>
              <w:rPr>
                <w:rFonts w:ascii="Times New Roman" w:eastAsia="Times New Roman" w:hAnsi="Times New Roman" w:cs="Times New Roman"/>
                <w:sz w:val="24"/>
                <w:szCs w:val="24"/>
                <w:lang w:eastAsia="ru-RU"/>
              </w:rPr>
              <w:t xml:space="preserve"> на конец учебного года</w:t>
            </w:r>
            <w:r w:rsidRPr="00B923FF">
              <w:rPr>
                <w:rFonts w:ascii="Times New Roman" w:eastAsia="Times New Roman" w:hAnsi="Times New Roman" w:cs="Times New Roman"/>
                <w:sz w:val="24"/>
                <w:szCs w:val="24"/>
                <w:lang w:eastAsia="ru-RU"/>
              </w:rPr>
              <w:t xml:space="preserve">. </w:t>
            </w:r>
          </w:p>
        </w:tc>
        <w:tc>
          <w:tcPr>
            <w:tcW w:w="2077" w:type="dxa"/>
          </w:tcPr>
          <w:p w:rsidR="008D6228" w:rsidRDefault="008D6228" w:rsidP="003338EC">
            <w:pPr>
              <w:spacing w:after="240"/>
              <w:rPr>
                <w:rFonts w:ascii="Times New Roman" w:eastAsia="Times New Roman" w:hAnsi="Times New Roman" w:cs="Times New Roman"/>
                <w:sz w:val="24"/>
                <w:szCs w:val="24"/>
                <w:lang w:eastAsia="ru-RU"/>
              </w:rPr>
            </w:pPr>
          </w:p>
        </w:tc>
        <w:tc>
          <w:tcPr>
            <w:tcW w:w="1527" w:type="dxa"/>
          </w:tcPr>
          <w:p w:rsidR="008D6228" w:rsidRDefault="008D6228" w:rsidP="003338EC">
            <w:pPr>
              <w:spacing w:after="240"/>
              <w:rPr>
                <w:rFonts w:ascii="Tahoma" w:eastAsia="Times New Roman" w:hAnsi="Tahoma" w:cs="Tahoma"/>
                <w:color w:val="464646"/>
                <w:sz w:val="24"/>
                <w:szCs w:val="24"/>
                <w:lang w:eastAsia="ru-RU"/>
              </w:rPr>
            </w:pPr>
          </w:p>
        </w:tc>
      </w:tr>
    </w:tbl>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2482"/>
        <w:gridCol w:w="2467"/>
        <w:gridCol w:w="2468"/>
        <w:gridCol w:w="2483"/>
      </w:tblGrid>
      <w:tr w:rsidR="008D6228" w:rsidRPr="00B923FF" w:rsidTr="003338EC">
        <w:trPr>
          <w:tblCellSpacing w:w="15" w:type="dxa"/>
        </w:trPr>
        <w:tc>
          <w:tcPr>
            <w:tcW w:w="0" w:type="auto"/>
            <w:vAlign w:val="center"/>
          </w:tcPr>
          <w:p w:rsidR="008D6228" w:rsidRPr="00B923FF" w:rsidRDefault="008D6228" w:rsidP="003338EC">
            <w:pPr>
              <w:spacing w:after="0" w:line="240" w:lineRule="auto"/>
              <w:rPr>
                <w:rFonts w:ascii="Times New Roman" w:eastAsia="Times New Roman" w:hAnsi="Times New Roman" w:cs="Times New Roman"/>
                <w:sz w:val="24"/>
                <w:szCs w:val="24"/>
                <w:lang w:eastAsia="ru-RU"/>
              </w:rPr>
            </w:pPr>
          </w:p>
        </w:tc>
        <w:tc>
          <w:tcPr>
            <w:tcW w:w="0" w:type="auto"/>
          </w:tcPr>
          <w:p w:rsidR="008D6228" w:rsidRPr="00B923FF" w:rsidRDefault="008D6228" w:rsidP="003338EC">
            <w:pPr>
              <w:rPr>
                <w:rFonts w:ascii="Times New Roman" w:eastAsia="Times New Roman" w:hAnsi="Times New Roman" w:cs="Times New Roman"/>
                <w:sz w:val="24"/>
                <w:szCs w:val="24"/>
                <w:lang w:eastAsia="ru-RU"/>
              </w:rPr>
            </w:pPr>
          </w:p>
        </w:tc>
        <w:tc>
          <w:tcPr>
            <w:tcW w:w="0" w:type="auto"/>
          </w:tcPr>
          <w:p w:rsidR="008D6228" w:rsidRPr="00B923FF" w:rsidRDefault="008D6228" w:rsidP="003338EC">
            <w:pPr>
              <w:rPr>
                <w:rFonts w:ascii="Times New Roman" w:eastAsia="Times New Roman" w:hAnsi="Times New Roman" w:cs="Times New Roman"/>
                <w:sz w:val="24"/>
                <w:szCs w:val="24"/>
                <w:lang w:eastAsia="ru-RU"/>
              </w:rPr>
            </w:pPr>
          </w:p>
        </w:tc>
        <w:tc>
          <w:tcPr>
            <w:tcW w:w="0" w:type="auto"/>
            <w:vAlign w:val="center"/>
          </w:tcPr>
          <w:p w:rsidR="008D6228" w:rsidRPr="00B923FF" w:rsidRDefault="008D6228" w:rsidP="003338EC">
            <w:pPr>
              <w:spacing w:after="0" w:line="240" w:lineRule="auto"/>
              <w:rPr>
                <w:rFonts w:ascii="Times New Roman" w:eastAsia="Times New Roman" w:hAnsi="Times New Roman" w:cs="Times New Roman"/>
                <w:sz w:val="24"/>
                <w:szCs w:val="24"/>
                <w:lang w:eastAsia="ru-RU"/>
              </w:rPr>
            </w:pPr>
          </w:p>
        </w:tc>
      </w:tr>
    </w:tbl>
    <w:p w:rsidR="008D6228" w:rsidRPr="00B923FF" w:rsidRDefault="008D6228" w:rsidP="008D6228">
      <w:pPr>
        <w:spacing w:after="0" w:line="240" w:lineRule="auto"/>
        <w:rPr>
          <w:rFonts w:ascii="Tahoma" w:eastAsia="Times New Roman" w:hAnsi="Tahoma" w:cs="Tahoma"/>
          <w:vanish/>
          <w:color w:val="464646"/>
          <w:sz w:val="24"/>
          <w:szCs w:val="24"/>
          <w:lang w:eastAsia="ru-RU"/>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1708"/>
        <w:gridCol w:w="5213"/>
        <w:gridCol w:w="2979"/>
      </w:tblGrid>
      <w:tr w:rsidR="008D6228" w:rsidRPr="00B923FF" w:rsidTr="003338EC">
        <w:trPr>
          <w:tblCellSpacing w:w="15" w:type="dxa"/>
        </w:trPr>
        <w:tc>
          <w:tcPr>
            <w:tcW w:w="0" w:type="auto"/>
            <w:tcMar>
              <w:top w:w="75" w:type="dxa"/>
              <w:left w:w="150" w:type="dxa"/>
              <w:bottom w:w="75" w:type="dxa"/>
              <w:right w:w="150" w:type="dxa"/>
            </w:tcMar>
            <w:hideMark/>
          </w:tcPr>
          <w:p w:rsidR="008D6228" w:rsidRPr="00B923FF" w:rsidRDefault="008D6228" w:rsidP="003338EC">
            <w:pPr>
              <w:spacing w:after="0" w:line="240" w:lineRule="auto"/>
              <w:rPr>
                <w:rFonts w:ascii="Tahoma" w:eastAsia="Times New Roman" w:hAnsi="Tahoma" w:cs="Tahoma"/>
                <w:color w:val="464646"/>
                <w:sz w:val="24"/>
                <w:szCs w:val="24"/>
                <w:lang w:eastAsia="ru-RU"/>
              </w:rPr>
            </w:pPr>
          </w:p>
        </w:tc>
        <w:tc>
          <w:tcPr>
            <w:tcW w:w="0" w:type="auto"/>
            <w:tcMar>
              <w:top w:w="75" w:type="dxa"/>
              <w:left w:w="150" w:type="dxa"/>
              <w:bottom w:w="75" w:type="dxa"/>
              <w:right w:w="150" w:type="dxa"/>
            </w:tcMar>
            <w:hideMark/>
          </w:tcPr>
          <w:p w:rsidR="008D6228" w:rsidRPr="00B923FF" w:rsidRDefault="008D6228" w:rsidP="003338EC">
            <w:pPr>
              <w:spacing w:after="0" w:line="240" w:lineRule="auto"/>
              <w:rPr>
                <w:rFonts w:ascii="Times New Roman" w:eastAsia="Times New Roman" w:hAnsi="Times New Roman" w:cs="Times New Roman"/>
                <w:sz w:val="24"/>
                <w:szCs w:val="24"/>
                <w:lang w:eastAsia="ru-RU"/>
              </w:rPr>
            </w:pPr>
            <w:r w:rsidRPr="00B923FF">
              <w:rPr>
                <w:rFonts w:ascii="Times New Roman" w:eastAsia="Times New Roman" w:hAnsi="Times New Roman" w:cs="Times New Roman"/>
                <w:b/>
                <w:bCs/>
                <w:sz w:val="24"/>
                <w:szCs w:val="24"/>
                <w:lang w:eastAsia="ru-RU"/>
              </w:rPr>
              <w:t>Итого</w:t>
            </w:r>
          </w:p>
        </w:tc>
        <w:tc>
          <w:tcPr>
            <w:tcW w:w="0" w:type="auto"/>
            <w:tcMar>
              <w:top w:w="75" w:type="dxa"/>
              <w:left w:w="150" w:type="dxa"/>
              <w:bottom w:w="75" w:type="dxa"/>
              <w:right w:w="150" w:type="dxa"/>
            </w:tcMar>
            <w:hideMark/>
          </w:tcPr>
          <w:p w:rsidR="008D6228" w:rsidRDefault="008D6228" w:rsidP="003338EC">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32 </w:t>
            </w:r>
          </w:p>
          <w:p w:rsidR="008D6228" w:rsidRDefault="008D6228" w:rsidP="003338EC">
            <w:pPr>
              <w:spacing w:after="0" w:line="240" w:lineRule="auto"/>
              <w:rPr>
                <w:rFonts w:ascii="Times New Roman" w:eastAsia="Times New Roman" w:hAnsi="Times New Roman" w:cs="Times New Roman"/>
                <w:b/>
                <w:bCs/>
                <w:sz w:val="24"/>
                <w:szCs w:val="24"/>
                <w:lang w:eastAsia="ru-RU"/>
              </w:rPr>
            </w:pPr>
          </w:p>
          <w:p w:rsidR="008D6228" w:rsidRDefault="008D6228" w:rsidP="003338EC">
            <w:pPr>
              <w:spacing w:after="0" w:line="240" w:lineRule="auto"/>
              <w:rPr>
                <w:rFonts w:ascii="Times New Roman" w:eastAsia="Times New Roman" w:hAnsi="Times New Roman" w:cs="Times New Roman"/>
                <w:b/>
                <w:bCs/>
                <w:sz w:val="24"/>
                <w:szCs w:val="24"/>
                <w:lang w:eastAsia="ru-RU"/>
              </w:rPr>
            </w:pPr>
          </w:p>
          <w:p w:rsidR="008D6228" w:rsidRDefault="008D6228" w:rsidP="003338EC">
            <w:pPr>
              <w:spacing w:after="0" w:line="240" w:lineRule="auto"/>
              <w:rPr>
                <w:rFonts w:ascii="Times New Roman" w:eastAsia="Times New Roman" w:hAnsi="Times New Roman" w:cs="Times New Roman"/>
                <w:b/>
                <w:bCs/>
                <w:sz w:val="24"/>
                <w:szCs w:val="24"/>
                <w:lang w:eastAsia="ru-RU"/>
              </w:rPr>
            </w:pPr>
          </w:p>
          <w:p w:rsidR="008D6228" w:rsidRPr="00B923FF" w:rsidRDefault="008D6228" w:rsidP="003338EC">
            <w:pPr>
              <w:spacing w:after="0" w:line="240" w:lineRule="auto"/>
              <w:rPr>
                <w:rFonts w:ascii="Times New Roman" w:eastAsia="Times New Roman" w:hAnsi="Times New Roman" w:cs="Times New Roman"/>
                <w:sz w:val="24"/>
                <w:szCs w:val="24"/>
                <w:lang w:eastAsia="ru-RU"/>
              </w:rPr>
            </w:pPr>
          </w:p>
        </w:tc>
      </w:tr>
    </w:tbl>
    <w:p w:rsidR="008D6228" w:rsidRDefault="008D6228" w:rsidP="008D6228">
      <w:pPr>
        <w:spacing w:after="240" w:line="240" w:lineRule="auto"/>
        <w:rPr>
          <w:rFonts w:ascii="Tahoma" w:eastAsia="Times New Roman" w:hAnsi="Tahoma" w:cs="Tahoma"/>
          <w:color w:val="464646"/>
          <w:sz w:val="24"/>
          <w:szCs w:val="24"/>
          <w:lang w:eastAsia="ru-RU"/>
        </w:rPr>
      </w:pPr>
    </w:p>
    <w:p w:rsidR="008D6228" w:rsidRDefault="008D6228" w:rsidP="008D6228">
      <w:pPr>
        <w:spacing w:after="240" w:line="240" w:lineRule="auto"/>
        <w:rPr>
          <w:rFonts w:ascii="Tahoma" w:eastAsia="Times New Roman" w:hAnsi="Tahoma" w:cs="Tahoma"/>
          <w:color w:val="464646"/>
          <w:sz w:val="24"/>
          <w:szCs w:val="24"/>
          <w:lang w:eastAsia="ru-RU"/>
        </w:rPr>
      </w:pPr>
    </w:p>
    <w:p w:rsidR="008D6228" w:rsidRDefault="008D6228" w:rsidP="008D6228">
      <w:pPr>
        <w:spacing w:after="240" w:line="240" w:lineRule="auto"/>
        <w:rPr>
          <w:rFonts w:ascii="Tahoma" w:eastAsia="Times New Roman" w:hAnsi="Tahoma" w:cs="Tahoma"/>
          <w:color w:val="464646"/>
          <w:sz w:val="24"/>
          <w:szCs w:val="24"/>
          <w:lang w:eastAsia="ru-RU"/>
        </w:rPr>
      </w:pPr>
    </w:p>
    <w:p w:rsidR="008D6228" w:rsidRDefault="008D6228" w:rsidP="008D6228">
      <w:pPr>
        <w:spacing w:after="240" w:line="240" w:lineRule="auto"/>
        <w:rPr>
          <w:rFonts w:ascii="Tahoma" w:eastAsia="Times New Roman" w:hAnsi="Tahoma" w:cs="Tahoma"/>
          <w:color w:val="464646"/>
          <w:sz w:val="24"/>
          <w:szCs w:val="24"/>
          <w:lang w:eastAsia="ru-RU"/>
        </w:rPr>
      </w:pPr>
    </w:p>
    <w:p w:rsidR="008D6228" w:rsidRDefault="008D6228" w:rsidP="008D6228">
      <w:pPr>
        <w:spacing w:after="240" w:line="240" w:lineRule="auto"/>
        <w:rPr>
          <w:rFonts w:ascii="Tahoma" w:eastAsia="Times New Roman" w:hAnsi="Tahoma" w:cs="Tahoma"/>
          <w:color w:val="464646"/>
          <w:sz w:val="24"/>
          <w:szCs w:val="24"/>
          <w:lang w:eastAsia="ru-RU"/>
        </w:rPr>
      </w:pPr>
    </w:p>
    <w:p w:rsidR="008D6228" w:rsidRPr="00B923FF" w:rsidRDefault="008D6228" w:rsidP="008D6228">
      <w:pPr>
        <w:spacing w:after="240" w:line="240" w:lineRule="auto"/>
        <w:rPr>
          <w:rFonts w:ascii="Tahoma" w:eastAsia="Times New Roman" w:hAnsi="Tahoma" w:cs="Tahoma"/>
          <w:color w:val="464646"/>
          <w:sz w:val="24"/>
          <w:szCs w:val="24"/>
          <w:lang w:eastAsia="ru-RU"/>
        </w:rPr>
      </w:pPr>
    </w:p>
    <w:p w:rsidR="008D6228" w:rsidRPr="00B923FF" w:rsidRDefault="008D6228" w:rsidP="008D6228">
      <w:pPr>
        <w:spacing w:after="240" w:line="240" w:lineRule="auto"/>
        <w:rPr>
          <w:rFonts w:ascii="Tahoma" w:eastAsia="Times New Roman" w:hAnsi="Tahoma" w:cs="Tahoma"/>
          <w:color w:val="464646"/>
          <w:sz w:val="24"/>
          <w:szCs w:val="24"/>
          <w:lang w:eastAsia="ru-RU"/>
        </w:rPr>
      </w:pPr>
      <w:r w:rsidRPr="00B923FF">
        <w:rPr>
          <w:rFonts w:ascii="Tahoma" w:eastAsia="Times New Roman" w:hAnsi="Tahoma" w:cs="Tahoma"/>
          <w:b/>
          <w:bCs/>
          <w:color w:val="464646"/>
          <w:sz w:val="24"/>
          <w:szCs w:val="24"/>
          <w:lang w:eastAsia="ru-RU"/>
        </w:rPr>
        <w:lastRenderedPageBreak/>
        <w:t>4. СОДЕРЖАНИЕ ПРОГРАММЫ</w:t>
      </w:r>
    </w:p>
    <w:p w:rsidR="008D6228" w:rsidRPr="00B923FF" w:rsidRDefault="008D6228" w:rsidP="008D6228">
      <w:pPr>
        <w:spacing w:after="240" w:line="240" w:lineRule="auto"/>
        <w:rPr>
          <w:rFonts w:ascii="Tahoma" w:eastAsia="Times New Roman" w:hAnsi="Tahoma" w:cs="Tahoma"/>
          <w:color w:val="464646"/>
          <w:sz w:val="24"/>
          <w:szCs w:val="24"/>
          <w:lang w:eastAsia="ru-RU"/>
        </w:rPr>
      </w:pPr>
      <w:r w:rsidRPr="00B923FF">
        <w:rPr>
          <w:rFonts w:ascii="Tahoma" w:eastAsia="Times New Roman" w:hAnsi="Tahoma" w:cs="Tahoma"/>
          <w:b/>
          <w:bCs/>
          <w:color w:val="464646"/>
          <w:sz w:val="24"/>
          <w:szCs w:val="24"/>
          <w:lang w:eastAsia="ru-RU"/>
        </w:rPr>
        <w:t>Структура занятия по развитию мелкой моторики рук.</w:t>
      </w:r>
    </w:p>
    <w:p w:rsidR="008D6228" w:rsidRPr="00B923FF" w:rsidRDefault="008D6228" w:rsidP="008D6228">
      <w:pPr>
        <w:spacing w:after="240" w:line="240" w:lineRule="auto"/>
        <w:rPr>
          <w:rFonts w:ascii="Tahoma" w:eastAsia="Times New Roman" w:hAnsi="Tahoma" w:cs="Tahoma"/>
          <w:color w:val="464646"/>
          <w:sz w:val="24"/>
          <w:szCs w:val="24"/>
          <w:lang w:eastAsia="ru-RU"/>
        </w:rPr>
      </w:pPr>
      <w:r w:rsidRPr="00B923FF">
        <w:rPr>
          <w:rFonts w:ascii="Tahoma" w:eastAsia="Times New Roman" w:hAnsi="Tahoma" w:cs="Tahoma"/>
          <w:color w:val="464646"/>
          <w:sz w:val="24"/>
          <w:szCs w:val="24"/>
          <w:lang w:eastAsia="ru-RU"/>
        </w:rPr>
        <w:t>Продолжительность занятия 20 мин.</w:t>
      </w:r>
    </w:p>
    <w:p w:rsidR="008D6228" w:rsidRPr="00B923FF" w:rsidRDefault="008D6228" w:rsidP="008D6228">
      <w:pPr>
        <w:spacing w:after="240" w:line="240" w:lineRule="auto"/>
        <w:rPr>
          <w:rFonts w:ascii="Tahoma" w:eastAsia="Times New Roman" w:hAnsi="Tahoma" w:cs="Tahoma"/>
          <w:color w:val="464646"/>
          <w:sz w:val="24"/>
          <w:szCs w:val="24"/>
          <w:lang w:eastAsia="ru-RU"/>
        </w:rPr>
      </w:pPr>
      <w:r w:rsidRPr="00B923FF">
        <w:rPr>
          <w:rFonts w:ascii="Tahoma" w:eastAsia="Times New Roman" w:hAnsi="Tahoma" w:cs="Tahoma"/>
          <w:color w:val="464646"/>
          <w:sz w:val="24"/>
          <w:szCs w:val="24"/>
          <w:lang w:eastAsia="ru-RU"/>
        </w:rPr>
        <w:t>Проводится во вторую половину дня один раз в неделю.</w:t>
      </w:r>
    </w:p>
    <w:p w:rsidR="008D6228" w:rsidRPr="00B923FF" w:rsidRDefault="008D6228" w:rsidP="008D6228">
      <w:pPr>
        <w:spacing w:after="240" w:line="240" w:lineRule="auto"/>
        <w:rPr>
          <w:rFonts w:ascii="Tahoma" w:eastAsia="Times New Roman" w:hAnsi="Tahoma" w:cs="Tahoma"/>
          <w:color w:val="464646"/>
          <w:sz w:val="24"/>
          <w:szCs w:val="24"/>
          <w:lang w:eastAsia="ru-RU"/>
        </w:rPr>
      </w:pPr>
      <w:r w:rsidRPr="00B923FF">
        <w:rPr>
          <w:rFonts w:ascii="Tahoma" w:eastAsia="Times New Roman" w:hAnsi="Tahoma" w:cs="Tahoma"/>
          <w:color w:val="464646"/>
          <w:sz w:val="24"/>
          <w:szCs w:val="24"/>
          <w:lang w:eastAsia="ru-RU"/>
        </w:rPr>
        <w:t>Каждое занятие включает:</w:t>
      </w:r>
    </w:p>
    <w:p w:rsidR="008D6228" w:rsidRPr="00B923FF" w:rsidRDefault="008D6228" w:rsidP="008D6228">
      <w:pPr>
        <w:spacing w:after="240" w:line="240" w:lineRule="auto"/>
        <w:rPr>
          <w:rFonts w:ascii="Tahoma" w:eastAsia="Times New Roman" w:hAnsi="Tahoma" w:cs="Tahoma"/>
          <w:color w:val="464646"/>
          <w:sz w:val="24"/>
          <w:szCs w:val="24"/>
          <w:lang w:eastAsia="ru-RU"/>
        </w:rPr>
      </w:pPr>
      <w:r w:rsidRPr="00B923FF">
        <w:rPr>
          <w:rFonts w:ascii="Tahoma" w:eastAsia="Times New Roman" w:hAnsi="Tahoma" w:cs="Tahoma"/>
          <w:b/>
          <w:bCs/>
          <w:color w:val="464646"/>
          <w:sz w:val="24"/>
          <w:szCs w:val="24"/>
          <w:lang w:eastAsia="ru-RU"/>
        </w:rPr>
        <w:t>1часть</w:t>
      </w:r>
      <w:r w:rsidRPr="00B923FF">
        <w:rPr>
          <w:rFonts w:ascii="Tahoma" w:eastAsia="Times New Roman" w:hAnsi="Tahoma" w:cs="Tahoma"/>
          <w:color w:val="464646"/>
          <w:sz w:val="24"/>
          <w:szCs w:val="24"/>
          <w:lang w:eastAsia="ru-RU"/>
        </w:rPr>
        <w:t> занятия. Массаж любого вида: подушечек пальцев рук, фаланг пальцев, прижимающий.</w:t>
      </w:r>
    </w:p>
    <w:p w:rsidR="008D6228" w:rsidRPr="00B923FF" w:rsidRDefault="008D6228" w:rsidP="008D6228">
      <w:pPr>
        <w:spacing w:after="240" w:line="240" w:lineRule="auto"/>
        <w:rPr>
          <w:rFonts w:ascii="Tahoma" w:eastAsia="Times New Roman" w:hAnsi="Tahoma" w:cs="Tahoma"/>
          <w:color w:val="464646"/>
          <w:sz w:val="24"/>
          <w:szCs w:val="24"/>
          <w:lang w:eastAsia="ru-RU"/>
        </w:rPr>
      </w:pPr>
      <w:r w:rsidRPr="00B923FF">
        <w:rPr>
          <w:rFonts w:ascii="Tahoma" w:eastAsia="Times New Roman" w:hAnsi="Tahoma" w:cs="Tahoma"/>
          <w:color w:val="464646"/>
          <w:sz w:val="24"/>
          <w:szCs w:val="24"/>
          <w:lang w:eastAsia="ru-RU"/>
        </w:rPr>
        <w:t>Массаж с предметами: с мячиком, мячиком – ежиком, грецким орехом, граненым карандашом и т. д.</w:t>
      </w:r>
    </w:p>
    <w:p w:rsidR="008D6228" w:rsidRPr="00B923FF" w:rsidRDefault="008D6228" w:rsidP="008D6228">
      <w:pPr>
        <w:spacing w:after="240" w:line="240" w:lineRule="auto"/>
        <w:rPr>
          <w:rFonts w:ascii="Tahoma" w:eastAsia="Times New Roman" w:hAnsi="Tahoma" w:cs="Tahoma"/>
          <w:color w:val="464646"/>
          <w:sz w:val="24"/>
          <w:szCs w:val="24"/>
          <w:lang w:eastAsia="ru-RU"/>
        </w:rPr>
      </w:pPr>
      <w:r w:rsidRPr="00B923FF">
        <w:rPr>
          <w:rFonts w:ascii="Tahoma" w:eastAsia="Times New Roman" w:hAnsi="Tahoma" w:cs="Tahoma"/>
          <w:color w:val="464646"/>
          <w:sz w:val="24"/>
          <w:szCs w:val="24"/>
          <w:lang w:eastAsia="ru-RU"/>
        </w:rPr>
        <w:t>Массаж разогревает мышцы пальцев рук, нормализует мышечный тонус мелкой моторики, подготавливает руку ребенка к дальнейшей работе.</w:t>
      </w:r>
    </w:p>
    <w:p w:rsidR="008D6228" w:rsidRPr="00B923FF" w:rsidRDefault="008D6228" w:rsidP="008D6228">
      <w:pPr>
        <w:spacing w:after="240" w:line="240" w:lineRule="auto"/>
        <w:rPr>
          <w:rFonts w:ascii="Tahoma" w:eastAsia="Times New Roman" w:hAnsi="Tahoma" w:cs="Tahoma"/>
          <w:color w:val="464646"/>
          <w:sz w:val="24"/>
          <w:szCs w:val="24"/>
          <w:lang w:eastAsia="ru-RU"/>
        </w:rPr>
      </w:pPr>
      <w:r w:rsidRPr="00B923FF">
        <w:rPr>
          <w:rFonts w:ascii="Tahoma" w:eastAsia="Times New Roman" w:hAnsi="Tahoma" w:cs="Tahoma"/>
          <w:b/>
          <w:bCs/>
          <w:color w:val="464646"/>
          <w:sz w:val="24"/>
          <w:szCs w:val="24"/>
          <w:lang w:eastAsia="ru-RU"/>
        </w:rPr>
        <w:t>2. часть</w:t>
      </w:r>
      <w:r w:rsidRPr="00B923FF">
        <w:rPr>
          <w:rFonts w:ascii="Tahoma" w:eastAsia="Times New Roman" w:hAnsi="Tahoma" w:cs="Tahoma"/>
          <w:color w:val="464646"/>
          <w:sz w:val="24"/>
          <w:szCs w:val="24"/>
          <w:lang w:eastAsia="ru-RU"/>
        </w:rPr>
        <w:t> занятия: Игровые упражнения (гимнастика для пальчиков). Они сопровождаются стихотворным текстом, который дети хорошо запоминают и заучивают наизусть. Дети выполняют движения пальцами согласно тексту.</w:t>
      </w:r>
    </w:p>
    <w:p w:rsidR="008D6228" w:rsidRPr="00B923FF" w:rsidRDefault="008D6228" w:rsidP="008D6228">
      <w:pPr>
        <w:spacing w:after="240" w:line="240" w:lineRule="auto"/>
        <w:rPr>
          <w:rFonts w:ascii="Tahoma" w:eastAsia="Times New Roman" w:hAnsi="Tahoma" w:cs="Tahoma"/>
          <w:color w:val="464646"/>
          <w:sz w:val="24"/>
          <w:szCs w:val="24"/>
          <w:lang w:eastAsia="ru-RU"/>
        </w:rPr>
      </w:pPr>
      <w:r w:rsidRPr="00B923FF">
        <w:rPr>
          <w:rFonts w:ascii="Tahoma" w:eastAsia="Times New Roman" w:hAnsi="Tahoma" w:cs="Tahoma"/>
          <w:color w:val="464646"/>
          <w:sz w:val="24"/>
          <w:szCs w:val="24"/>
          <w:lang w:eastAsia="ru-RU"/>
        </w:rPr>
        <w:t>Подбираются игровые упражнения на развитие разных групп мышц пальцев и рук. Это движения: растирание ладошки и каждого пальчика, надавливание, прищипывание, постукивание, загибание, складывание в замок рук, движения каждым пальчиком изолированно и т. п.</w:t>
      </w:r>
    </w:p>
    <w:p w:rsidR="008D6228" w:rsidRPr="00B923FF" w:rsidRDefault="008D6228" w:rsidP="008D6228">
      <w:pPr>
        <w:spacing w:after="240" w:line="240" w:lineRule="auto"/>
        <w:rPr>
          <w:rFonts w:ascii="Tahoma" w:eastAsia="Times New Roman" w:hAnsi="Tahoma" w:cs="Tahoma"/>
          <w:color w:val="464646"/>
          <w:sz w:val="24"/>
          <w:szCs w:val="24"/>
          <w:lang w:eastAsia="ru-RU"/>
        </w:rPr>
      </w:pPr>
      <w:r w:rsidRPr="00B923FF">
        <w:rPr>
          <w:rFonts w:ascii="Tahoma" w:eastAsia="Times New Roman" w:hAnsi="Tahoma" w:cs="Tahoma"/>
          <w:color w:val="464646"/>
          <w:sz w:val="24"/>
          <w:szCs w:val="24"/>
          <w:lang w:eastAsia="ru-RU"/>
        </w:rPr>
        <w:t>Игровые упражнения могут проводиться без предметов и с предметами (с мячиком, движения пальцами по кружочкам).</w:t>
      </w:r>
    </w:p>
    <w:p w:rsidR="008D6228" w:rsidRPr="00B923FF" w:rsidRDefault="008D6228" w:rsidP="008D6228">
      <w:pPr>
        <w:spacing w:after="240" w:line="240" w:lineRule="auto"/>
        <w:rPr>
          <w:rFonts w:ascii="Tahoma" w:eastAsia="Times New Roman" w:hAnsi="Tahoma" w:cs="Tahoma"/>
          <w:color w:val="464646"/>
          <w:sz w:val="24"/>
          <w:szCs w:val="24"/>
          <w:lang w:eastAsia="ru-RU"/>
        </w:rPr>
      </w:pPr>
      <w:r w:rsidRPr="00B923FF">
        <w:rPr>
          <w:rFonts w:ascii="Tahoma" w:eastAsia="Times New Roman" w:hAnsi="Tahoma" w:cs="Tahoma"/>
          <w:b/>
          <w:bCs/>
          <w:color w:val="464646"/>
          <w:sz w:val="24"/>
          <w:szCs w:val="24"/>
          <w:lang w:eastAsia="ru-RU"/>
        </w:rPr>
        <w:t>Условия проведения пальчиковых игр</w:t>
      </w:r>
    </w:p>
    <w:p w:rsidR="008D6228" w:rsidRPr="00B923FF" w:rsidRDefault="008D6228" w:rsidP="008D6228">
      <w:pPr>
        <w:spacing w:after="240" w:line="240" w:lineRule="auto"/>
        <w:rPr>
          <w:rFonts w:ascii="Tahoma" w:eastAsia="Times New Roman" w:hAnsi="Tahoma" w:cs="Tahoma"/>
          <w:color w:val="464646"/>
          <w:sz w:val="24"/>
          <w:szCs w:val="24"/>
          <w:lang w:eastAsia="ru-RU"/>
        </w:rPr>
      </w:pPr>
      <w:r w:rsidRPr="00B923FF">
        <w:rPr>
          <w:rFonts w:ascii="Tahoma" w:eastAsia="Times New Roman" w:hAnsi="Tahoma" w:cs="Tahoma"/>
          <w:color w:val="464646"/>
          <w:sz w:val="24"/>
          <w:szCs w:val="24"/>
          <w:lang w:eastAsia="ru-RU"/>
        </w:rPr>
        <w:t>1.Для повышения эффективности и воздействия при выполнении различных упражнений необходимо задействовать все пальцы руки.</w:t>
      </w:r>
    </w:p>
    <w:p w:rsidR="008D6228" w:rsidRPr="00B923FF" w:rsidRDefault="008D6228" w:rsidP="008D6228">
      <w:pPr>
        <w:spacing w:after="240" w:line="240" w:lineRule="auto"/>
        <w:rPr>
          <w:rFonts w:ascii="Tahoma" w:eastAsia="Times New Roman" w:hAnsi="Tahoma" w:cs="Tahoma"/>
          <w:color w:val="464646"/>
          <w:sz w:val="24"/>
          <w:szCs w:val="24"/>
          <w:lang w:eastAsia="ru-RU"/>
        </w:rPr>
      </w:pPr>
      <w:r w:rsidRPr="00B923FF">
        <w:rPr>
          <w:rFonts w:ascii="Tahoma" w:eastAsia="Times New Roman" w:hAnsi="Tahoma" w:cs="Tahoma"/>
          <w:color w:val="464646"/>
          <w:sz w:val="24"/>
          <w:szCs w:val="24"/>
          <w:lang w:eastAsia="ru-RU"/>
        </w:rPr>
        <w:t>2. Для повышения коэффициента полезного действия упражнения должны быть построены таким образом, чтобы сочетались сжатие, растяжение, расслабление кисти; использовались изолированные движения каждого пальца.</w:t>
      </w:r>
    </w:p>
    <w:p w:rsidR="008D6228" w:rsidRPr="00B923FF" w:rsidRDefault="008D6228" w:rsidP="008D6228">
      <w:pPr>
        <w:spacing w:after="240" w:line="240" w:lineRule="auto"/>
        <w:rPr>
          <w:rFonts w:ascii="Tahoma" w:eastAsia="Times New Roman" w:hAnsi="Tahoma" w:cs="Tahoma"/>
          <w:color w:val="464646"/>
          <w:sz w:val="24"/>
          <w:szCs w:val="24"/>
          <w:lang w:eastAsia="ru-RU"/>
        </w:rPr>
      </w:pPr>
      <w:r w:rsidRPr="00B923FF">
        <w:rPr>
          <w:rFonts w:ascii="Tahoma" w:eastAsia="Times New Roman" w:hAnsi="Tahoma" w:cs="Tahoma"/>
          <w:color w:val="464646"/>
          <w:sz w:val="24"/>
          <w:szCs w:val="24"/>
          <w:lang w:eastAsia="ru-RU"/>
        </w:rPr>
        <w:t>3.Подбор упражнений с учетом возрастных и индивидуальных возможностей детей.</w:t>
      </w:r>
    </w:p>
    <w:p w:rsidR="008D6228" w:rsidRPr="00B923FF" w:rsidRDefault="008D6228" w:rsidP="008D6228">
      <w:pPr>
        <w:spacing w:after="240" w:line="240" w:lineRule="auto"/>
        <w:rPr>
          <w:rFonts w:ascii="Tahoma" w:eastAsia="Times New Roman" w:hAnsi="Tahoma" w:cs="Tahoma"/>
          <w:color w:val="464646"/>
          <w:sz w:val="24"/>
          <w:szCs w:val="24"/>
          <w:lang w:eastAsia="ru-RU"/>
        </w:rPr>
      </w:pPr>
      <w:r w:rsidRPr="00B923FF">
        <w:rPr>
          <w:rFonts w:ascii="Tahoma" w:eastAsia="Times New Roman" w:hAnsi="Tahoma" w:cs="Tahoma"/>
          <w:color w:val="464646"/>
          <w:sz w:val="24"/>
          <w:szCs w:val="24"/>
          <w:lang w:eastAsia="ru-RU"/>
        </w:rPr>
        <w:t>4. Наличие познавательной направленности текстов и упражнений.</w:t>
      </w:r>
    </w:p>
    <w:p w:rsidR="008D6228" w:rsidRPr="00B923FF" w:rsidRDefault="008D6228" w:rsidP="008D6228">
      <w:pPr>
        <w:spacing w:after="240" w:line="240" w:lineRule="auto"/>
        <w:rPr>
          <w:rFonts w:ascii="Tahoma" w:eastAsia="Times New Roman" w:hAnsi="Tahoma" w:cs="Tahoma"/>
          <w:color w:val="464646"/>
          <w:sz w:val="24"/>
          <w:szCs w:val="24"/>
          <w:lang w:eastAsia="ru-RU"/>
        </w:rPr>
      </w:pPr>
      <w:r w:rsidRPr="00B923FF">
        <w:rPr>
          <w:rFonts w:ascii="Tahoma" w:eastAsia="Times New Roman" w:hAnsi="Tahoma" w:cs="Tahoma"/>
          <w:b/>
          <w:bCs/>
          <w:color w:val="464646"/>
          <w:sz w:val="24"/>
          <w:szCs w:val="24"/>
          <w:lang w:eastAsia="ru-RU"/>
        </w:rPr>
        <w:t>3 часть</w:t>
      </w:r>
      <w:r w:rsidRPr="00B923FF">
        <w:rPr>
          <w:rFonts w:ascii="Tahoma" w:eastAsia="Times New Roman" w:hAnsi="Tahoma" w:cs="Tahoma"/>
          <w:color w:val="464646"/>
          <w:sz w:val="24"/>
          <w:szCs w:val="24"/>
          <w:lang w:eastAsia="ru-RU"/>
        </w:rPr>
        <w:t> занятия (практическая)</w:t>
      </w:r>
    </w:p>
    <w:p w:rsidR="008D6228" w:rsidRPr="00B923FF" w:rsidRDefault="008D6228" w:rsidP="008D6228">
      <w:pPr>
        <w:spacing w:after="240" w:line="240" w:lineRule="auto"/>
        <w:rPr>
          <w:rFonts w:ascii="Tahoma" w:eastAsia="Times New Roman" w:hAnsi="Tahoma" w:cs="Tahoma"/>
          <w:color w:val="464646"/>
          <w:sz w:val="24"/>
          <w:szCs w:val="24"/>
          <w:lang w:eastAsia="ru-RU"/>
        </w:rPr>
      </w:pPr>
      <w:r w:rsidRPr="00B923FF">
        <w:rPr>
          <w:rFonts w:ascii="Tahoma" w:eastAsia="Times New Roman" w:hAnsi="Tahoma" w:cs="Tahoma"/>
          <w:color w:val="464646"/>
          <w:sz w:val="24"/>
          <w:szCs w:val="24"/>
          <w:lang w:eastAsia="ru-RU"/>
        </w:rPr>
        <w:t>В этой части проводятся различные игры, работы с разнообразным материалом.</w:t>
      </w:r>
    </w:p>
    <w:p w:rsidR="008D6228" w:rsidRPr="00B923FF" w:rsidRDefault="008D6228" w:rsidP="008D6228">
      <w:pPr>
        <w:spacing w:after="240" w:line="240" w:lineRule="auto"/>
        <w:rPr>
          <w:rFonts w:ascii="Tahoma" w:eastAsia="Times New Roman" w:hAnsi="Tahoma" w:cs="Tahoma"/>
          <w:color w:val="464646"/>
          <w:sz w:val="24"/>
          <w:szCs w:val="24"/>
          <w:lang w:eastAsia="ru-RU"/>
        </w:rPr>
      </w:pPr>
      <w:r w:rsidRPr="00B923FF">
        <w:rPr>
          <w:rFonts w:ascii="Tahoma" w:eastAsia="Times New Roman" w:hAnsi="Tahoma" w:cs="Tahoma"/>
          <w:color w:val="464646"/>
          <w:sz w:val="24"/>
          <w:szCs w:val="24"/>
          <w:lang w:eastAsia="ru-RU"/>
        </w:rPr>
        <w:t xml:space="preserve">а) игры </w:t>
      </w:r>
      <w:r>
        <w:rPr>
          <w:rFonts w:ascii="Tahoma" w:eastAsia="Times New Roman" w:hAnsi="Tahoma" w:cs="Tahoma"/>
          <w:color w:val="464646"/>
          <w:sz w:val="24"/>
          <w:szCs w:val="24"/>
          <w:lang w:eastAsia="ru-RU"/>
        </w:rPr>
        <w:t>со счетными палочками (</w:t>
      </w:r>
      <w:r w:rsidRPr="00B923FF">
        <w:rPr>
          <w:rFonts w:ascii="Tahoma" w:eastAsia="Times New Roman" w:hAnsi="Tahoma" w:cs="Tahoma"/>
          <w:color w:val="464646"/>
          <w:sz w:val="24"/>
          <w:szCs w:val="24"/>
          <w:lang w:eastAsia="ru-RU"/>
        </w:rPr>
        <w:t>выкладывание разных фигур по образцу, по схемам, по представлению, в зависимости от сложности работы).</w:t>
      </w:r>
    </w:p>
    <w:p w:rsidR="008D6228" w:rsidRPr="00B923FF" w:rsidRDefault="008D6228" w:rsidP="008D6228">
      <w:pPr>
        <w:spacing w:after="240" w:line="240" w:lineRule="auto"/>
        <w:rPr>
          <w:rFonts w:ascii="Tahoma" w:eastAsia="Times New Roman" w:hAnsi="Tahoma" w:cs="Tahoma"/>
          <w:color w:val="464646"/>
          <w:sz w:val="24"/>
          <w:szCs w:val="24"/>
          <w:lang w:eastAsia="ru-RU"/>
        </w:rPr>
      </w:pPr>
      <w:r w:rsidRPr="00B923FF">
        <w:rPr>
          <w:rFonts w:ascii="Tahoma" w:eastAsia="Times New Roman" w:hAnsi="Tahoma" w:cs="Tahoma"/>
          <w:color w:val="464646"/>
          <w:sz w:val="24"/>
          <w:szCs w:val="24"/>
          <w:lang w:eastAsia="ru-RU"/>
        </w:rPr>
        <w:lastRenderedPageBreak/>
        <w:t>б) игры со шнурками (сматывание, переплетение между пальцами, выкладывание шнурка по контуру, нанизывание бус, колец, шнуровка, завязывание узелков и бантиков).</w:t>
      </w:r>
    </w:p>
    <w:p w:rsidR="008D6228" w:rsidRPr="00B923FF" w:rsidRDefault="008D6228" w:rsidP="008D6228">
      <w:pPr>
        <w:spacing w:after="240" w:line="240" w:lineRule="auto"/>
        <w:rPr>
          <w:rFonts w:ascii="Tahoma" w:eastAsia="Times New Roman" w:hAnsi="Tahoma" w:cs="Tahoma"/>
          <w:color w:val="464646"/>
          <w:sz w:val="24"/>
          <w:szCs w:val="24"/>
          <w:lang w:eastAsia="ru-RU"/>
        </w:rPr>
      </w:pPr>
      <w:r w:rsidRPr="00B923FF">
        <w:rPr>
          <w:rFonts w:ascii="Tahoma" w:eastAsia="Times New Roman" w:hAnsi="Tahoma" w:cs="Tahoma"/>
          <w:color w:val="464646"/>
          <w:sz w:val="24"/>
          <w:szCs w:val="24"/>
          <w:lang w:eastAsia="ru-RU"/>
        </w:rPr>
        <w:t>в) игры с пробками, пуговицами, камушками и ракушками (выкладывание узора по образцу, по представлению, придумывание фигур, орнамента).</w:t>
      </w:r>
    </w:p>
    <w:p w:rsidR="008D6228" w:rsidRPr="00B923FF" w:rsidRDefault="008D6228" w:rsidP="008D6228">
      <w:pPr>
        <w:spacing w:after="240" w:line="240" w:lineRule="auto"/>
        <w:rPr>
          <w:rFonts w:ascii="Tahoma" w:eastAsia="Times New Roman" w:hAnsi="Tahoma" w:cs="Tahoma"/>
          <w:color w:val="464646"/>
          <w:sz w:val="24"/>
          <w:szCs w:val="24"/>
          <w:lang w:eastAsia="ru-RU"/>
        </w:rPr>
      </w:pPr>
      <w:r w:rsidRPr="00B923FF">
        <w:rPr>
          <w:rFonts w:ascii="Tahoma" w:eastAsia="Times New Roman" w:hAnsi="Tahoma" w:cs="Tahoma"/>
          <w:color w:val="464646"/>
          <w:sz w:val="24"/>
          <w:szCs w:val="24"/>
          <w:lang w:eastAsia="ru-RU"/>
        </w:rPr>
        <w:t>г) игры с прищепками (нанизывание на веревочку, на круг - лучи солнышку, колючки для ежика и др.).</w:t>
      </w:r>
    </w:p>
    <w:p w:rsidR="008D6228" w:rsidRPr="00B923FF" w:rsidRDefault="008D6228" w:rsidP="008D6228">
      <w:pPr>
        <w:spacing w:after="240" w:line="240" w:lineRule="auto"/>
        <w:rPr>
          <w:rFonts w:ascii="Tahoma" w:eastAsia="Times New Roman" w:hAnsi="Tahoma" w:cs="Tahoma"/>
          <w:color w:val="464646"/>
          <w:sz w:val="24"/>
          <w:szCs w:val="24"/>
          <w:lang w:eastAsia="ru-RU"/>
        </w:rPr>
      </w:pPr>
      <w:r w:rsidRPr="00B923FF">
        <w:rPr>
          <w:rFonts w:ascii="Tahoma" w:eastAsia="Times New Roman" w:hAnsi="Tahoma" w:cs="Tahoma"/>
          <w:color w:val="464646"/>
          <w:sz w:val="24"/>
          <w:szCs w:val="24"/>
          <w:lang w:eastAsia="ru-RU"/>
        </w:rPr>
        <w:t>д) игры с крупами и зернобобовыми (раскладывание по разным баночкам, выкладывание узора или фигуры на картоне или на пластилиновой основе).</w:t>
      </w:r>
    </w:p>
    <w:p w:rsidR="008D6228" w:rsidRPr="00B923FF" w:rsidRDefault="008D6228" w:rsidP="008D6228">
      <w:pPr>
        <w:spacing w:after="240" w:line="240" w:lineRule="auto"/>
        <w:rPr>
          <w:rFonts w:ascii="Tahoma" w:eastAsia="Times New Roman" w:hAnsi="Tahoma" w:cs="Tahoma"/>
          <w:color w:val="464646"/>
          <w:sz w:val="24"/>
          <w:szCs w:val="24"/>
          <w:lang w:eastAsia="ru-RU"/>
        </w:rPr>
      </w:pPr>
      <w:r w:rsidRPr="00B923FF">
        <w:rPr>
          <w:rFonts w:ascii="Tahoma" w:eastAsia="Times New Roman" w:hAnsi="Tahoma" w:cs="Tahoma"/>
          <w:color w:val="464646"/>
          <w:sz w:val="24"/>
          <w:szCs w:val="24"/>
          <w:lang w:eastAsia="ru-RU"/>
        </w:rPr>
        <w:t>е) рисование на подносе с крупой.</w:t>
      </w:r>
    </w:p>
    <w:p w:rsidR="008D6228" w:rsidRPr="00B923FF" w:rsidRDefault="008D6228" w:rsidP="008D6228">
      <w:pPr>
        <w:spacing w:after="0" w:line="240" w:lineRule="auto"/>
        <w:rPr>
          <w:rFonts w:ascii="Tahoma" w:eastAsia="Times New Roman" w:hAnsi="Tahoma" w:cs="Tahoma"/>
          <w:color w:val="464646"/>
          <w:sz w:val="24"/>
          <w:szCs w:val="24"/>
          <w:lang w:eastAsia="ru-RU"/>
        </w:rPr>
      </w:pPr>
      <w:r w:rsidRPr="00B923FF">
        <w:rPr>
          <w:rFonts w:ascii="Tahoma" w:eastAsia="Times New Roman" w:hAnsi="Tahoma" w:cs="Tahoma"/>
          <w:color w:val="464646"/>
          <w:sz w:val="24"/>
          <w:szCs w:val="24"/>
          <w:lang w:eastAsia="ru-RU"/>
        </w:rPr>
        <w:t>ж) выполнение картин в виде обрывной мозаики (отрывается от листа небольшой кусочек и приклеивается на обведенный контур близко друг к другу).</w:t>
      </w:r>
    </w:p>
    <w:p w:rsidR="008D6228" w:rsidRPr="00B923FF" w:rsidRDefault="008D6228" w:rsidP="008D6228">
      <w:pPr>
        <w:spacing w:after="240" w:line="240" w:lineRule="auto"/>
        <w:rPr>
          <w:rFonts w:ascii="Tahoma" w:eastAsia="Times New Roman" w:hAnsi="Tahoma" w:cs="Tahoma"/>
          <w:color w:val="464646"/>
          <w:sz w:val="24"/>
          <w:szCs w:val="24"/>
          <w:lang w:eastAsia="ru-RU"/>
        </w:rPr>
      </w:pPr>
      <w:r w:rsidRPr="00B923FF">
        <w:rPr>
          <w:rFonts w:ascii="Tahoma" w:eastAsia="Times New Roman" w:hAnsi="Tahoma" w:cs="Tahoma"/>
          <w:color w:val="464646"/>
          <w:sz w:val="24"/>
          <w:szCs w:val="24"/>
          <w:lang w:eastAsia="ru-RU"/>
        </w:rPr>
        <w:t>з) выполнение картин из скатанных комочков салфеток (салфетка скатывается пальцами в комочек и приклеивается на готовый контур близко друг к другу).</w:t>
      </w:r>
    </w:p>
    <w:p w:rsidR="008D6228" w:rsidRPr="00B923FF" w:rsidRDefault="008D6228" w:rsidP="008D6228">
      <w:pPr>
        <w:spacing w:after="240" w:line="240" w:lineRule="auto"/>
        <w:rPr>
          <w:rFonts w:ascii="Tahoma" w:eastAsia="Times New Roman" w:hAnsi="Tahoma" w:cs="Tahoma"/>
          <w:color w:val="464646"/>
          <w:sz w:val="24"/>
          <w:szCs w:val="24"/>
          <w:lang w:eastAsia="ru-RU"/>
        </w:rPr>
      </w:pPr>
      <w:r w:rsidRPr="00B923FF">
        <w:rPr>
          <w:rFonts w:ascii="Tahoma" w:eastAsia="Times New Roman" w:hAnsi="Tahoma" w:cs="Tahoma"/>
          <w:color w:val="464646"/>
          <w:sz w:val="24"/>
          <w:szCs w:val="24"/>
          <w:lang w:eastAsia="ru-RU"/>
        </w:rPr>
        <w:t>и) выполнение картин пластилином (на картонке или пластмассовой крышке выкладывается тонким слоем кусочки пластилина, получая нужную композицию)</w:t>
      </w:r>
    </w:p>
    <w:p w:rsidR="008D6228" w:rsidRPr="00B923FF" w:rsidRDefault="008D6228" w:rsidP="008D6228">
      <w:pPr>
        <w:spacing w:after="240" w:line="240" w:lineRule="auto"/>
        <w:rPr>
          <w:rFonts w:ascii="Tahoma" w:eastAsia="Times New Roman" w:hAnsi="Tahoma" w:cs="Tahoma"/>
          <w:color w:val="464646"/>
          <w:sz w:val="24"/>
          <w:szCs w:val="24"/>
          <w:lang w:eastAsia="ru-RU"/>
        </w:rPr>
      </w:pPr>
      <w:r w:rsidRPr="00B923FF">
        <w:rPr>
          <w:rFonts w:ascii="Tahoma" w:eastAsia="Times New Roman" w:hAnsi="Tahoma" w:cs="Tahoma"/>
          <w:color w:val="464646"/>
          <w:sz w:val="24"/>
          <w:szCs w:val="24"/>
          <w:lang w:eastAsia="ru-RU"/>
        </w:rPr>
        <w:t>Занятия проводятся в соответствии с учебно-тематическим планом. Учитывая, что на дошкольном этапе ведущей является игровая деятельность, все задания представлены в виде игр. Это позволит в доступной детям форме выстроить процесс обучения, поддержать их интерес к занятиям и легче освоить сложные умения и навыки.</w:t>
      </w:r>
    </w:p>
    <w:p w:rsidR="008D6228" w:rsidRPr="00B923FF" w:rsidRDefault="008D6228" w:rsidP="008D6228">
      <w:pPr>
        <w:spacing w:after="240" w:line="240" w:lineRule="auto"/>
        <w:rPr>
          <w:rFonts w:ascii="Tahoma" w:eastAsia="Times New Roman" w:hAnsi="Tahoma" w:cs="Tahoma"/>
          <w:color w:val="464646"/>
          <w:sz w:val="24"/>
          <w:szCs w:val="24"/>
          <w:lang w:eastAsia="ru-RU"/>
        </w:rPr>
      </w:pPr>
      <w:r w:rsidRPr="00B923FF">
        <w:rPr>
          <w:rFonts w:ascii="Tahoma" w:eastAsia="Times New Roman" w:hAnsi="Tahoma" w:cs="Tahoma"/>
          <w:color w:val="464646"/>
          <w:sz w:val="24"/>
          <w:szCs w:val="24"/>
          <w:lang w:eastAsia="ru-RU"/>
        </w:rPr>
        <w:t>Только при условии систематической работы с детьми, с учетом их возрастных и индивидуально – психофизических особенностей можно добиться требуемых результатов.</w:t>
      </w:r>
    </w:p>
    <w:p w:rsidR="008D6228" w:rsidRPr="00B923FF" w:rsidRDefault="008D6228" w:rsidP="008D6228">
      <w:pPr>
        <w:spacing w:after="240" w:line="240" w:lineRule="auto"/>
        <w:rPr>
          <w:rFonts w:ascii="Tahoma" w:eastAsia="Times New Roman" w:hAnsi="Tahoma" w:cs="Tahoma"/>
          <w:color w:val="464646"/>
          <w:sz w:val="24"/>
          <w:szCs w:val="24"/>
          <w:lang w:eastAsia="ru-RU"/>
        </w:rPr>
      </w:pPr>
      <w:r w:rsidRPr="00B923FF">
        <w:rPr>
          <w:rFonts w:ascii="Tahoma" w:eastAsia="Times New Roman" w:hAnsi="Tahoma" w:cs="Tahoma"/>
          <w:color w:val="464646"/>
          <w:sz w:val="24"/>
          <w:szCs w:val="24"/>
          <w:lang w:eastAsia="ru-RU"/>
        </w:rPr>
        <w:t>Для повышения интереса к занятиям речевой материал подобран с использованием загадок, чистоговорок, песенок, потешек, стихотворений, сказок.</w:t>
      </w:r>
    </w:p>
    <w:p w:rsidR="008D6228" w:rsidRPr="00B923FF" w:rsidRDefault="008D6228" w:rsidP="008D6228">
      <w:pPr>
        <w:spacing w:after="240" w:line="240" w:lineRule="auto"/>
        <w:rPr>
          <w:rFonts w:ascii="Tahoma" w:eastAsia="Times New Roman" w:hAnsi="Tahoma" w:cs="Tahoma"/>
          <w:color w:val="464646"/>
          <w:sz w:val="24"/>
          <w:szCs w:val="24"/>
          <w:lang w:eastAsia="ru-RU"/>
        </w:rPr>
      </w:pPr>
      <w:r w:rsidRPr="00B923FF">
        <w:rPr>
          <w:rFonts w:ascii="Tahoma" w:eastAsia="Times New Roman" w:hAnsi="Tahoma" w:cs="Tahoma"/>
          <w:color w:val="464646"/>
          <w:sz w:val="24"/>
          <w:szCs w:val="24"/>
          <w:lang w:eastAsia="ru-RU"/>
        </w:rPr>
        <w:t>При проведении занятий используются разные методы и приемы: показ, объяснение, беседа, индивидуальный подход, словесные, практические приемы.</w:t>
      </w:r>
    </w:p>
    <w:p w:rsidR="008D6228" w:rsidRPr="00B923FF" w:rsidRDefault="008D6228" w:rsidP="008D6228">
      <w:pPr>
        <w:spacing w:after="240" w:line="240" w:lineRule="auto"/>
        <w:rPr>
          <w:rFonts w:ascii="Tahoma" w:eastAsia="Times New Roman" w:hAnsi="Tahoma" w:cs="Tahoma"/>
          <w:color w:val="464646"/>
          <w:sz w:val="24"/>
          <w:szCs w:val="24"/>
          <w:lang w:eastAsia="ru-RU"/>
        </w:rPr>
      </w:pPr>
      <w:r w:rsidRPr="00B923FF">
        <w:rPr>
          <w:rFonts w:ascii="Tahoma" w:eastAsia="Times New Roman" w:hAnsi="Tahoma" w:cs="Tahoma"/>
          <w:color w:val="464646"/>
          <w:sz w:val="24"/>
          <w:szCs w:val="24"/>
          <w:lang w:eastAsia="ru-RU"/>
        </w:rPr>
        <w:t>Изучаемый материал систематизирован по принципу от простого к сложному.</w:t>
      </w:r>
    </w:p>
    <w:p w:rsidR="008D6228" w:rsidRPr="00B923FF" w:rsidRDefault="008D6228" w:rsidP="008D6228">
      <w:pPr>
        <w:spacing w:after="240" w:line="240" w:lineRule="auto"/>
        <w:rPr>
          <w:rFonts w:ascii="Tahoma" w:eastAsia="Times New Roman" w:hAnsi="Tahoma" w:cs="Tahoma"/>
          <w:color w:val="464646"/>
          <w:sz w:val="24"/>
          <w:szCs w:val="24"/>
          <w:lang w:eastAsia="ru-RU"/>
        </w:rPr>
      </w:pPr>
      <w:r w:rsidRPr="00B923FF">
        <w:rPr>
          <w:rFonts w:ascii="Tahoma" w:eastAsia="Times New Roman" w:hAnsi="Tahoma" w:cs="Tahoma"/>
          <w:color w:val="464646"/>
          <w:sz w:val="24"/>
          <w:szCs w:val="24"/>
          <w:lang w:eastAsia="ru-RU"/>
        </w:rPr>
        <w:t>Работа детей оценивается в течение всего периода обучения. Основным показателем полученных результатов является сумма необходимых знаний, умений и навыков, которыми ребенок должен овладеть за определенное время. Критериями могут быть игры в процессе занятий, позволяет детям самим оценить собственные достижения, а также тестовые задания в начале и в конце учебного года, определяющие уровень их развития.</w:t>
      </w:r>
    </w:p>
    <w:p w:rsidR="008D6228" w:rsidRPr="00B923FF" w:rsidRDefault="008D6228" w:rsidP="008D6228">
      <w:pPr>
        <w:spacing w:after="240" w:line="240" w:lineRule="auto"/>
        <w:rPr>
          <w:rFonts w:ascii="Tahoma" w:eastAsia="Times New Roman" w:hAnsi="Tahoma" w:cs="Tahoma"/>
          <w:color w:val="464646"/>
          <w:sz w:val="24"/>
          <w:szCs w:val="24"/>
          <w:lang w:eastAsia="ru-RU"/>
        </w:rPr>
      </w:pPr>
      <w:r w:rsidRPr="00B923FF">
        <w:rPr>
          <w:rFonts w:ascii="Tahoma" w:eastAsia="Times New Roman" w:hAnsi="Tahoma" w:cs="Tahoma"/>
          <w:b/>
          <w:bCs/>
          <w:color w:val="464646"/>
          <w:sz w:val="24"/>
          <w:szCs w:val="24"/>
          <w:lang w:eastAsia="ru-RU"/>
        </w:rPr>
        <w:t>Прогнозируемый результат освоения программы</w:t>
      </w:r>
    </w:p>
    <w:p w:rsidR="008D6228" w:rsidRPr="00B923FF" w:rsidRDefault="008D6228" w:rsidP="008D6228">
      <w:pPr>
        <w:spacing w:after="240" w:line="240" w:lineRule="auto"/>
        <w:rPr>
          <w:rFonts w:ascii="Tahoma" w:eastAsia="Times New Roman" w:hAnsi="Tahoma" w:cs="Tahoma"/>
          <w:color w:val="464646"/>
          <w:sz w:val="24"/>
          <w:szCs w:val="24"/>
          <w:lang w:eastAsia="ru-RU"/>
        </w:rPr>
      </w:pPr>
      <w:r w:rsidRPr="00B923FF">
        <w:rPr>
          <w:rFonts w:ascii="Tahoma" w:eastAsia="Times New Roman" w:hAnsi="Tahoma" w:cs="Tahoma"/>
          <w:color w:val="464646"/>
          <w:sz w:val="24"/>
          <w:szCs w:val="24"/>
          <w:lang w:eastAsia="ru-RU"/>
        </w:rPr>
        <w:t>Развитая речь и познавательная деятельность детей в соответствии с возрастом.</w:t>
      </w:r>
    </w:p>
    <w:p w:rsidR="008D6228" w:rsidRPr="00B923FF" w:rsidRDefault="008D6228" w:rsidP="008D6228">
      <w:pPr>
        <w:spacing w:after="240" w:line="240" w:lineRule="auto"/>
        <w:rPr>
          <w:rFonts w:ascii="Tahoma" w:eastAsia="Times New Roman" w:hAnsi="Tahoma" w:cs="Tahoma"/>
          <w:color w:val="464646"/>
          <w:sz w:val="24"/>
          <w:szCs w:val="24"/>
          <w:lang w:eastAsia="ru-RU"/>
        </w:rPr>
      </w:pPr>
      <w:r w:rsidRPr="00B923FF">
        <w:rPr>
          <w:rFonts w:ascii="Tahoma" w:eastAsia="Times New Roman" w:hAnsi="Tahoma" w:cs="Tahoma"/>
          <w:color w:val="464646"/>
          <w:sz w:val="24"/>
          <w:szCs w:val="24"/>
          <w:lang w:eastAsia="ru-RU"/>
        </w:rPr>
        <w:t>Сформированное внимание, мышление, память, восприятие.</w:t>
      </w:r>
    </w:p>
    <w:p w:rsidR="008D6228" w:rsidRPr="00B923FF" w:rsidRDefault="008D6228" w:rsidP="008D6228">
      <w:pPr>
        <w:spacing w:after="240" w:line="240" w:lineRule="auto"/>
        <w:rPr>
          <w:rFonts w:ascii="Tahoma" w:eastAsia="Times New Roman" w:hAnsi="Tahoma" w:cs="Tahoma"/>
          <w:color w:val="464646"/>
          <w:sz w:val="24"/>
          <w:szCs w:val="24"/>
          <w:lang w:eastAsia="ru-RU"/>
        </w:rPr>
      </w:pPr>
      <w:r w:rsidRPr="00B923FF">
        <w:rPr>
          <w:rFonts w:ascii="Tahoma" w:eastAsia="Times New Roman" w:hAnsi="Tahoma" w:cs="Tahoma"/>
          <w:color w:val="464646"/>
          <w:sz w:val="24"/>
          <w:szCs w:val="24"/>
          <w:lang w:eastAsia="ru-RU"/>
        </w:rPr>
        <w:lastRenderedPageBreak/>
        <w:t>Развитая общая и мелкая моторика, укрепление мышечного тонуса костей рук.</w:t>
      </w:r>
    </w:p>
    <w:p w:rsidR="008D6228" w:rsidRPr="00B923FF" w:rsidRDefault="008D6228" w:rsidP="008D6228">
      <w:pPr>
        <w:spacing w:after="240" w:line="240" w:lineRule="auto"/>
        <w:rPr>
          <w:rFonts w:ascii="Tahoma" w:eastAsia="Times New Roman" w:hAnsi="Tahoma" w:cs="Tahoma"/>
          <w:color w:val="464646"/>
          <w:sz w:val="24"/>
          <w:szCs w:val="24"/>
          <w:lang w:eastAsia="ru-RU"/>
        </w:rPr>
      </w:pPr>
      <w:r w:rsidRPr="00B923FF">
        <w:rPr>
          <w:rFonts w:ascii="Tahoma" w:eastAsia="Times New Roman" w:hAnsi="Tahoma" w:cs="Tahoma"/>
          <w:color w:val="464646"/>
          <w:sz w:val="24"/>
          <w:szCs w:val="24"/>
          <w:lang w:eastAsia="ru-RU"/>
        </w:rPr>
        <w:t>Снижение утомляемости, повышение работоспособности, психологическая готовность к обучению.</w:t>
      </w:r>
    </w:p>
    <w:p w:rsidR="008D6228" w:rsidRPr="00B923FF" w:rsidRDefault="008D6228" w:rsidP="008D6228">
      <w:pPr>
        <w:spacing w:after="240" w:line="240" w:lineRule="auto"/>
        <w:rPr>
          <w:rFonts w:ascii="Tahoma" w:eastAsia="Times New Roman" w:hAnsi="Tahoma" w:cs="Tahoma"/>
          <w:color w:val="464646"/>
          <w:sz w:val="24"/>
          <w:szCs w:val="24"/>
          <w:lang w:eastAsia="ru-RU"/>
        </w:rPr>
      </w:pPr>
      <w:r w:rsidRPr="00B923FF">
        <w:rPr>
          <w:rFonts w:ascii="Tahoma" w:eastAsia="Times New Roman" w:hAnsi="Tahoma" w:cs="Tahoma"/>
          <w:color w:val="464646"/>
          <w:sz w:val="24"/>
          <w:szCs w:val="24"/>
          <w:lang w:eastAsia="ru-RU"/>
        </w:rPr>
        <w:t>Отсутствие проблем с навыками письма и рисования.</w:t>
      </w:r>
    </w:p>
    <w:p w:rsidR="008D6228" w:rsidRPr="00B923FF" w:rsidRDefault="008D6228" w:rsidP="008D6228">
      <w:pPr>
        <w:spacing w:after="240" w:line="240" w:lineRule="auto"/>
        <w:rPr>
          <w:rFonts w:ascii="Tahoma" w:eastAsia="Times New Roman" w:hAnsi="Tahoma" w:cs="Tahoma"/>
          <w:color w:val="464646"/>
          <w:sz w:val="24"/>
          <w:szCs w:val="24"/>
          <w:lang w:eastAsia="ru-RU"/>
        </w:rPr>
      </w:pPr>
      <w:r w:rsidRPr="00B923FF">
        <w:rPr>
          <w:rFonts w:ascii="Tahoma" w:eastAsia="Times New Roman" w:hAnsi="Tahoma" w:cs="Tahoma"/>
          <w:b/>
          <w:bCs/>
          <w:color w:val="464646"/>
          <w:sz w:val="24"/>
          <w:szCs w:val="24"/>
          <w:lang w:eastAsia="ru-RU"/>
        </w:rPr>
        <w:t>5. МЕТОДИЧЕСКОЕ ОБЕСПЕЧЕНИЕ</w:t>
      </w:r>
    </w:p>
    <w:p w:rsidR="008D6228" w:rsidRPr="00B923FF" w:rsidRDefault="008D6228" w:rsidP="008D6228">
      <w:pPr>
        <w:spacing w:after="240" w:line="240" w:lineRule="auto"/>
        <w:rPr>
          <w:rFonts w:ascii="Tahoma" w:eastAsia="Times New Roman" w:hAnsi="Tahoma" w:cs="Tahoma"/>
          <w:color w:val="464646"/>
          <w:sz w:val="24"/>
          <w:szCs w:val="24"/>
          <w:lang w:eastAsia="ru-RU"/>
        </w:rPr>
      </w:pPr>
      <w:r w:rsidRPr="00B923FF">
        <w:rPr>
          <w:rFonts w:ascii="Tahoma" w:eastAsia="Times New Roman" w:hAnsi="Tahoma" w:cs="Tahoma"/>
          <w:b/>
          <w:bCs/>
          <w:color w:val="464646"/>
          <w:sz w:val="24"/>
          <w:szCs w:val="24"/>
          <w:lang w:eastAsia="ru-RU"/>
        </w:rPr>
        <w:t>Методическое обеспечение:</w:t>
      </w:r>
    </w:p>
    <w:p w:rsidR="008D6228" w:rsidRPr="00B923FF" w:rsidRDefault="008D6228" w:rsidP="008D6228">
      <w:pPr>
        <w:spacing w:after="240" w:line="240" w:lineRule="auto"/>
        <w:rPr>
          <w:rFonts w:ascii="Tahoma" w:eastAsia="Times New Roman" w:hAnsi="Tahoma" w:cs="Tahoma"/>
          <w:color w:val="464646"/>
          <w:sz w:val="24"/>
          <w:szCs w:val="24"/>
          <w:lang w:eastAsia="ru-RU"/>
        </w:rPr>
      </w:pPr>
      <w:r w:rsidRPr="00B923FF">
        <w:rPr>
          <w:rFonts w:ascii="Tahoma" w:eastAsia="Times New Roman" w:hAnsi="Tahoma" w:cs="Tahoma"/>
          <w:color w:val="464646"/>
          <w:sz w:val="24"/>
          <w:szCs w:val="24"/>
          <w:lang w:eastAsia="ru-RU"/>
        </w:rPr>
        <w:t>«Пальчиковая гимнастика с предметами» О. В. Бачина, Н. Ф. Коробова.</w:t>
      </w:r>
    </w:p>
    <w:p w:rsidR="008D6228" w:rsidRPr="00B923FF" w:rsidRDefault="008D6228" w:rsidP="008D6228">
      <w:pPr>
        <w:spacing w:after="240" w:line="240" w:lineRule="auto"/>
        <w:rPr>
          <w:rFonts w:ascii="Tahoma" w:eastAsia="Times New Roman" w:hAnsi="Tahoma" w:cs="Tahoma"/>
          <w:color w:val="464646"/>
          <w:sz w:val="24"/>
          <w:szCs w:val="24"/>
          <w:lang w:eastAsia="ru-RU"/>
        </w:rPr>
      </w:pPr>
      <w:r w:rsidRPr="00B923FF">
        <w:rPr>
          <w:rFonts w:ascii="Tahoma" w:eastAsia="Times New Roman" w:hAnsi="Tahoma" w:cs="Tahoma"/>
          <w:color w:val="464646"/>
          <w:sz w:val="24"/>
          <w:szCs w:val="24"/>
          <w:lang w:eastAsia="ru-RU"/>
        </w:rPr>
        <w:t>«Тренируем пальчики – развиваем речь!» О. И. Крупенчук.</w:t>
      </w:r>
    </w:p>
    <w:p w:rsidR="008D6228" w:rsidRPr="00B923FF" w:rsidRDefault="008D6228" w:rsidP="008D6228">
      <w:pPr>
        <w:spacing w:after="240" w:line="240" w:lineRule="auto"/>
        <w:rPr>
          <w:rFonts w:ascii="Tahoma" w:eastAsia="Times New Roman" w:hAnsi="Tahoma" w:cs="Tahoma"/>
          <w:color w:val="464646"/>
          <w:sz w:val="24"/>
          <w:szCs w:val="24"/>
          <w:lang w:eastAsia="ru-RU"/>
        </w:rPr>
      </w:pPr>
      <w:r w:rsidRPr="00B923FF">
        <w:rPr>
          <w:rFonts w:ascii="Tahoma" w:eastAsia="Times New Roman" w:hAnsi="Tahoma" w:cs="Tahoma"/>
          <w:color w:val="464646"/>
          <w:sz w:val="24"/>
          <w:szCs w:val="24"/>
          <w:lang w:eastAsia="ru-RU"/>
        </w:rPr>
        <w:t>«20 лексических тем» А. В. Никитина.</w:t>
      </w:r>
    </w:p>
    <w:p w:rsidR="008D6228" w:rsidRPr="00B923FF" w:rsidRDefault="008D6228" w:rsidP="008D6228">
      <w:pPr>
        <w:spacing w:after="240" w:line="240" w:lineRule="auto"/>
        <w:rPr>
          <w:rFonts w:ascii="Tahoma" w:eastAsia="Times New Roman" w:hAnsi="Tahoma" w:cs="Tahoma"/>
          <w:color w:val="464646"/>
          <w:sz w:val="24"/>
          <w:szCs w:val="24"/>
          <w:lang w:eastAsia="ru-RU"/>
        </w:rPr>
      </w:pPr>
      <w:r w:rsidRPr="00B923FF">
        <w:rPr>
          <w:rFonts w:ascii="Tahoma" w:eastAsia="Times New Roman" w:hAnsi="Tahoma" w:cs="Tahoma"/>
          <w:color w:val="464646"/>
          <w:sz w:val="24"/>
          <w:szCs w:val="24"/>
          <w:lang w:eastAsia="ru-RU"/>
        </w:rPr>
        <w:t>«Веселые пальчиковые игры» О. Новикова.</w:t>
      </w:r>
    </w:p>
    <w:p w:rsidR="008D6228" w:rsidRPr="00B923FF" w:rsidRDefault="008D6228" w:rsidP="008D6228">
      <w:pPr>
        <w:spacing w:after="240" w:line="240" w:lineRule="auto"/>
        <w:rPr>
          <w:rFonts w:ascii="Tahoma" w:eastAsia="Times New Roman" w:hAnsi="Tahoma" w:cs="Tahoma"/>
          <w:color w:val="464646"/>
          <w:sz w:val="24"/>
          <w:szCs w:val="24"/>
          <w:lang w:eastAsia="ru-RU"/>
        </w:rPr>
      </w:pPr>
      <w:r w:rsidRPr="00B923FF">
        <w:rPr>
          <w:rFonts w:ascii="Tahoma" w:eastAsia="Times New Roman" w:hAnsi="Tahoma" w:cs="Tahoma"/>
          <w:color w:val="464646"/>
          <w:sz w:val="24"/>
          <w:szCs w:val="24"/>
          <w:lang w:eastAsia="ru-RU"/>
        </w:rPr>
        <w:t>«Игры с пальчиками» Ю. Соколова.</w:t>
      </w:r>
    </w:p>
    <w:p w:rsidR="008D6228" w:rsidRPr="00B923FF" w:rsidRDefault="008D6228" w:rsidP="008D6228">
      <w:pPr>
        <w:spacing w:after="240" w:line="240" w:lineRule="auto"/>
        <w:rPr>
          <w:rFonts w:ascii="Tahoma" w:eastAsia="Times New Roman" w:hAnsi="Tahoma" w:cs="Tahoma"/>
          <w:color w:val="464646"/>
          <w:sz w:val="24"/>
          <w:szCs w:val="24"/>
          <w:lang w:eastAsia="ru-RU"/>
        </w:rPr>
      </w:pPr>
      <w:r w:rsidRPr="00B923FF">
        <w:rPr>
          <w:rFonts w:ascii="Tahoma" w:eastAsia="Times New Roman" w:hAnsi="Tahoma" w:cs="Tahoma"/>
          <w:color w:val="464646"/>
          <w:sz w:val="24"/>
          <w:szCs w:val="24"/>
          <w:lang w:eastAsia="ru-RU"/>
        </w:rPr>
        <w:t>«Пальчиковые игры» О. И. Крупенчук.</w:t>
      </w:r>
    </w:p>
    <w:p w:rsidR="008D6228" w:rsidRPr="00B923FF" w:rsidRDefault="008D6228" w:rsidP="008D6228">
      <w:pPr>
        <w:spacing w:after="240" w:line="240" w:lineRule="auto"/>
        <w:rPr>
          <w:rFonts w:ascii="Tahoma" w:eastAsia="Times New Roman" w:hAnsi="Tahoma" w:cs="Tahoma"/>
          <w:color w:val="464646"/>
          <w:sz w:val="24"/>
          <w:szCs w:val="24"/>
          <w:lang w:eastAsia="ru-RU"/>
        </w:rPr>
      </w:pPr>
      <w:r w:rsidRPr="00B923FF">
        <w:rPr>
          <w:rFonts w:ascii="Tahoma" w:eastAsia="Times New Roman" w:hAnsi="Tahoma" w:cs="Tahoma"/>
          <w:color w:val="464646"/>
          <w:sz w:val="24"/>
          <w:szCs w:val="24"/>
          <w:lang w:eastAsia="ru-RU"/>
        </w:rPr>
        <w:t>«Волшебный поролон» А. В. Белошистая, О. Г. Жукова.</w:t>
      </w:r>
    </w:p>
    <w:p w:rsidR="008D6228" w:rsidRPr="00B923FF" w:rsidRDefault="008D6228" w:rsidP="008D6228">
      <w:pPr>
        <w:spacing w:after="240" w:line="240" w:lineRule="auto"/>
        <w:rPr>
          <w:rFonts w:ascii="Tahoma" w:eastAsia="Times New Roman" w:hAnsi="Tahoma" w:cs="Tahoma"/>
          <w:color w:val="464646"/>
          <w:sz w:val="24"/>
          <w:szCs w:val="24"/>
          <w:lang w:eastAsia="ru-RU"/>
        </w:rPr>
      </w:pPr>
      <w:r w:rsidRPr="00B923FF">
        <w:rPr>
          <w:rFonts w:ascii="Tahoma" w:eastAsia="Times New Roman" w:hAnsi="Tahoma" w:cs="Tahoma"/>
          <w:color w:val="464646"/>
          <w:sz w:val="24"/>
          <w:szCs w:val="24"/>
          <w:lang w:eastAsia="ru-RU"/>
        </w:rPr>
        <w:t>«Ура! Я научился!» Л. Е. Белоусова.</w:t>
      </w:r>
    </w:p>
    <w:p w:rsidR="008D6228" w:rsidRPr="00B923FF" w:rsidRDefault="008D6228" w:rsidP="008D6228">
      <w:pPr>
        <w:spacing w:after="240" w:line="240" w:lineRule="auto"/>
        <w:rPr>
          <w:rFonts w:ascii="Tahoma" w:eastAsia="Times New Roman" w:hAnsi="Tahoma" w:cs="Tahoma"/>
          <w:color w:val="464646"/>
          <w:sz w:val="24"/>
          <w:szCs w:val="24"/>
          <w:lang w:eastAsia="ru-RU"/>
        </w:rPr>
      </w:pPr>
      <w:r w:rsidRPr="00B923FF">
        <w:rPr>
          <w:rFonts w:ascii="Tahoma" w:eastAsia="Times New Roman" w:hAnsi="Tahoma" w:cs="Tahoma"/>
          <w:b/>
          <w:bCs/>
          <w:color w:val="464646"/>
          <w:sz w:val="24"/>
          <w:szCs w:val="24"/>
          <w:lang w:eastAsia="ru-RU"/>
        </w:rPr>
        <w:t>Оборудование:</w:t>
      </w:r>
    </w:p>
    <w:p w:rsidR="008D6228" w:rsidRPr="00B923FF" w:rsidRDefault="008D6228" w:rsidP="008D6228">
      <w:pPr>
        <w:spacing w:after="240" w:line="240" w:lineRule="auto"/>
        <w:rPr>
          <w:rFonts w:ascii="Tahoma" w:eastAsia="Times New Roman" w:hAnsi="Tahoma" w:cs="Tahoma"/>
          <w:color w:val="464646"/>
          <w:sz w:val="24"/>
          <w:szCs w:val="24"/>
          <w:lang w:eastAsia="ru-RU"/>
        </w:rPr>
      </w:pPr>
      <w:r w:rsidRPr="00B923FF">
        <w:rPr>
          <w:rFonts w:ascii="Tahoma" w:eastAsia="Times New Roman" w:hAnsi="Tahoma" w:cs="Tahoma"/>
          <w:color w:val="464646"/>
          <w:sz w:val="24"/>
          <w:szCs w:val="24"/>
          <w:lang w:eastAsia="ru-RU"/>
        </w:rPr>
        <w:t>*массажные мячики, мячика Су-Джок;</w:t>
      </w:r>
    </w:p>
    <w:p w:rsidR="008D6228" w:rsidRPr="00B923FF" w:rsidRDefault="008D6228" w:rsidP="008D6228">
      <w:pPr>
        <w:spacing w:after="240" w:line="240" w:lineRule="auto"/>
        <w:rPr>
          <w:rFonts w:ascii="Tahoma" w:eastAsia="Times New Roman" w:hAnsi="Tahoma" w:cs="Tahoma"/>
          <w:color w:val="464646"/>
          <w:sz w:val="24"/>
          <w:szCs w:val="24"/>
          <w:lang w:eastAsia="ru-RU"/>
        </w:rPr>
      </w:pPr>
      <w:r w:rsidRPr="00B923FF">
        <w:rPr>
          <w:rFonts w:ascii="Tahoma" w:eastAsia="Times New Roman" w:hAnsi="Tahoma" w:cs="Tahoma"/>
          <w:color w:val="464646"/>
          <w:sz w:val="24"/>
          <w:szCs w:val="24"/>
          <w:lang w:eastAsia="ru-RU"/>
        </w:rPr>
        <w:t>*ребристые карандаши, грецкие орехи;</w:t>
      </w:r>
    </w:p>
    <w:p w:rsidR="008D6228" w:rsidRPr="00B923FF" w:rsidRDefault="008D6228" w:rsidP="008D6228">
      <w:pPr>
        <w:spacing w:after="240" w:line="240" w:lineRule="auto"/>
        <w:rPr>
          <w:rFonts w:ascii="Tahoma" w:eastAsia="Times New Roman" w:hAnsi="Tahoma" w:cs="Tahoma"/>
          <w:color w:val="464646"/>
          <w:sz w:val="24"/>
          <w:szCs w:val="24"/>
          <w:lang w:eastAsia="ru-RU"/>
        </w:rPr>
      </w:pPr>
      <w:r w:rsidRPr="00B923FF">
        <w:rPr>
          <w:rFonts w:ascii="Tahoma" w:eastAsia="Times New Roman" w:hAnsi="Tahoma" w:cs="Tahoma"/>
          <w:color w:val="464646"/>
          <w:sz w:val="24"/>
          <w:szCs w:val="24"/>
          <w:lang w:eastAsia="ru-RU"/>
        </w:rPr>
        <w:t>*пробки, пуговицы, счетные палочки;</w:t>
      </w:r>
    </w:p>
    <w:p w:rsidR="008D6228" w:rsidRPr="00B923FF" w:rsidRDefault="008D6228" w:rsidP="008D6228">
      <w:pPr>
        <w:spacing w:after="240" w:line="240" w:lineRule="auto"/>
        <w:rPr>
          <w:rFonts w:ascii="Tahoma" w:eastAsia="Times New Roman" w:hAnsi="Tahoma" w:cs="Tahoma"/>
          <w:color w:val="464646"/>
          <w:sz w:val="24"/>
          <w:szCs w:val="24"/>
          <w:lang w:eastAsia="ru-RU"/>
        </w:rPr>
      </w:pPr>
      <w:r w:rsidRPr="00B923FF">
        <w:rPr>
          <w:rFonts w:ascii="Tahoma" w:eastAsia="Times New Roman" w:hAnsi="Tahoma" w:cs="Tahoma"/>
          <w:color w:val="464646"/>
          <w:sz w:val="24"/>
          <w:szCs w:val="24"/>
          <w:lang w:eastAsia="ru-RU"/>
        </w:rPr>
        <w:t>*шнурки, прищепки;</w:t>
      </w:r>
    </w:p>
    <w:p w:rsidR="008D6228" w:rsidRPr="00B923FF" w:rsidRDefault="008D6228" w:rsidP="008D6228">
      <w:pPr>
        <w:spacing w:after="240" w:line="240" w:lineRule="auto"/>
        <w:rPr>
          <w:rFonts w:ascii="Tahoma" w:eastAsia="Times New Roman" w:hAnsi="Tahoma" w:cs="Tahoma"/>
          <w:color w:val="464646"/>
          <w:sz w:val="24"/>
          <w:szCs w:val="24"/>
          <w:lang w:eastAsia="ru-RU"/>
        </w:rPr>
      </w:pPr>
      <w:r w:rsidRPr="00B923FF">
        <w:rPr>
          <w:rFonts w:ascii="Tahoma" w:eastAsia="Times New Roman" w:hAnsi="Tahoma" w:cs="Tahoma"/>
          <w:color w:val="464646"/>
          <w:sz w:val="24"/>
          <w:szCs w:val="24"/>
          <w:lang w:eastAsia="ru-RU"/>
        </w:rPr>
        <w:t>*подносы разных размеров;</w:t>
      </w:r>
    </w:p>
    <w:p w:rsidR="008D6228" w:rsidRPr="00B923FF" w:rsidRDefault="008D6228" w:rsidP="008D6228">
      <w:pPr>
        <w:spacing w:after="0" w:line="240" w:lineRule="auto"/>
        <w:rPr>
          <w:rFonts w:ascii="Tahoma" w:eastAsia="Times New Roman" w:hAnsi="Tahoma" w:cs="Tahoma"/>
          <w:color w:val="464646"/>
          <w:sz w:val="24"/>
          <w:szCs w:val="24"/>
          <w:lang w:eastAsia="ru-RU"/>
        </w:rPr>
      </w:pPr>
      <w:r w:rsidRPr="00B923FF">
        <w:rPr>
          <w:rFonts w:ascii="Tahoma" w:eastAsia="Times New Roman" w:hAnsi="Tahoma" w:cs="Tahoma"/>
          <w:color w:val="464646"/>
          <w:sz w:val="24"/>
          <w:szCs w:val="24"/>
          <w:lang w:eastAsia="ru-RU"/>
        </w:rPr>
        <w:t>*картон, бумага, салфетки;</w:t>
      </w:r>
    </w:p>
    <w:p w:rsidR="008D6228" w:rsidRPr="00B923FF" w:rsidRDefault="008D6228" w:rsidP="008D6228">
      <w:pPr>
        <w:spacing w:after="240" w:line="240" w:lineRule="auto"/>
        <w:rPr>
          <w:rFonts w:ascii="Tahoma" w:eastAsia="Times New Roman" w:hAnsi="Tahoma" w:cs="Tahoma"/>
          <w:color w:val="464646"/>
          <w:sz w:val="24"/>
          <w:szCs w:val="24"/>
          <w:lang w:eastAsia="ru-RU"/>
        </w:rPr>
      </w:pPr>
      <w:r w:rsidRPr="00B923FF">
        <w:rPr>
          <w:rFonts w:ascii="Tahoma" w:eastAsia="Times New Roman" w:hAnsi="Tahoma" w:cs="Tahoma"/>
          <w:color w:val="464646"/>
          <w:sz w:val="24"/>
          <w:szCs w:val="24"/>
          <w:lang w:eastAsia="ru-RU"/>
        </w:rPr>
        <w:t>*пластилин, стеки;</w:t>
      </w:r>
    </w:p>
    <w:p w:rsidR="008D6228" w:rsidRPr="00B923FF" w:rsidRDefault="008D6228" w:rsidP="008D6228">
      <w:pPr>
        <w:spacing w:after="240" w:line="240" w:lineRule="auto"/>
        <w:rPr>
          <w:rFonts w:ascii="Tahoma" w:eastAsia="Times New Roman" w:hAnsi="Tahoma" w:cs="Tahoma"/>
          <w:color w:val="464646"/>
          <w:sz w:val="24"/>
          <w:szCs w:val="24"/>
          <w:lang w:eastAsia="ru-RU"/>
        </w:rPr>
      </w:pPr>
      <w:r w:rsidRPr="00B923FF">
        <w:rPr>
          <w:rFonts w:ascii="Tahoma" w:eastAsia="Times New Roman" w:hAnsi="Tahoma" w:cs="Tahoma"/>
          <w:color w:val="464646"/>
          <w:sz w:val="24"/>
          <w:szCs w:val="24"/>
          <w:lang w:eastAsia="ru-RU"/>
        </w:rPr>
        <w:t>*клей, кисточки;</w:t>
      </w:r>
    </w:p>
    <w:p w:rsidR="008D6228" w:rsidRPr="00B923FF" w:rsidRDefault="008D6228" w:rsidP="008D6228">
      <w:pPr>
        <w:spacing w:after="240" w:line="240" w:lineRule="auto"/>
        <w:rPr>
          <w:rFonts w:ascii="Tahoma" w:eastAsia="Times New Roman" w:hAnsi="Tahoma" w:cs="Tahoma"/>
          <w:color w:val="464646"/>
          <w:sz w:val="24"/>
          <w:szCs w:val="24"/>
          <w:lang w:eastAsia="ru-RU"/>
        </w:rPr>
      </w:pPr>
      <w:r w:rsidRPr="00B923FF">
        <w:rPr>
          <w:rFonts w:ascii="Tahoma" w:eastAsia="Times New Roman" w:hAnsi="Tahoma" w:cs="Tahoma"/>
          <w:color w:val="464646"/>
          <w:sz w:val="24"/>
          <w:szCs w:val="24"/>
          <w:lang w:eastAsia="ru-RU"/>
        </w:rPr>
        <w:t>*пластиковые баночки, коробочки, крышки;</w:t>
      </w:r>
    </w:p>
    <w:p w:rsidR="008D6228" w:rsidRPr="00B923FF" w:rsidRDefault="008D6228" w:rsidP="008D6228">
      <w:pPr>
        <w:spacing w:after="240" w:line="240" w:lineRule="auto"/>
        <w:rPr>
          <w:rFonts w:ascii="Tahoma" w:eastAsia="Times New Roman" w:hAnsi="Tahoma" w:cs="Tahoma"/>
          <w:color w:val="464646"/>
          <w:sz w:val="24"/>
          <w:szCs w:val="24"/>
          <w:lang w:eastAsia="ru-RU"/>
        </w:rPr>
      </w:pPr>
      <w:r w:rsidRPr="00B923FF">
        <w:rPr>
          <w:rFonts w:ascii="Tahoma" w:eastAsia="Times New Roman" w:hAnsi="Tahoma" w:cs="Tahoma"/>
          <w:color w:val="464646"/>
          <w:sz w:val="24"/>
          <w:szCs w:val="24"/>
          <w:lang w:eastAsia="ru-RU"/>
        </w:rPr>
        <w:t>*крупы, зернобобовые, семена овощей и фруктов;</w:t>
      </w:r>
    </w:p>
    <w:p w:rsidR="008D6228" w:rsidRPr="00B923FF" w:rsidRDefault="008D6228" w:rsidP="008D6228">
      <w:pPr>
        <w:spacing w:after="240" w:line="240" w:lineRule="auto"/>
        <w:rPr>
          <w:rFonts w:ascii="Tahoma" w:eastAsia="Times New Roman" w:hAnsi="Tahoma" w:cs="Tahoma"/>
          <w:color w:val="464646"/>
          <w:sz w:val="24"/>
          <w:szCs w:val="24"/>
          <w:lang w:eastAsia="ru-RU"/>
        </w:rPr>
      </w:pPr>
      <w:r w:rsidRPr="00B923FF">
        <w:rPr>
          <w:rFonts w:ascii="Tahoma" w:eastAsia="Times New Roman" w:hAnsi="Tahoma" w:cs="Tahoma"/>
          <w:color w:val="464646"/>
          <w:sz w:val="24"/>
          <w:szCs w:val="24"/>
          <w:lang w:eastAsia="ru-RU"/>
        </w:rPr>
        <w:t>*прописи, раскраски;</w:t>
      </w:r>
    </w:p>
    <w:p w:rsidR="008D6228" w:rsidRDefault="008D6228" w:rsidP="008D6228">
      <w:pPr>
        <w:spacing w:after="240" w:line="240" w:lineRule="auto"/>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*фигурки пальчиковог</w:t>
      </w:r>
      <w:r w:rsidRPr="00B923FF">
        <w:rPr>
          <w:rFonts w:ascii="Tahoma" w:eastAsia="Times New Roman" w:hAnsi="Tahoma" w:cs="Tahoma"/>
          <w:color w:val="464646"/>
          <w:sz w:val="24"/>
          <w:szCs w:val="24"/>
          <w:lang w:eastAsia="ru-RU"/>
        </w:rPr>
        <w:t>о театра.</w:t>
      </w:r>
    </w:p>
    <w:p w:rsidR="008D6228" w:rsidRDefault="008D6228" w:rsidP="008D6228">
      <w:pPr>
        <w:spacing w:after="240" w:line="240" w:lineRule="auto"/>
        <w:rPr>
          <w:rFonts w:ascii="Tahoma" w:eastAsia="Times New Roman" w:hAnsi="Tahoma" w:cs="Tahoma"/>
          <w:color w:val="464646"/>
          <w:sz w:val="24"/>
          <w:szCs w:val="24"/>
          <w:lang w:eastAsia="ru-RU"/>
        </w:rPr>
      </w:pPr>
    </w:p>
    <w:p w:rsidR="008D6228" w:rsidRDefault="008D6228" w:rsidP="008D6228">
      <w:pPr>
        <w:spacing w:after="240" w:line="240" w:lineRule="auto"/>
        <w:rPr>
          <w:rFonts w:ascii="Times New Roman" w:eastAsia="Times New Roman" w:hAnsi="Times New Roman" w:cs="Times New Roman"/>
          <w:b/>
          <w:color w:val="464646"/>
          <w:sz w:val="36"/>
          <w:szCs w:val="36"/>
          <w:lang w:eastAsia="ru-RU"/>
        </w:rPr>
      </w:pPr>
      <w:r w:rsidRPr="001D3822">
        <w:rPr>
          <w:rFonts w:ascii="Times New Roman" w:eastAsia="Times New Roman" w:hAnsi="Times New Roman" w:cs="Times New Roman"/>
          <w:b/>
          <w:color w:val="464646"/>
          <w:sz w:val="36"/>
          <w:szCs w:val="36"/>
          <w:lang w:eastAsia="ru-RU"/>
        </w:rPr>
        <w:lastRenderedPageBreak/>
        <w:t>Оплата за кружок по месяцам:</w:t>
      </w:r>
    </w:p>
    <w:p w:rsidR="008D6228" w:rsidRPr="001D3822" w:rsidRDefault="008D6228" w:rsidP="008D6228">
      <w:pPr>
        <w:spacing w:after="240" w:line="240" w:lineRule="auto"/>
        <w:rPr>
          <w:rFonts w:ascii="Times New Roman" w:eastAsia="Times New Roman" w:hAnsi="Times New Roman" w:cs="Times New Roman"/>
          <w:b/>
          <w:color w:val="464646"/>
          <w:sz w:val="36"/>
          <w:szCs w:val="36"/>
          <w:lang w:eastAsia="ru-RU"/>
        </w:rPr>
      </w:pPr>
    </w:p>
    <w:tbl>
      <w:tblPr>
        <w:tblStyle w:val="a3"/>
        <w:tblW w:w="10632" w:type="dxa"/>
        <w:tblInd w:w="-289" w:type="dxa"/>
        <w:tblLook w:val="04A0" w:firstRow="1" w:lastRow="0" w:firstColumn="1" w:lastColumn="0" w:noHBand="0" w:noVBand="1"/>
      </w:tblPr>
      <w:tblGrid>
        <w:gridCol w:w="1466"/>
        <w:gridCol w:w="1178"/>
        <w:gridCol w:w="1073"/>
        <w:gridCol w:w="986"/>
        <w:gridCol w:w="1061"/>
        <w:gridCol w:w="976"/>
        <w:gridCol w:w="1082"/>
        <w:gridCol w:w="867"/>
        <w:gridCol w:w="988"/>
        <w:gridCol w:w="955"/>
      </w:tblGrid>
      <w:tr w:rsidR="008D6228" w:rsidTr="003338EC">
        <w:tc>
          <w:tcPr>
            <w:tcW w:w="1466" w:type="dxa"/>
          </w:tcPr>
          <w:p w:rsidR="008D6228" w:rsidRDefault="008D6228" w:rsidP="003338EC">
            <w:pPr>
              <w:spacing w:after="240"/>
              <w:rPr>
                <w:rFonts w:ascii="Times New Roman" w:eastAsia="Times New Roman" w:hAnsi="Times New Roman" w:cs="Times New Roman"/>
                <w:color w:val="464646"/>
                <w:sz w:val="24"/>
                <w:szCs w:val="24"/>
                <w:lang w:eastAsia="ru-RU"/>
              </w:rPr>
            </w:pPr>
            <w:r>
              <w:rPr>
                <w:rFonts w:ascii="Times New Roman" w:eastAsia="Times New Roman" w:hAnsi="Times New Roman" w:cs="Times New Roman"/>
                <w:color w:val="464646"/>
                <w:sz w:val="24"/>
                <w:szCs w:val="24"/>
                <w:lang w:eastAsia="ru-RU"/>
              </w:rPr>
              <w:t>Фамилия, имя ребёнка</w:t>
            </w:r>
          </w:p>
        </w:tc>
        <w:tc>
          <w:tcPr>
            <w:tcW w:w="1178" w:type="dxa"/>
          </w:tcPr>
          <w:p w:rsidR="008D6228" w:rsidRDefault="008D6228" w:rsidP="003338EC">
            <w:pPr>
              <w:spacing w:after="240"/>
              <w:rPr>
                <w:rFonts w:ascii="Times New Roman" w:eastAsia="Times New Roman" w:hAnsi="Times New Roman" w:cs="Times New Roman"/>
                <w:color w:val="464646"/>
                <w:sz w:val="24"/>
                <w:szCs w:val="24"/>
                <w:lang w:eastAsia="ru-RU"/>
              </w:rPr>
            </w:pPr>
            <w:r>
              <w:rPr>
                <w:rFonts w:ascii="Times New Roman" w:eastAsia="Times New Roman" w:hAnsi="Times New Roman" w:cs="Times New Roman"/>
                <w:color w:val="464646"/>
                <w:sz w:val="24"/>
                <w:szCs w:val="24"/>
                <w:lang w:eastAsia="ru-RU"/>
              </w:rPr>
              <w:t>Сентябрь</w:t>
            </w:r>
          </w:p>
        </w:tc>
        <w:tc>
          <w:tcPr>
            <w:tcW w:w="1073" w:type="dxa"/>
          </w:tcPr>
          <w:p w:rsidR="008D6228" w:rsidRDefault="008D6228" w:rsidP="003338EC">
            <w:pPr>
              <w:spacing w:after="240"/>
              <w:rPr>
                <w:rFonts w:ascii="Times New Roman" w:eastAsia="Times New Roman" w:hAnsi="Times New Roman" w:cs="Times New Roman"/>
                <w:color w:val="464646"/>
                <w:sz w:val="24"/>
                <w:szCs w:val="24"/>
                <w:lang w:eastAsia="ru-RU"/>
              </w:rPr>
            </w:pPr>
            <w:r>
              <w:rPr>
                <w:rFonts w:ascii="Times New Roman" w:eastAsia="Times New Roman" w:hAnsi="Times New Roman" w:cs="Times New Roman"/>
                <w:color w:val="464646"/>
                <w:sz w:val="24"/>
                <w:szCs w:val="24"/>
                <w:lang w:eastAsia="ru-RU"/>
              </w:rPr>
              <w:t>Октябрь</w:t>
            </w:r>
          </w:p>
        </w:tc>
        <w:tc>
          <w:tcPr>
            <w:tcW w:w="986" w:type="dxa"/>
          </w:tcPr>
          <w:p w:rsidR="008D6228" w:rsidRDefault="008D6228" w:rsidP="003338EC">
            <w:pPr>
              <w:spacing w:after="240"/>
              <w:rPr>
                <w:rFonts w:ascii="Times New Roman" w:eastAsia="Times New Roman" w:hAnsi="Times New Roman" w:cs="Times New Roman"/>
                <w:color w:val="464646"/>
                <w:sz w:val="24"/>
                <w:szCs w:val="24"/>
                <w:lang w:eastAsia="ru-RU"/>
              </w:rPr>
            </w:pPr>
            <w:r>
              <w:rPr>
                <w:rFonts w:ascii="Times New Roman" w:eastAsia="Times New Roman" w:hAnsi="Times New Roman" w:cs="Times New Roman"/>
                <w:color w:val="464646"/>
                <w:sz w:val="24"/>
                <w:szCs w:val="24"/>
                <w:lang w:eastAsia="ru-RU"/>
              </w:rPr>
              <w:t>Ноябрь</w:t>
            </w:r>
          </w:p>
        </w:tc>
        <w:tc>
          <w:tcPr>
            <w:tcW w:w="1061" w:type="dxa"/>
          </w:tcPr>
          <w:p w:rsidR="008D6228" w:rsidRDefault="008D6228" w:rsidP="003338EC">
            <w:pPr>
              <w:spacing w:after="240"/>
              <w:rPr>
                <w:rFonts w:ascii="Times New Roman" w:eastAsia="Times New Roman" w:hAnsi="Times New Roman" w:cs="Times New Roman"/>
                <w:color w:val="464646"/>
                <w:sz w:val="24"/>
                <w:szCs w:val="24"/>
                <w:lang w:eastAsia="ru-RU"/>
              </w:rPr>
            </w:pPr>
            <w:r>
              <w:rPr>
                <w:rFonts w:ascii="Times New Roman" w:eastAsia="Times New Roman" w:hAnsi="Times New Roman" w:cs="Times New Roman"/>
                <w:color w:val="464646"/>
                <w:sz w:val="24"/>
                <w:szCs w:val="24"/>
                <w:lang w:eastAsia="ru-RU"/>
              </w:rPr>
              <w:t>Декабрь</w:t>
            </w:r>
          </w:p>
        </w:tc>
        <w:tc>
          <w:tcPr>
            <w:tcW w:w="976" w:type="dxa"/>
          </w:tcPr>
          <w:p w:rsidR="008D6228" w:rsidRDefault="008D6228" w:rsidP="003338EC">
            <w:pPr>
              <w:spacing w:after="240"/>
              <w:rPr>
                <w:rFonts w:ascii="Times New Roman" w:eastAsia="Times New Roman" w:hAnsi="Times New Roman" w:cs="Times New Roman"/>
                <w:color w:val="464646"/>
                <w:sz w:val="24"/>
                <w:szCs w:val="24"/>
                <w:lang w:eastAsia="ru-RU"/>
              </w:rPr>
            </w:pPr>
            <w:r>
              <w:rPr>
                <w:rFonts w:ascii="Times New Roman" w:eastAsia="Times New Roman" w:hAnsi="Times New Roman" w:cs="Times New Roman"/>
                <w:color w:val="464646"/>
                <w:sz w:val="24"/>
                <w:szCs w:val="24"/>
                <w:lang w:eastAsia="ru-RU"/>
              </w:rPr>
              <w:t>Январь</w:t>
            </w:r>
          </w:p>
        </w:tc>
        <w:tc>
          <w:tcPr>
            <w:tcW w:w="1082" w:type="dxa"/>
          </w:tcPr>
          <w:p w:rsidR="008D6228" w:rsidRDefault="008D6228" w:rsidP="003338EC">
            <w:pPr>
              <w:spacing w:after="240"/>
              <w:rPr>
                <w:rFonts w:ascii="Times New Roman" w:eastAsia="Times New Roman" w:hAnsi="Times New Roman" w:cs="Times New Roman"/>
                <w:color w:val="464646"/>
                <w:sz w:val="24"/>
                <w:szCs w:val="24"/>
                <w:lang w:eastAsia="ru-RU"/>
              </w:rPr>
            </w:pPr>
            <w:r>
              <w:rPr>
                <w:rFonts w:ascii="Times New Roman" w:eastAsia="Times New Roman" w:hAnsi="Times New Roman" w:cs="Times New Roman"/>
                <w:color w:val="464646"/>
                <w:sz w:val="24"/>
                <w:szCs w:val="24"/>
                <w:lang w:eastAsia="ru-RU"/>
              </w:rPr>
              <w:t>Февраль</w:t>
            </w:r>
          </w:p>
        </w:tc>
        <w:tc>
          <w:tcPr>
            <w:tcW w:w="867" w:type="dxa"/>
          </w:tcPr>
          <w:p w:rsidR="008D6228" w:rsidRDefault="008D6228" w:rsidP="003338EC">
            <w:pPr>
              <w:spacing w:after="240"/>
              <w:rPr>
                <w:rFonts w:ascii="Times New Roman" w:eastAsia="Times New Roman" w:hAnsi="Times New Roman" w:cs="Times New Roman"/>
                <w:color w:val="464646"/>
                <w:sz w:val="24"/>
                <w:szCs w:val="24"/>
                <w:lang w:eastAsia="ru-RU"/>
              </w:rPr>
            </w:pPr>
            <w:r>
              <w:rPr>
                <w:rFonts w:ascii="Times New Roman" w:eastAsia="Times New Roman" w:hAnsi="Times New Roman" w:cs="Times New Roman"/>
                <w:color w:val="464646"/>
                <w:sz w:val="24"/>
                <w:szCs w:val="24"/>
                <w:lang w:eastAsia="ru-RU"/>
              </w:rPr>
              <w:t>Март</w:t>
            </w:r>
          </w:p>
        </w:tc>
        <w:tc>
          <w:tcPr>
            <w:tcW w:w="988" w:type="dxa"/>
          </w:tcPr>
          <w:p w:rsidR="008D6228" w:rsidRDefault="008D6228" w:rsidP="003338EC">
            <w:pPr>
              <w:spacing w:after="240"/>
              <w:rPr>
                <w:rFonts w:ascii="Times New Roman" w:eastAsia="Times New Roman" w:hAnsi="Times New Roman" w:cs="Times New Roman"/>
                <w:color w:val="464646"/>
                <w:sz w:val="24"/>
                <w:szCs w:val="24"/>
                <w:lang w:eastAsia="ru-RU"/>
              </w:rPr>
            </w:pPr>
            <w:r>
              <w:rPr>
                <w:rFonts w:ascii="Times New Roman" w:eastAsia="Times New Roman" w:hAnsi="Times New Roman" w:cs="Times New Roman"/>
                <w:color w:val="464646"/>
                <w:sz w:val="24"/>
                <w:szCs w:val="24"/>
                <w:lang w:eastAsia="ru-RU"/>
              </w:rPr>
              <w:t>Апрель</w:t>
            </w:r>
          </w:p>
        </w:tc>
        <w:tc>
          <w:tcPr>
            <w:tcW w:w="955" w:type="dxa"/>
          </w:tcPr>
          <w:p w:rsidR="008D6228" w:rsidRDefault="008D6228" w:rsidP="003338EC">
            <w:pPr>
              <w:spacing w:after="240"/>
              <w:rPr>
                <w:rFonts w:ascii="Times New Roman" w:eastAsia="Times New Roman" w:hAnsi="Times New Roman" w:cs="Times New Roman"/>
                <w:color w:val="464646"/>
                <w:sz w:val="24"/>
                <w:szCs w:val="24"/>
                <w:lang w:eastAsia="ru-RU"/>
              </w:rPr>
            </w:pPr>
            <w:r>
              <w:rPr>
                <w:rFonts w:ascii="Times New Roman" w:eastAsia="Times New Roman" w:hAnsi="Times New Roman" w:cs="Times New Roman"/>
                <w:color w:val="464646"/>
                <w:sz w:val="24"/>
                <w:szCs w:val="24"/>
                <w:lang w:eastAsia="ru-RU"/>
              </w:rPr>
              <w:t>Май</w:t>
            </w:r>
          </w:p>
        </w:tc>
      </w:tr>
      <w:tr w:rsidR="008D6228" w:rsidTr="003338EC">
        <w:tc>
          <w:tcPr>
            <w:tcW w:w="1466"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Настя Д.</w:t>
            </w:r>
          </w:p>
        </w:tc>
        <w:tc>
          <w:tcPr>
            <w:tcW w:w="1178" w:type="dxa"/>
          </w:tcPr>
          <w:p w:rsidR="008D6228" w:rsidRDefault="008D6228" w:rsidP="003338EC">
            <w:pPr>
              <w:spacing w:after="240"/>
              <w:rPr>
                <w:rFonts w:ascii="Times New Roman" w:eastAsia="Times New Roman" w:hAnsi="Times New Roman" w:cs="Times New Roman"/>
                <w:color w:val="464646"/>
                <w:sz w:val="24"/>
                <w:szCs w:val="24"/>
                <w:lang w:eastAsia="ru-RU"/>
              </w:rPr>
            </w:pPr>
          </w:p>
        </w:tc>
        <w:tc>
          <w:tcPr>
            <w:tcW w:w="1073" w:type="dxa"/>
          </w:tcPr>
          <w:p w:rsidR="008D6228" w:rsidRDefault="008D6228" w:rsidP="003338EC">
            <w:pPr>
              <w:spacing w:after="240"/>
              <w:rPr>
                <w:rFonts w:ascii="Times New Roman" w:eastAsia="Times New Roman" w:hAnsi="Times New Roman" w:cs="Times New Roman"/>
                <w:color w:val="464646"/>
                <w:sz w:val="24"/>
                <w:szCs w:val="24"/>
                <w:lang w:eastAsia="ru-RU"/>
              </w:rPr>
            </w:pPr>
          </w:p>
        </w:tc>
        <w:tc>
          <w:tcPr>
            <w:tcW w:w="986" w:type="dxa"/>
          </w:tcPr>
          <w:p w:rsidR="008D6228" w:rsidRDefault="008D6228" w:rsidP="003338EC">
            <w:pPr>
              <w:spacing w:after="240"/>
              <w:rPr>
                <w:rFonts w:ascii="Times New Roman" w:eastAsia="Times New Roman" w:hAnsi="Times New Roman" w:cs="Times New Roman"/>
                <w:color w:val="464646"/>
                <w:sz w:val="24"/>
                <w:szCs w:val="24"/>
                <w:lang w:eastAsia="ru-RU"/>
              </w:rPr>
            </w:pPr>
          </w:p>
        </w:tc>
        <w:tc>
          <w:tcPr>
            <w:tcW w:w="1061" w:type="dxa"/>
          </w:tcPr>
          <w:p w:rsidR="008D6228" w:rsidRDefault="008D6228" w:rsidP="003338EC">
            <w:pPr>
              <w:spacing w:after="240"/>
              <w:rPr>
                <w:rFonts w:ascii="Times New Roman" w:eastAsia="Times New Roman" w:hAnsi="Times New Roman" w:cs="Times New Roman"/>
                <w:color w:val="464646"/>
                <w:sz w:val="24"/>
                <w:szCs w:val="24"/>
                <w:lang w:eastAsia="ru-RU"/>
              </w:rPr>
            </w:pPr>
          </w:p>
        </w:tc>
        <w:tc>
          <w:tcPr>
            <w:tcW w:w="976" w:type="dxa"/>
          </w:tcPr>
          <w:p w:rsidR="008D6228" w:rsidRDefault="008D6228" w:rsidP="003338EC">
            <w:pPr>
              <w:spacing w:after="240"/>
              <w:rPr>
                <w:rFonts w:ascii="Times New Roman" w:eastAsia="Times New Roman" w:hAnsi="Times New Roman" w:cs="Times New Roman"/>
                <w:color w:val="464646"/>
                <w:sz w:val="24"/>
                <w:szCs w:val="24"/>
                <w:lang w:eastAsia="ru-RU"/>
              </w:rPr>
            </w:pPr>
          </w:p>
        </w:tc>
        <w:tc>
          <w:tcPr>
            <w:tcW w:w="1082" w:type="dxa"/>
          </w:tcPr>
          <w:p w:rsidR="008D6228" w:rsidRDefault="008D6228" w:rsidP="003338EC">
            <w:pPr>
              <w:spacing w:after="240"/>
              <w:rPr>
                <w:rFonts w:ascii="Times New Roman" w:eastAsia="Times New Roman" w:hAnsi="Times New Roman" w:cs="Times New Roman"/>
                <w:color w:val="464646"/>
                <w:sz w:val="24"/>
                <w:szCs w:val="24"/>
                <w:lang w:eastAsia="ru-RU"/>
              </w:rPr>
            </w:pPr>
          </w:p>
        </w:tc>
        <w:tc>
          <w:tcPr>
            <w:tcW w:w="867" w:type="dxa"/>
          </w:tcPr>
          <w:p w:rsidR="008D6228" w:rsidRDefault="008D6228" w:rsidP="003338EC">
            <w:pPr>
              <w:spacing w:after="240"/>
              <w:rPr>
                <w:rFonts w:ascii="Times New Roman" w:eastAsia="Times New Roman" w:hAnsi="Times New Roman" w:cs="Times New Roman"/>
                <w:color w:val="464646"/>
                <w:sz w:val="24"/>
                <w:szCs w:val="24"/>
                <w:lang w:eastAsia="ru-RU"/>
              </w:rPr>
            </w:pPr>
          </w:p>
        </w:tc>
        <w:tc>
          <w:tcPr>
            <w:tcW w:w="988" w:type="dxa"/>
          </w:tcPr>
          <w:p w:rsidR="008D6228" w:rsidRDefault="008D6228" w:rsidP="003338EC">
            <w:pPr>
              <w:spacing w:after="240"/>
              <w:rPr>
                <w:rFonts w:ascii="Times New Roman" w:eastAsia="Times New Roman" w:hAnsi="Times New Roman" w:cs="Times New Roman"/>
                <w:color w:val="464646"/>
                <w:sz w:val="24"/>
                <w:szCs w:val="24"/>
                <w:lang w:eastAsia="ru-RU"/>
              </w:rPr>
            </w:pPr>
          </w:p>
        </w:tc>
        <w:tc>
          <w:tcPr>
            <w:tcW w:w="955" w:type="dxa"/>
          </w:tcPr>
          <w:p w:rsidR="008D6228" w:rsidRDefault="008D6228" w:rsidP="003338EC">
            <w:pPr>
              <w:spacing w:after="240"/>
              <w:rPr>
                <w:rFonts w:ascii="Times New Roman" w:eastAsia="Times New Roman" w:hAnsi="Times New Roman" w:cs="Times New Roman"/>
                <w:color w:val="464646"/>
                <w:sz w:val="24"/>
                <w:szCs w:val="24"/>
                <w:lang w:eastAsia="ru-RU"/>
              </w:rPr>
            </w:pPr>
          </w:p>
        </w:tc>
      </w:tr>
      <w:tr w:rsidR="008D6228" w:rsidTr="003338EC">
        <w:tc>
          <w:tcPr>
            <w:tcW w:w="1466"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Андрей М.</w:t>
            </w:r>
          </w:p>
        </w:tc>
        <w:tc>
          <w:tcPr>
            <w:tcW w:w="1178" w:type="dxa"/>
          </w:tcPr>
          <w:p w:rsidR="008D6228" w:rsidRDefault="008D6228" w:rsidP="003338EC">
            <w:pPr>
              <w:spacing w:after="240"/>
              <w:rPr>
                <w:rFonts w:ascii="Times New Roman" w:eastAsia="Times New Roman" w:hAnsi="Times New Roman" w:cs="Times New Roman"/>
                <w:color w:val="464646"/>
                <w:sz w:val="24"/>
                <w:szCs w:val="24"/>
                <w:lang w:eastAsia="ru-RU"/>
              </w:rPr>
            </w:pPr>
          </w:p>
        </w:tc>
        <w:tc>
          <w:tcPr>
            <w:tcW w:w="1073" w:type="dxa"/>
          </w:tcPr>
          <w:p w:rsidR="008D6228" w:rsidRDefault="008D6228" w:rsidP="003338EC">
            <w:pPr>
              <w:spacing w:after="240"/>
              <w:rPr>
                <w:rFonts w:ascii="Times New Roman" w:eastAsia="Times New Roman" w:hAnsi="Times New Roman" w:cs="Times New Roman"/>
                <w:color w:val="464646"/>
                <w:sz w:val="24"/>
                <w:szCs w:val="24"/>
                <w:lang w:eastAsia="ru-RU"/>
              </w:rPr>
            </w:pPr>
          </w:p>
        </w:tc>
        <w:tc>
          <w:tcPr>
            <w:tcW w:w="986" w:type="dxa"/>
          </w:tcPr>
          <w:p w:rsidR="008D6228" w:rsidRDefault="008D6228" w:rsidP="003338EC">
            <w:pPr>
              <w:spacing w:after="240"/>
              <w:rPr>
                <w:rFonts w:ascii="Times New Roman" w:eastAsia="Times New Roman" w:hAnsi="Times New Roman" w:cs="Times New Roman"/>
                <w:color w:val="464646"/>
                <w:sz w:val="24"/>
                <w:szCs w:val="24"/>
                <w:lang w:eastAsia="ru-RU"/>
              </w:rPr>
            </w:pPr>
          </w:p>
        </w:tc>
        <w:tc>
          <w:tcPr>
            <w:tcW w:w="1061" w:type="dxa"/>
          </w:tcPr>
          <w:p w:rsidR="008D6228" w:rsidRDefault="008D6228" w:rsidP="003338EC">
            <w:pPr>
              <w:spacing w:after="240"/>
              <w:rPr>
                <w:rFonts w:ascii="Times New Roman" w:eastAsia="Times New Roman" w:hAnsi="Times New Roman" w:cs="Times New Roman"/>
                <w:color w:val="464646"/>
                <w:sz w:val="24"/>
                <w:szCs w:val="24"/>
                <w:lang w:eastAsia="ru-RU"/>
              </w:rPr>
            </w:pPr>
          </w:p>
        </w:tc>
        <w:tc>
          <w:tcPr>
            <w:tcW w:w="976" w:type="dxa"/>
          </w:tcPr>
          <w:p w:rsidR="008D6228" w:rsidRDefault="008D6228" w:rsidP="003338EC">
            <w:pPr>
              <w:spacing w:after="240"/>
              <w:rPr>
                <w:rFonts w:ascii="Times New Roman" w:eastAsia="Times New Roman" w:hAnsi="Times New Roman" w:cs="Times New Roman"/>
                <w:color w:val="464646"/>
                <w:sz w:val="24"/>
                <w:szCs w:val="24"/>
                <w:lang w:eastAsia="ru-RU"/>
              </w:rPr>
            </w:pPr>
          </w:p>
        </w:tc>
        <w:tc>
          <w:tcPr>
            <w:tcW w:w="1082" w:type="dxa"/>
          </w:tcPr>
          <w:p w:rsidR="008D6228" w:rsidRDefault="008D6228" w:rsidP="003338EC">
            <w:pPr>
              <w:spacing w:after="240"/>
              <w:rPr>
                <w:rFonts w:ascii="Times New Roman" w:eastAsia="Times New Roman" w:hAnsi="Times New Roman" w:cs="Times New Roman"/>
                <w:color w:val="464646"/>
                <w:sz w:val="24"/>
                <w:szCs w:val="24"/>
                <w:lang w:eastAsia="ru-RU"/>
              </w:rPr>
            </w:pPr>
          </w:p>
        </w:tc>
        <w:tc>
          <w:tcPr>
            <w:tcW w:w="867" w:type="dxa"/>
          </w:tcPr>
          <w:p w:rsidR="008D6228" w:rsidRDefault="008D6228" w:rsidP="003338EC">
            <w:pPr>
              <w:spacing w:after="240"/>
              <w:rPr>
                <w:rFonts w:ascii="Times New Roman" w:eastAsia="Times New Roman" w:hAnsi="Times New Roman" w:cs="Times New Roman"/>
                <w:color w:val="464646"/>
                <w:sz w:val="24"/>
                <w:szCs w:val="24"/>
                <w:lang w:eastAsia="ru-RU"/>
              </w:rPr>
            </w:pPr>
          </w:p>
        </w:tc>
        <w:tc>
          <w:tcPr>
            <w:tcW w:w="988" w:type="dxa"/>
          </w:tcPr>
          <w:p w:rsidR="008D6228" w:rsidRDefault="008D6228" w:rsidP="003338EC">
            <w:pPr>
              <w:spacing w:after="240"/>
              <w:rPr>
                <w:rFonts w:ascii="Times New Roman" w:eastAsia="Times New Roman" w:hAnsi="Times New Roman" w:cs="Times New Roman"/>
                <w:color w:val="464646"/>
                <w:sz w:val="24"/>
                <w:szCs w:val="24"/>
                <w:lang w:eastAsia="ru-RU"/>
              </w:rPr>
            </w:pPr>
          </w:p>
        </w:tc>
        <w:tc>
          <w:tcPr>
            <w:tcW w:w="955" w:type="dxa"/>
          </w:tcPr>
          <w:p w:rsidR="008D6228" w:rsidRDefault="008D6228" w:rsidP="003338EC">
            <w:pPr>
              <w:spacing w:after="240"/>
              <w:rPr>
                <w:rFonts w:ascii="Times New Roman" w:eastAsia="Times New Roman" w:hAnsi="Times New Roman" w:cs="Times New Roman"/>
                <w:color w:val="464646"/>
                <w:sz w:val="24"/>
                <w:szCs w:val="24"/>
                <w:lang w:eastAsia="ru-RU"/>
              </w:rPr>
            </w:pPr>
          </w:p>
        </w:tc>
      </w:tr>
      <w:tr w:rsidR="008D6228" w:rsidTr="003338EC">
        <w:tc>
          <w:tcPr>
            <w:tcW w:w="1466"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Артём П.</w:t>
            </w:r>
          </w:p>
        </w:tc>
        <w:tc>
          <w:tcPr>
            <w:tcW w:w="1178" w:type="dxa"/>
          </w:tcPr>
          <w:p w:rsidR="008D6228" w:rsidRDefault="008D6228" w:rsidP="003338EC">
            <w:pPr>
              <w:spacing w:after="240"/>
              <w:rPr>
                <w:rFonts w:ascii="Times New Roman" w:eastAsia="Times New Roman" w:hAnsi="Times New Roman" w:cs="Times New Roman"/>
                <w:color w:val="464646"/>
                <w:sz w:val="24"/>
                <w:szCs w:val="24"/>
                <w:lang w:eastAsia="ru-RU"/>
              </w:rPr>
            </w:pPr>
          </w:p>
        </w:tc>
        <w:tc>
          <w:tcPr>
            <w:tcW w:w="1073" w:type="dxa"/>
          </w:tcPr>
          <w:p w:rsidR="008D6228" w:rsidRDefault="008D6228" w:rsidP="003338EC">
            <w:pPr>
              <w:spacing w:after="240"/>
              <w:rPr>
                <w:rFonts w:ascii="Times New Roman" w:eastAsia="Times New Roman" w:hAnsi="Times New Roman" w:cs="Times New Roman"/>
                <w:color w:val="464646"/>
                <w:sz w:val="24"/>
                <w:szCs w:val="24"/>
                <w:lang w:eastAsia="ru-RU"/>
              </w:rPr>
            </w:pPr>
          </w:p>
        </w:tc>
        <w:tc>
          <w:tcPr>
            <w:tcW w:w="986" w:type="dxa"/>
          </w:tcPr>
          <w:p w:rsidR="008D6228" w:rsidRDefault="008D6228" w:rsidP="003338EC">
            <w:pPr>
              <w:spacing w:after="240"/>
              <w:rPr>
                <w:rFonts w:ascii="Times New Roman" w:eastAsia="Times New Roman" w:hAnsi="Times New Roman" w:cs="Times New Roman"/>
                <w:color w:val="464646"/>
                <w:sz w:val="24"/>
                <w:szCs w:val="24"/>
                <w:lang w:eastAsia="ru-RU"/>
              </w:rPr>
            </w:pPr>
          </w:p>
        </w:tc>
        <w:tc>
          <w:tcPr>
            <w:tcW w:w="1061" w:type="dxa"/>
          </w:tcPr>
          <w:p w:rsidR="008D6228" w:rsidRDefault="008D6228" w:rsidP="003338EC">
            <w:pPr>
              <w:spacing w:after="240"/>
              <w:rPr>
                <w:rFonts w:ascii="Times New Roman" w:eastAsia="Times New Roman" w:hAnsi="Times New Roman" w:cs="Times New Roman"/>
                <w:color w:val="464646"/>
                <w:sz w:val="24"/>
                <w:szCs w:val="24"/>
                <w:lang w:eastAsia="ru-RU"/>
              </w:rPr>
            </w:pPr>
          </w:p>
        </w:tc>
        <w:tc>
          <w:tcPr>
            <w:tcW w:w="976" w:type="dxa"/>
          </w:tcPr>
          <w:p w:rsidR="008D6228" w:rsidRDefault="008D6228" w:rsidP="003338EC">
            <w:pPr>
              <w:spacing w:after="240"/>
              <w:rPr>
                <w:rFonts w:ascii="Times New Roman" w:eastAsia="Times New Roman" w:hAnsi="Times New Roman" w:cs="Times New Roman"/>
                <w:color w:val="464646"/>
                <w:sz w:val="24"/>
                <w:szCs w:val="24"/>
                <w:lang w:eastAsia="ru-RU"/>
              </w:rPr>
            </w:pPr>
          </w:p>
        </w:tc>
        <w:tc>
          <w:tcPr>
            <w:tcW w:w="1082" w:type="dxa"/>
          </w:tcPr>
          <w:p w:rsidR="008D6228" w:rsidRDefault="008D6228" w:rsidP="003338EC">
            <w:pPr>
              <w:spacing w:after="240"/>
              <w:rPr>
                <w:rFonts w:ascii="Times New Roman" w:eastAsia="Times New Roman" w:hAnsi="Times New Roman" w:cs="Times New Roman"/>
                <w:color w:val="464646"/>
                <w:sz w:val="24"/>
                <w:szCs w:val="24"/>
                <w:lang w:eastAsia="ru-RU"/>
              </w:rPr>
            </w:pPr>
          </w:p>
        </w:tc>
        <w:tc>
          <w:tcPr>
            <w:tcW w:w="867" w:type="dxa"/>
          </w:tcPr>
          <w:p w:rsidR="008D6228" w:rsidRDefault="008D6228" w:rsidP="003338EC">
            <w:pPr>
              <w:spacing w:after="240"/>
              <w:rPr>
                <w:rFonts w:ascii="Times New Roman" w:eastAsia="Times New Roman" w:hAnsi="Times New Roman" w:cs="Times New Roman"/>
                <w:color w:val="464646"/>
                <w:sz w:val="24"/>
                <w:szCs w:val="24"/>
                <w:lang w:eastAsia="ru-RU"/>
              </w:rPr>
            </w:pPr>
          </w:p>
        </w:tc>
        <w:tc>
          <w:tcPr>
            <w:tcW w:w="988" w:type="dxa"/>
          </w:tcPr>
          <w:p w:rsidR="008D6228" w:rsidRDefault="008D6228" w:rsidP="003338EC">
            <w:pPr>
              <w:spacing w:after="240"/>
              <w:rPr>
                <w:rFonts w:ascii="Times New Roman" w:eastAsia="Times New Roman" w:hAnsi="Times New Roman" w:cs="Times New Roman"/>
                <w:color w:val="464646"/>
                <w:sz w:val="24"/>
                <w:szCs w:val="24"/>
                <w:lang w:eastAsia="ru-RU"/>
              </w:rPr>
            </w:pPr>
          </w:p>
        </w:tc>
        <w:tc>
          <w:tcPr>
            <w:tcW w:w="955" w:type="dxa"/>
          </w:tcPr>
          <w:p w:rsidR="008D6228" w:rsidRDefault="008D6228" w:rsidP="003338EC">
            <w:pPr>
              <w:spacing w:after="240"/>
              <w:rPr>
                <w:rFonts w:ascii="Times New Roman" w:eastAsia="Times New Roman" w:hAnsi="Times New Roman" w:cs="Times New Roman"/>
                <w:color w:val="464646"/>
                <w:sz w:val="24"/>
                <w:szCs w:val="24"/>
                <w:lang w:eastAsia="ru-RU"/>
              </w:rPr>
            </w:pPr>
          </w:p>
        </w:tc>
      </w:tr>
      <w:tr w:rsidR="008D6228" w:rsidTr="003338EC">
        <w:tc>
          <w:tcPr>
            <w:tcW w:w="1466"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Дамир С.</w:t>
            </w:r>
          </w:p>
        </w:tc>
        <w:tc>
          <w:tcPr>
            <w:tcW w:w="1178" w:type="dxa"/>
          </w:tcPr>
          <w:p w:rsidR="008D6228" w:rsidRDefault="008D6228" w:rsidP="003338EC">
            <w:pPr>
              <w:spacing w:after="240"/>
              <w:rPr>
                <w:rFonts w:ascii="Times New Roman" w:eastAsia="Times New Roman" w:hAnsi="Times New Roman" w:cs="Times New Roman"/>
                <w:color w:val="464646"/>
                <w:sz w:val="24"/>
                <w:szCs w:val="24"/>
                <w:lang w:eastAsia="ru-RU"/>
              </w:rPr>
            </w:pPr>
          </w:p>
        </w:tc>
        <w:tc>
          <w:tcPr>
            <w:tcW w:w="1073" w:type="dxa"/>
          </w:tcPr>
          <w:p w:rsidR="008D6228" w:rsidRDefault="008D6228" w:rsidP="003338EC">
            <w:pPr>
              <w:spacing w:after="240"/>
              <w:rPr>
                <w:rFonts w:ascii="Times New Roman" w:eastAsia="Times New Roman" w:hAnsi="Times New Roman" w:cs="Times New Roman"/>
                <w:color w:val="464646"/>
                <w:sz w:val="24"/>
                <w:szCs w:val="24"/>
                <w:lang w:eastAsia="ru-RU"/>
              </w:rPr>
            </w:pPr>
          </w:p>
        </w:tc>
        <w:tc>
          <w:tcPr>
            <w:tcW w:w="986" w:type="dxa"/>
          </w:tcPr>
          <w:p w:rsidR="008D6228" w:rsidRDefault="008D6228" w:rsidP="003338EC">
            <w:pPr>
              <w:spacing w:after="240"/>
              <w:rPr>
                <w:rFonts w:ascii="Times New Roman" w:eastAsia="Times New Roman" w:hAnsi="Times New Roman" w:cs="Times New Roman"/>
                <w:color w:val="464646"/>
                <w:sz w:val="24"/>
                <w:szCs w:val="24"/>
                <w:lang w:eastAsia="ru-RU"/>
              </w:rPr>
            </w:pPr>
          </w:p>
        </w:tc>
        <w:tc>
          <w:tcPr>
            <w:tcW w:w="1061" w:type="dxa"/>
          </w:tcPr>
          <w:p w:rsidR="008D6228" w:rsidRDefault="008D6228" w:rsidP="003338EC">
            <w:pPr>
              <w:spacing w:after="240"/>
              <w:rPr>
                <w:rFonts w:ascii="Times New Roman" w:eastAsia="Times New Roman" w:hAnsi="Times New Roman" w:cs="Times New Roman"/>
                <w:color w:val="464646"/>
                <w:sz w:val="24"/>
                <w:szCs w:val="24"/>
                <w:lang w:eastAsia="ru-RU"/>
              </w:rPr>
            </w:pPr>
          </w:p>
        </w:tc>
        <w:tc>
          <w:tcPr>
            <w:tcW w:w="976" w:type="dxa"/>
          </w:tcPr>
          <w:p w:rsidR="008D6228" w:rsidRDefault="008D6228" w:rsidP="003338EC">
            <w:pPr>
              <w:spacing w:after="240"/>
              <w:rPr>
                <w:rFonts w:ascii="Times New Roman" w:eastAsia="Times New Roman" w:hAnsi="Times New Roman" w:cs="Times New Roman"/>
                <w:color w:val="464646"/>
                <w:sz w:val="24"/>
                <w:szCs w:val="24"/>
                <w:lang w:eastAsia="ru-RU"/>
              </w:rPr>
            </w:pPr>
          </w:p>
        </w:tc>
        <w:tc>
          <w:tcPr>
            <w:tcW w:w="1082" w:type="dxa"/>
          </w:tcPr>
          <w:p w:rsidR="008D6228" w:rsidRDefault="008D6228" w:rsidP="003338EC">
            <w:pPr>
              <w:spacing w:after="240"/>
              <w:rPr>
                <w:rFonts w:ascii="Times New Roman" w:eastAsia="Times New Roman" w:hAnsi="Times New Roman" w:cs="Times New Roman"/>
                <w:color w:val="464646"/>
                <w:sz w:val="24"/>
                <w:szCs w:val="24"/>
                <w:lang w:eastAsia="ru-RU"/>
              </w:rPr>
            </w:pPr>
          </w:p>
        </w:tc>
        <w:tc>
          <w:tcPr>
            <w:tcW w:w="867" w:type="dxa"/>
          </w:tcPr>
          <w:p w:rsidR="008D6228" w:rsidRDefault="008D6228" w:rsidP="003338EC">
            <w:pPr>
              <w:spacing w:after="240"/>
              <w:rPr>
                <w:rFonts w:ascii="Times New Roman" w:eastAsia="Times New Roman" w:hAnsi="Times New Roman" w:cs="Times New Roman"/>
                <w:color w:val="464646"/>
                <w:sz w:val="24"/>
                <w:szCs w:val="24"/>
                <w:lang w:eastAsia="ru-RU"/>
              </w:rPr>
            </w:pPr>
          </w:p>
        </w:tc>
        <w:tc>
          <w:tcPr>
            <w:tcW w:w="988" w:type="dxa"/>
          </w:tcPr>
          <w:p w:rsidR="008D6228" w:rsidRDefault="008D6228" w:rsidP="003338EC">
            <w:pPr>
              <w:spacing w:after="240"/>
              <w:rPr>
                <w:rFonts w:ascii="Times New Roman" w:eastAsia="Times New Roman" w:hAnsi="Times New Roman" w:cs="Times New Roman"/>
                <w:color w:val="464646"/>
                <w:sz w:val="24"/>
                <w:szCs w:val="24"/>
                <w:lang w:eastAsia="ru-RU"/>
              </w:rPr>
            </w:pPr>
          </w:p>
        </w:tc>
        <w:tc>
          <w:tcPr>
            <w:tcW w:w="955" w:type="dxa"/>
          </w:tcPr>
          <w:p w:rsidR="008D6228" w:rsidRDefault="008D6228" w:rsidP="003338EC">
            <w:pPr>
              <w:spacing w:after="240"/>
              <w:rPr>
                <w:rFonts w:ascii="Times New Roman" w:eastAsia="Times New Roman" w:hAnsi="Times New Roman" w:cs="Times New Roman"/>
                <w:color w:val="464646"/>
                <w:sz w:val="24"/>
                <w:szCs w:val="24"/>
                <w:lang w:eastAsia="ru-RU"/>
              </w:rPr>
            </w:pPr>
          </w:p>
        </w:tc>
      </w:tr>
      <w:tr w:rsidR="008D6228" w:rsidTr="003338EC">
        <w:tc>
          <w:tcPr>
            <w:tcW w:w="1466"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Серафима Р.</w:t>
            </w:r>
          </w:p>
        </w:tc>
        <w:tc>
          <w:tcPr>
            <w:tcW w:w="1178" w:type="dxa"/>
          </w:tcPr>
          <w:p w:rsidR="008D6228" w:rsidRDefault="008D6228" w:rsidP="003338EC">
            <w:pPr>
              <w:spacing w:after="240"/>
              <w:rPr>
                <w:rFonts w:ascii="Times New Roman" w:eastAsia="Times New Roman" w:hAnsi="Times New Roman" w:cs="Times New Roman"/>
                <w:color w:val="464646"/>
                <w:sz w:val="24"/>
                <w:szCs w:val="24"/>
                <w:lang w:eastAsia="ru-RU"/>
              </w:rPr>
            </w:pPr>
          </w:p>
        </w:tc>
        <w:tc>
          <w:tcPr>
            <w:tcW w:w="1073" w:type="dxa"/>
          </w:tcPr>
          <w:p w:rsidR="008D6228" w:rsidRDefault="008D6228" w:rsidP="003338EC">
            <w:pPr>
              <w:spacing w:after="240"/>
              <w:rPr>
                <w:rFonts w:ascii="Times New Roman" w:eastAsia="Times New Roman" w:hAnsi="Times New Roman" w:cs="Times New Roman"/>
                <w:color w:val="464646"/>
                <w:sz w:val="24"/>
                <w:szCs w:val="24"/>
                <w:lang w:eastAsia="ru-RU"/>
              </w:rPr>
            </w:pPr>
          </w:p>
        </w:tc>
        <w:tc>
          <w:tcPr>
            <w:tcW w:w="986" w:type="dxa"/>
          </w:tcPr>
          <w:p w:rsidR="008D6228" w:rsidRDefault="008D6228" w:rsidP="003338EC">
            <w:pPr>
              <w:spacing w:after="240"/>
              <w:rPr>
                <w:rFonts w:ascii="Times New Roman" w:eastAsia="Times New Roman" w:hAnsi="Times New Roman" w:cs="Times New Roman"/>
                <w:color w:val="464646"/>
                <w:sz w:val="24"/>
                <w:szCs w:val="24"/>
                <w:lang w:eastAsia="ru-RU"/>
              </w:rPr>
            </w:pPr>
          </w:p>
        </w:tc>
        <w:tc>
          <w:tcPr>
            <w:tcW w:w="1061" w:type="dxa"/>
          </w:tcPr>
          <w:p w:rsidR="008D6228" w:rsidRDefault="008D6228" w:rsidP="003338EC">
            <w:pPr>
              <w:spacing w:after="240"/>
              <w:rPr>
                <w:rFonts w:ascii="Times New Roman" w:eastAsia="Times New Roman" w:hAnsi="Times New Roman" w:cs="Times New Roman"/>
                <w:color w:val="464646"/>
                <w:sz w:val="24"/>
                <w:szCs w:val="24"/>
                <w:lang w:eastAsia="ru-RU"/>
              </w:rPr>
            </w:pPr>
          </w:p>
        </w:tc>
        <w:tc>
          <w:tcPr>
            <w:tcW w:w="976" w:type="dxa"/>
          </w:tcPr>
          <w:p w:rsidR="008D6228" w:rsidRDefault="008D6228" w:rsidP="003338EC">
            <w:pPr>
              <w:spacing w:after="240"/>
              <w:rPr>
                <w:rFonts w:ascii="Times New Roman" w:eastAsia="Times New Roman" w:hAnsi="Times New Roman" w:cs="Times New Roman"/>
                <w:color w:val="464646"/>
                <w:sz w:val="24"/>
                <w:szCs w:val="24"/>
                <w:lang w:eastAsia="ru-RU"/>
              </w:rPr>
            </w:pPr>
          </w:p>
        </w:tc>
        <w:tc>
          <w:tcPr>
            <w:tcW w:w="1082" w:type="dxa"/>
          </w:tcPr>
          <w:p w:rsidR="008D6228" w:rsidRDefault="008D6228" w:rsidP="003338EC">
            <w:pPr>
              <w:spacing w:after="240"/>
              <w:rPr>
                <w:rFonts w:ascii="Times New Roman" w:eastAsia="Times New Roman" w:hAnsi="Times New Roman" w:cs="Times New Roman"/>
                <w:color w:val="464646"/>
                <w:sz w:val="24"/>
                <w:szCs w:val="24"/>
                <w:lang w:eastAsia="ru-RU"/>
              </w:rPr>
            </w:pPr>
          </w:p>
        </w:tc>
        <w:tc>
          <w:tcPr>
            <w:tcW w:w="867" w:type="dxa"/>
          </w:tcPr>
          <w:p w:rsidR="008D6228" w:rsidRDefault="008D6228" w:rsidP="003338EC">
            <w:pPr>
              <w:spacing w:after="240"/>
              <w:rPr>
                <w:rFonts w:ascii="Times New Roman" w:eastAsia="Times New Roman" w:hAnsi="Times New Roman" w:cs="Times New Roman"/>
                <w:color w:val="464646"/>
                <w:sz w:val="24"/>
                <w:szCs w:val="24"/>
                <w:lang w:eastAsia="ru-RU"/>
              </w:rPr>
            </w:pPr>
          </w:p>
        </w:tc>
        <w:tc>
          <w:tcPr>
            <w:tcW w:w="988" w:type="dxa"/>
          </w:tcPr>
          <w:p w:rsidR="008D6228" w:rsidRDefault="008D6228" w:rsidP="003338EC">
            <w:pPr>
              <w:spacing w:after="240"/>
              <w:rPr>
                <w:rFonts w:ascii="Times New Roman" w:eastAsia="Times New Roman" w:hAnsi="Times New Roman" w:cs="Times New Roman"/>
                <w:color w:val="464646"/>
                <w:sz w:val="24"/>
                <w:szCs w:val="24"/>
                <w:lang w:eastAsia="ru-RU"/>
              </w:rPr>
            </w:pPr>
          </w:p>
        </w:tc>
        <w:tc>
          <w:tcPr>
            <w:tcW w:w="955" w:type="dxa"/>
          </w:tcPr>
          <w:p w:rsidR="008D6228" w:rsidRDefault="008D6228" w:rsidP="003338EC">
            <w:pPr>
              <w:spacing w:after="240"/>
              <w:rPr>
                <w:rFonts w:ascii="Times New Roman" w:eastAsia="Times New Roman" w:hAnsi="Times New Roman" w:cs="Times New Roman"/>
                <w:color w:val="464646"/>
                <w:sz w:val="24"/>
                <w:szCs w:val="24"/>
                <w:lang w:eastAsia="ru-RU"/>
              </w:rPr>
            </w:pPr>
          </w:p>
        </w:tc>
      </w:tr>
      <w:tr w:rsidR="008D6228" w:rsidTr="003338EC">
        <w:tc>
          <w:tcPr>
            <w:tcW w:w="1466" w:type="dxa"/>
          </w:tcPr>
          <w:p w:rsidR="008D6228" w:rsidRDefault="008D6228" w:rsidP="003338EC">
            <w:pPr>
              <w:spacing w:after="240"/>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Марк К.</w:t>
            </w:r>
          </w:p>
        </w:tc>
        <w:tc>
          <w:tcPr>
            <w:tcW w:w="1178" w:type="dxa"/>
          </w:tcPr>
          <w:p w:rsidR="008D6228" w:rsidRDefault="008D6228" w:rsidP="003338EC">
            <w:pPr>
              <w:spacing w:after="240"/>
              <w:rPr>
                <w:rFonts w:ascii="Times New Roman" w:eastAsia="Times New Roman" w:hAnsi="Times New Roman" w:cs="Times New Roman"/>
                <w:color w:val="464646"/>
                <w:sz w:val="24"/>
                <w:szCs w:val="24"/>
                <w:lang w:eastAsia="ru-RU"/>
              </w:rPr>
            </w:pPr>
          </w:p>
        </w:tc>
        <w:tc>
          <w:tcPr>
            <w:tcW w:w="1073" w:type="dxa"/>
          </w:tcPr>
          <w:p w:rsidR="008D6228" w:rsidRDefault="008D6228" w:rsidP="003338EC">
            <w:pPr>
              <w:spacing w:after="240"/>
              <w:rPr>
                <w:rFonts w:ascii="Times New Roman" w:eastAsia="Times New Roman" w:hAnsi="Times New Roman" w:cs="Times New Roman"/>
                <w:color w:val="464646"/>
                <w:sz w:val="24"/>
                <w:szCs w:val="24"/>
                <w:lang w:eastAsia="ru-RU"/>
              </w:rPr>
            </w:pPr>
          </w:p>
        </w:tc>
        <w:tc>
          <w:tcPr>
            <w:tcW w:w="986" w:type="dxa"/>
          </w:tcPr>
          <w:p w:rsidR="008D6228" w:rsidRDefault="008D6228" w:rsidP="003338EC">
            <w:pPr>
              <w:spacing w:after="240"/>
              <w:rPr>
                <w:rFonts w:ascii="Times New Roman" w:eastAsia="Times New Roman" w:hAnsi="Times New Roman" w:cs="Times New Roman"/>
                <w:color w:val="464646"/>
                <w:sz w:val="24"/>
                <w:szCs w:val="24"/>
                <w:lang w:eastAsia="ru-RU"/>
              </w:rPr>
            </w:pPr>
          </w:p>
        </w:tc>
        <w:tc>
          <w:tcPr>
            <w:tcW w:w="1061" w:type="dxa"/>
          </w:tcPr>
          <w:p w:rsidR="008D6228" w:rsidRDefault="008D6228" w:rsidP="003338EC">
            <w:pPr>
              <w:spacing w:after="240"/>
              <w:rPr>
                <w:rFonts w:ascii="Times New Roman" w:eastAsia="Times New Roman" w:hAnsi="Times New Roman" w:cs="Times New Roman"/>
                <w:color w:val="464646"/>
                <w:sz w:val="24"/>
                <w:szCs w:val="24"/>
                <w:lang w:eastAsia="ru-RU"/>
              </w:rPr>
            </w:pPr>
          </w:p>
        </w:tc>
        <w:tc>
          <w:tcPr>
            <w:tcW w:w="976" w:type="dxa"/>
          </w:tcPr>
          <w:p w:rsidR="008D6228" w:rsidRDefault="008D6228" w:rsidP="003338EC">
            <w:pPr>
              <w:spacing w:after="240"/>
              <w:rPr>
                <w:rFonts w:ascii="Times New Roman" w:eastAsia="Times New Roman" w:hAnsi="Times New Roman" w:cs="Times New Roman"/>
                <w:color w:val="464646"/>
                <w:sz w:val="24"/>
                <w:szCs w:val="24"/>
                <w:lang w:eastAsia="ru-RU"/>
              </w:rPr>
            </w:pPr>
          </w:p>
        </w:tc>
        <w:tc>
          <w:tcPr>
            <w:tcW w:w="1082" w:type="dxa"/>
          </w:tcPr>
          <w:p w:rsidR="008D6228" w:rsidRDefault="008D6228" w:rsidP="003338EC">
            <w:pPr>
              <w:spacing w:after="240"/>
              <w:rPr>
                <w:rFonts w:ascii="Times New Roman" w:eastAsia="Times New Roman" w:hAnsi="Times New Roman" w:cs="Times New Roman"/>
                <w:color w:val="464646"/>
                <w:sz w:val="24"/>
                <w:szCs w:val="24"/>
                <w:lang w:eastAsia="ru-RU"/>
              </w:rPr>
            </w:pPr>
          </w:p>
        </w:tc>
        <w:tc>
          <w:tcPr>
            <w:tcW w:w="867" w:type="dxa"/>
          </w:tcPr>
          <w:p w:rsidR="008D6228" w:rsidRDefault="008D6228" w:rsidP="003338EC">
            <w:pPr>
              <w:spacing w:after="240"/>
              <w:rPr>
                <w:rFonts w:ascii="Times New Roman" w:eastAsia="Times New Roman" w:hAnsi="Times New Roman" w:cs="Times New Roman"/>
                <w:color w:val="464646"/>
                <w:sz w:val="24"/>
                <w:szCs w:val="24"/>
                <w:lang w:eastAsia="ru-RU"/>
              </w:rPr>
            </w:pPr>
          </w:p>
        </w:tc>
        <w:tc>
          <w:tcPr>
            <w:tcW w:w="988" w:type="dxa"/>
          </w:tcPr>
          <w:p w:rsidR="008D6228" w:rsidRDefault="008D6228" w:rsidP="003338EC">
            <w:pPr>
              <w:spacing w:after="240"/>
              <w:rPr>
                <w:rFonts w:ascii="Times New Roman" w:eastAsia="Times New Roman" w:hAnsi="Times New Roman" w:cs="Times New Roman"/>
                <w:color w:val="464646"/>
                <w:sz w:val="24"/>
                <w:szCs w:val="24"/>
                <w:lang w:eastAsia="ru-RU"/>
              </w:rPr>
            </w:pPr>
          </w:p>
        </w:tc>
        <w:tc>
          <w:tcPr>
            <w:tcW w:w="955" w:type="dxa"/>
          </w:tcPr>
          <w:p w:rsidR="008D6228" w:rsidRDefault="008D6228" w:rsidP="003338EC">
            <w:pPr>
              <w:spacing w:after="240"/>
              <w:rPr>
                <w:rFonts w:ascii="Times New Roman" w:eastAsia="Times New Roman" w:hAnsi="Times New Roman" w:cs="Times New Roman"/>
                <w:color w:val="464646"/>
                <w:sz w:val="24"/>
                <w:szCs w:val="24"/>
                <w:lang w:eastAsia="ru-RU"/>
              </w:rPr>
            </w:pPr>
          </w:p>
        </w:tc>
      </w:tr>
      <w:tr w:rsidR="008D6228" w:rsidTr="003338EC">
        <w:tc>
          <w:tcPr>
            <w:tcW w:w="1466" w:type="dxa"/>
          </w:tcPr>
          <w:p w:rsidR="008D6228" w:rsidRDefault="008D6228" w:rsidP="003338EC">
            <w:pPr>
              <w:spacing w:after="240"/>
              <w:rPr>
                <w:rFonts w:ascii="Tahoma" w:eastAsia="Times New Roman" w:hAnsi="Tahoma" w:cs="Tahoma"/>
                <w:color w:val="464646"/>
                <w:sz w:val="24"/>
                <w:szCs w:val="24"/>
                <w:lang w:eastAsia="ru-RU"/>
              </w:rPr>
            </w:pPr>
          </w:p>
        </w:tc>
        <w:tc>
          <w:tcPr>
            <w:tcW w:w="1178" w:type="dxa"/>
          </w:tcPr>
          <w:p w:rsidR="008D6228" w:rsidRDefault="008D6228" w:rsidP="003338EC">
            <w:pPr>
              <w:spacing w:after="240"/>
              <w:rPr>
                <w:rFonts w:ascii="Times New Roman" w:eastAsia="Times New Roman" w:hAnsi="Times New Roman" w:cs="Times New Roman"/>
                <w:color w:val="464646"/>
                <w:sz w:val="24"/>
                <w:szCs w:val="24"/>
                <w:lang w:eastAsia="ru-RU"/>
              </w:rPr>
            </w:pPr>
          </w:p>
        </w:tc>
        <w:tc>
          <w:tcPr>
            <w:tcW w:w="1073" w:type="dxa"/>
          </w:tcPr>
          <w:p w:rsidR="008D6228" w:rsidRDefault="008D6228" w:rsidP="003338EC">
            <w:pPr>
              <w:spacing w:after="240"/>
              <w:rPr>
                <w:rFonts w:ascii="Times New Roman" w:eastAsia="Times New Roman" w:hAnsi="Times New Roman" w:cs="Times New Roman"/>
                <w:color w:val="464646"/>
                <w:sz w:val="24"/>
                <w:szCs w:val="24"/>
                <w:lang w:eastAsia="ru-RU"/>
              </w:rPr>
            </w:pPr>
          </w:p>
        </w:tc>
        <w:tc>
          <w:tcPr>
            <w:tcW w:w="986" w:type="dxa"/>
          </w:tcPr>
          <w:p w:rsidR="008D6228" w:rsidRDefault="008D6228" w:rsidP="003338EC">
            <w:pPr>
              <w:spacing w:after="240"/>
              <w:rPr>
                <w:rFonts w:ascii="Times New Roman" w:eastAsia="Times New Roman" w:hAnsi="Times New Roman" w:cs="Times New Roman"/>
                <w:color w:val="464646"/>
                <w:sz w:val="24"/>
                <w:szCs w:val="24"/>
                <w:lang w:eastAsia="ru-RU"/>
              </w:rPr>
            </w:pPr>
          </w:p>
        </w:tc>
        <w:tc>
          <w:tcPr>
            <w:tcW w:w="1061" w:type="dxa"/>
          </w:tcPr>
          <w:p w:rsidR="008D6228" w:rsidRDefault="008D6228" w:rsidP="003338EC">
            <w:pPr>
              <w:spacing w:after="240"/>
              <w:rPr>
                <w:rFonts w:ascii="Times New Roman" w:eastAsia="Times New Roman" w:hAnsi="Times New Roman" w:cs="Times New Roman"/>
                <w:color w:val="464646"/>
                <w:sz w:val="24"/>
                <w:szCs w:val="24"/>
                <w:lang w:eastAsia="ru-RU"/>
              </w:rPr>
            </w:pPr>
          </w:p>
        </w:tc>
        <w:tc>
          <w:tcPr>
            <w:tcW w:w="976" w:type="dxa"/>
          </w:tcPr>
          <w:p w:rsidR="008D6228" w:rsidRDefault="008D6228" w:rsidP="003338EC">
            <w:pPr>
              <w:spacing w:after="240"/>
              <w:rPr>
                <w:rFonts w:ascii="Times New Roman" w:eastAsia="Times New Roman" w:hAnsi="Times New Roman" w:cs="Times New Roman"/>
                <w:color w:val="464646"/>
                <w:sz w:val="24"/>
                <w:szCs w:val="24"/>
                <w:lang w:eastAsia="ru-RU"/>
              </w:rPr>
            </w:pPr>
          </w:p>
        </w:tc>
        <w:tc>
          <w:tcPr>
            <w:tcW w:w="1082" w:type="dxa"/>
          </w:tcPr>
          <w:p w:rsidR="008D6228" w:rsidRDefault="008D6228" w:rsidP="003338EC">
            <w:pPr>
              <w:spacing w:after="240"/>
              <w:rPr>
                <w:rFonts w:ascii="Times New Roman" w:eastAsia="Times New Roman" w:hAnsi="Times New Roman" w:cs="Times New Roman"/>
                <w:color w:val="464646"/>
                <w:sz w:val="24"/>
                <w:szCs w:val="24"/>
                <w:lang w:eastAsia="ru-RU"/>
              </w:rPr>
            </w:pPr>
          </w:p>
        </w:tc>
        <w:tc>
          <w:tcPr>
            <w:tcW w:w="867" w:type="dxa"/>
          </w:tcPr>
          <w:p w:rsidR="008D6228" w:rsidRDefault="008D6228" w:rsidP="003338EC">
            <w:pPr>
              <w:spacing w:after="240"/>
              <w:rPr>
                <w:rFonts w:ascii="Times New Roman" w:eastAsia="Times New Roman" w:hAnsi="Times New Roman" w:cs="Times New Roman"/>
                <w:color w:val="464646"/>
                <w:sz w:val="24"/>
                <w:szCs w:val="24"/>
                <w:lang w:eastAsia="ru-RU"/>
              </w:rPr>
            </w:pPr>
          </w:p>
        </w:tc>
        <w:tc>
          <w:tcPr>
            <w:tcW w:w="988" w:type="dxa"/>
          </w:tcPr>
          <w:p w:rsidR="008D6228" w:rsidRDefault="008D6228" w:rsidP="003338EC">
            <w:pPr>
              <w:spacing w:after="240"/>
              <w:rPr>
                <w:rFonts w:ascii="Times New Roman" w:eastAsia="Times New Roman" w:hAnsi="Times New Roman" w:cs="Times New Roman"/>
                <w:color w:val="464646"/>
                <w:sz w:val="24"/>
                <w:szCs w:val="24"/>
                <w:lang w:eastAsia="ru-RU"/>
              </w:rPr>
            </w:pPr>
          </w:p>
        </w:tc>
        <w:tc>
          <w:tcPr>
            <w:tcW w:w="955" w:type="dxa"/>
          </w:tcPr>
          <w:p w:rsidR="008D6228" w:rsidRDefault="008D6228" w:rsidP="003338EC">
            <w:pPr>
              <w:spacing w:after="240"/>
              <w:rPr>
                <w:rFonts w:ascii="Times New Roman" w:eastAsia="Times New Roman" w:hAnsi="Times New Roman" w:cs="Times New Roman"/>
                <w:color w:val="464646"/>
                <w:sz w:val="24"/>
                <w:szCs w:val="24"/>
                <w:lang w:eastAsia="ru-RU"/>
              </w:rPr>
            </w:pPr>
          </w:p>
        </w:tc>
      </w:tr>
    </w:tbl>
    <w:p w:rsidR="008D6228" w:rsidRPr="001D3822" w:rsidRDefault="008D6228" w:rsidP="008D6228">
      <w:pPr>
        <w:spacing w:after="240" w:line="240" w:lineRule="auto"/>
        <w:rPr>
          <w:rFonts w:ascii="Times New Roman" w:eastAsia="Times New Roman" w:hAnsi="Times New Roman" w:cs="Times New Roman"/>
          <w:color w:val="464646"/>
          <w:sz w:val="24"/>
          <w:szCs w:val="24"/>
          <w:lang w:eastAsia="ru-RU"/>
        </w:rPr>
      </w:pPr>
    </w:p>
    <w:p w:rsidR="008D6228" w:rsidRPr="00B923FF" w:rsidRDefault="008D6228" w:rsidP="008D6228">
      <w:pPr>
        <w:spacing w:after="240" w:line="240" w:lineRule="auto"/>
        <w:rPr>
          <w:rFonts w:ascii="Tahoma" w:eastAsia="Times New Roman" w:hAnsi="Tahoma" w:cs="Tahoma"/>
          <w:color w:val="464646"/>
          <w:sz w:val="24"/>
          <w:szCs w:val="24"/>
          <w:lang w:eastAsia="ru-RU"/>
        </w:rPr>
      </w:pPr>
    </w:p>
    <w:p w:rsidR="00640E58" w:rsidRDefault="00640E58">
      <w:bookmarkStart w:id="0" w:name="_GoBack"/>
      <w:bookmarkEnd w:id="0"/>
    </w:p>
    <w:sectPr w:rsidR="00640E58" w:rsidSect="008E29A2">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A27" w:rsidRDefault="008D6228">
    <w:pPr>
      <w:pStyle w:val="a4"/>
      <w:jc w:val="center"/>
    </w:pPr>
    <w:r>
      <w:fldChar w:fldCharType="begin"/>
    </w:r>
    <w:r>
      <w:instrText xml:space="preserve"> PAGE   \* MERGEFORMAT </w:instrText>
    </w:r>
    <w:r>
      <w:fldChar w:fldCharType="separate"/>
    </w:r>
    <w:r>
      <w:rPr>
        <w:noProof/>
      </w:rPr>
      <w:t>16</w:t>
    </w:r>
    <w:r>
      <w:fldChar w:fldCharType="end"/>
    </w:r>
  </w:p>
  <w:p w:rsidR="00317A27" w:rsidRDefault="008D6228">
    <w:pPr>
      <w:pStyle w:val="a4"/>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91B63"/>
    <w:multiLevelType w:val="hybridMultilevel"/>
    <w:tmpl w:val="B8727488"/>
    <w:lvl w:ilvl="0" w:tplc="44782584">
      <w:start w:val="1"/>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1EA254ED"/>
    <w:multiLevelType w:val="hybridMultilevel"/>
    <w:tmpl w:val="FDB0160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0A9"/>
    <w:rsid w:val="00640E58"/>
    <w:rsid w:val="008D6228"/>
    <w:rsid w:val="00DB20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807B43-94AA-43B8-BCA6-D68C3EBEE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2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6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semiHidden/>
    <w:unhideWhenUsed/>
    <w:rsid w:val="008D6228"/>
    <w:pPr>
      <w:tabs>
        <w:tab w:val="center" w:pos="4677"/>
        <w:tab w:val="right" w:pos="9355"/>
      </w:tabs>
      <w:spacing w:after="0" w:line="240" w:lineRule="auto"/>
    </w:pPr>
  </w:style>
  <w:style w:type="character" w:customStyle="1" w:styleId="a5">
    <w:name w:val="Нижний колонтитул Знак"/>
    <w:basedOn w:val="a0"/>
    <w:link w:val="a4"/>
    <w:uiPriority w:val="99"/>
    <w:semiHidden/>
    <w:rsid w:val="008D6228"/>
  </w:style>
  <w:style w:type="paragraph" w:styleId="a6">
    <w:name w:val="List Paragraph"/>
    <w:basedOn w:val="a"/>
    <w:uiPriority w:val="34"/>
    <w:qFormat/>
    <w:rsid w:val="008D62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2971</Words>
  <Characters>16941</Characters>
  <Application>Microsoft Office Word</Application>
  <DocSecurity>0</DocSecurity>
  <Lines>141</Lines>
  <Paragraphs>39</Paragraphs>
  <ScaleCrop>false</ScaleCrop>
  <Company/>
  <LinksUpToDate>false</LinksUpToDate>
  <CharactersWithSpaces>19873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2023-12-05T12:25:00Z</dcterms:created>
  <dcterms:modified xsi:type="dcterms:W3CDTF">2023-12-05T12:25:00Z</dcterms:modified>
</cp:coreProperties>
</file>